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E57" w:rsidRDefault="00536138" w:rsidP="00536138">
      <w:pPr>
        <w:widowControl w:val="0"/>
        <w:autoSpaceDE w:val="0"/>
        <w:autoSpaceDN w:val="0"/>
        <w:adjustRightInd w:val="0"/>
        <w:ind w:right="-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24550" cy="9010253"/>
            <wp:effectExtent l="19050" t="0" r="0" b="0"/>
            <wp:docPr id="1" name="Рисунок 1" descr="C:\Documents and Settings\Админ\Рабочий стол\сканы\оп 09\оп 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сканы\оп 09\оп 09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791" r="1540" b="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01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E57" w:rsidRDefault="00554E57" w:rsidP="00554E57">
      <w:pPr>
        <w:widowControl w:val="0"/>
        <w:autoSpaceDE w:val="0"/>
        <w:autoSpaceDN w:val="0"/>
        <w:adjustRightInd w:val="0"/>
        <w:ind w:left="118" w:right="121"/>
        <w:jc w:val="center"/>
        <w:rPr>
          <w:color w:val="000000"/>
          <w:sz w:val="28"/>
          <w:szCs w:val="28"/>
        </w:rPr>
      </w:pPr>
    </w:p>
    <w:p w:rsidR="003D1EA5" w:rsidRPr="0030242E" w:rsidRDefault="003D1EA5" w:rsidP="00D74FB8">
      <w:pPr>
        <w:ind w:left="57" w:firstLine="85"/>
        <w:jc w:val="center"/>
        <w:rPr>
          <w:b/>
          <w:sz w:val="28"/>
          <w:szCs w:val="28"/>
        </w:rPr>
      </w:pPr>
      <w:r w:rsidRPr="0030242E">
        <w:rPr>
          <w:b/>
          <w:sz w:val="28"/>
          <w:szCs w:val="28"/>
        </w:rPr>
        <w:lastRenderedPageBreak/>
        <w:t>СОДЕРЖАНИЕ</w:t>
      </w:r>
    </w:p>
    <w:tbl>
      <w:tblPr>
        <w:tblW w:w="9923" w:type="dxa"/>
        <w:tblLook w:val="01E0"/>
      </w:tblPr>
      <w:tblGrid>
        <w:gridCol w:w="9942"/>
      </w:tblGrid>
      <w:tr w:rsidR="003D1EA5" w:rsidRPr="00EF5EA4" w:rsidTr="00D96997">
        <w:tc>
          <w:tcPr>
            <w:tcW w:w="10849" w:type="dxa"/>
          </w:tcPr>
          <w:p w:rsidR="003D1EA5" w:rsidRPr="00D74FB8" w:rsidRDefault="003D1EA5" w:rsidP="00537886">
            <w:pPr>
              <w:spacing w:line="276" w:lineRule="auto"/>
              <w:ind w:left="57" w:hanging="237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D1EA5" w:rsidRPr="00EF5EA4" w:rsidRDefault="003D1EA5" w:rsidP="00537886">
            <w:pPr>
              <w:pStyle w:val="1"/>
              <w:spacing w:line="276" w:lineRule="auto"/>
              <w:ind w:firstLine="0"/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>1 ПАСПОРТ РАБОЧЕЙ ПРОГРАММЫ ДИСЦИПЛИНЫ</w:t>
            </w:r>
            <w:r>
              <w:rPr>
                <w:caps/>
                <w:sz w:val="28"/>
                <w:szCs w:val="28"/>
              </w:rPr>
              <w:t xml:space="preserve"> ……………………….3</w:t>
            </w:r>
          </w:p>
          <w:p w:rsidR="003D1EA5" w:rsidRPr="00EF5EA4" w:rsidRDefault="003D1EA5" w:rsidP="00537886">
            <w:pPr>
              <w:numPr>
                <w:ilvl w:val="1"/>
                <w:numId w:val="10"/>
              </w:numPr>
              <w:tabs>
                <w:tab w:val="left" w:pos="498"/>
              </w:tabs>
              <w:spacing w:line="276" w:lineRule="auto"/>
              <w:ind w:left="0" w:firstLine="0"/>
              <w:rPr>
                <w:sz w:val="28"/>
                <w:szCs w:val="28"/>
              </w:rPr>
            </w:pPr>
            <w:r w:rsidRPr="00EF5EA4"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3D1EA5" w:rsidRPr="00EF5EA4" w:rsidRDefault="003D1EA5" w:rsidP="00537886">
            <w:pPr>
              <w:tabs>
                <w:tab w:val="left" w:pos="498"/>
              </w:tabs>
              <w:spacing w:line="276" w:lineRule="auto"/>
              <w:rPr>
                <w:sz w:val="28"/>
                <w:szCs w:val="28"/>
              </w:rPr>
            </w:pPr>
            <w:r w:rsidRPr="00EF5EA4">
              <w:rPr>
                <w:sz w:val="28"/>
                <w:szCs w:val="28"/>
              </w:rPr>
              <w:t>образовательной программы</w:t>
            </w:r>
            <w:r>
              <w:rPr>
                <w:sz w:val="28"/>
                <w:szCs w:val="28"/>
              </w:rPr>
              <w:t>………………………………………………………...3</w:t>
            </w:r>
          </w:p>
          <w:p w:rsidR="003D1EA5" w:rsidRPr="00EF5EA4" w:rsidRDefault="00D96997" w:rsidP="00D96997">
            <w:pPr>
              <w:tabs>
                <w:tab w:val="left" w:pos="498"/>
              </w:tabs>
              <w:spacing w:line="276" w:lineRule="auto"/>
              <w:rPr>
                <w:sz w:val="28"/>
                <w:szCs w:val="28"/>
              </w:rPr>
            </w:pPr>
            <w:r w:rsidRPr="00D96997">
              <w:rPr>
                <w:sz w:val="28"/>
                <w:szCs w:val="28"/>
              </w:rPr>
              <w:t>1.2 Цель и планируемые результаты</w:t>
            </w:r>
            <w:r w:rsidR="00536138">
              <w:rPr>
                <w:sz w:val="28"/>
                <w:szCs w:val="28"/>
              </w:rPr>
              <w:t xml:space="preserve"> </w:t>
            </w:r>
            <w:r w:rsidRPr="00D96997">
              <w:rPr>
                <w:sz w:val="28"/>
                <w:szCs w:val="28"/>
              </w:rPr>
              <w:t>освоения учебной дисциплины</w:t>
            </w:r>
            <w:r>
              <w:rPr>
                <w:sz w:val="28"/>
                <w:szCs w:val="28"/>
              </w:rPr>
              <w:t>…………..</w:t>
            </w:r>
            <w:r w:rsidR="003D1EA5">
              <w:rPr>
                <w:sz w:val="28"/>
                <w:szCs w:val="28"/>
              </w:rPr>
              <w:t>...3</w:t>
            </w:r>
          </w:p>
        </w:tc>
      </w:tr>
      <w:tr w:rsidR="003D1EA5" w:rsidRPr="00EF5EA4" w:rsidTr="00D96997">
        <w:tc>
          <w:tcPr>
            <w:tcW w:w="10849" w:type="dxa"/>
          </w:tcPr>
          <w:p w:rsidR="003D1EA5" w:rsidRPr="00EF5EA4" w:rsidRDefault="003D1EA5" w:rsidP="00537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>2 СТРУКТУРА и  содержание УЧЕБНОЙ ДИСЦИПЛИНЫ</w:t>
            </w:r>
            <w:r>
              <w:rPr>
                <w:caps/>
                <w:sz w:val="28"/>
                <w:szCs w:val="28"/>
              </w:rPr>
              <w:t>……………….</w:t>
            </w:r>
            <w:r w:rsidR="00B06669">
              <w:rPr>
                <w:caps/>
                <w:sz w:val="28"/>
                <w:szCs w:val="28"/>
              </w:rPr>
              <w:t>..</w:t>
            </w:r>
            <w:r w:rsidR="00D96997">
              <w:rPr>
                <w:caps/>
                <w:sz w:val="28"/>
                <w:szCs w:val="28"/>
              </w:rPr>
              <w:t>7</w:t>
            </w:r>
          </w:p>
          <w:p w:rsidR="003D1EA5" w:rsidRPr="00EF5EA4" w:rsidRDefault="003D1EA5" w:rsidP="00537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8"/>
                <w:szCs w:val="28"/>
                <w:u w:val="single"/>
              </w:rPr>
            </w:pPr>
            <w:r w:rsidRPr="00EF5EA4">
              <w:rPr>
                <w:sz w:val="28"/>
                <w:szCs w:val="28"/>
              </w:rPr>
              <w:t>2.1 Объем учебной дисциплины и виды учебной работы</w:t>
            </w:r>
            <w:r>
              <w:rPr>
                <w:sz w:val="28"/>
                <w:szCs w:val="28"/>
              </w:rPr>
              <w:t>………………………..</w:t>
            </w:r>
            <w:r w:rsidR="00B06669">
              <w:rPr>
                <w:sz w:val="28"/>
                <w:szCs w:val="28"/>
              </w:rPr>
              <w:t>..</w:t>
            </w:r>
            <w:r w:rsidR="00D96997">
              <w:rPr>
                <w:sz w:val="28"/>
                <w:szCs w:val="28"/>
              </w:rPr>
              <w:t>7</w:t>
            </w:r>
          </w:p>
          <w:p w:rsidR="003D1EA5" w:rsidRPr="00EF5EA4" w:rsidRDefault="003D1EA5" w:rsidP="00D96997">
            <w:pPr>
              <w:spacing w:line="276" w:lineRule="auto"/>
              <w:rPr>
                <w:caps/>
                <w:sz w:val="28"/>
                <w:szCs w:val="28"/>
              </w:rPr>
            </w:pPr>
            <w:r w:rsidRPr="00EF5EA4">
              <w:rPr>
                <w:sz w:val="28"/>
                <w:szCs w:val="28"/>
              </w:rPr>
              <w:t>2.2 Тематический план и содержание учебной дисциплины</w:t>
            </w:r>
            <w:r>
              <w:rPr>
                <w:sz w:val="28"/>
                <w:szCs w:val="28"/>
              </w:rPr>
              <w:t>…………………….</w:t>
            </w:r>
            <w:r w:rsidR="00D96997">
              <w:rPr>
                <w:sz w:val="28"/>
                <w:szCs w:val="28"/>
              </w:rPr>
              <w:t>..8</w:t>
            </w:r>
          </w:p>
        </w:tc>
      </w:tr>
      <w:tr w:rsidR="003D1EA5" w:rsidRPr="00EF5EA4" w:rsidTr="00D96997">
        <w:trPr>
          <w:trHeight w:val="670"/>
        </w:trPr>
        <w:tc>
          <w:tcPr>
            <w:tcW w:w="10849" w:type="dxa"/>
          </w:tcPr>
          <w:p w:rsidR="003D1EA5" w:rsidRPr="00EF5EA4" w:rsidRDefault="003D1EA5" w:rsidP="00537886">
            <w:pPr>
              <w:pStyle w:val="1"/>
              <w:spacing w:line="276" w:lineRule="auto"/>
              <w:ind w:firstLine="0"/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>3 условия реализации  учебной дисципли</w:t>
            </w:r>
            <w:r>
              <w:rPr>
                <w:caps/>
                <w:sz w:val="28"/>
                <w:szCs w:val="28"/>
              </w:rPr>
              <w:t>ны……………………</w:t>
            </w:r>
            <w:r w:rsidR="00D96997">
              <w:rPr>
                <w:caps/>
                <w:sz w:val="28"/>
                <w:szCs w:val="28"/>
              </w:rPr>
              <w:t>.</w:t>
            </w:r>
            <w:r>
              <w:rPr>
                <w:caps/>
                <w:sz w:val="28"/>
                <w:szCs w:val="28"/>
              </w:rPr>
              <w:t>.</w:t>
            </w:r>
            <w:r w:rsidR="00B06669">
              <w:rPr>
                <w:caps/>
                <w:sz w:val="28"/>
                <w:szCs w:val="28"/>
              </w:rPr>
              <w:t>1</w:t>
            </w:r>
            <w:r w:rsidR="00CD2714">
              <w:rPr>
                <w:caps/>
                <w:sz w:val="28"/>
                <w:szCs w:val="28"/>
              </w:rPr>
              <w:t>1</w:t>
            </w:r>
          </w:p>
          <w:p w:rsidR="003D1EA5" w:rsidRPr="00EF5EA4" w:rsidRDefault="003D1EA5" w:rsidP="00537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 w:rsidRPr="00EF5EA4">
              <w:rPr>
                <w:bCs/>
                <w:sz w:val="28"/>
                <w:szCs w:val="28"/>
              </w:rPr>
              <w:t>3.1 Требования к материально-техническому обеспечению</w:t>
            </w:r>
            <w:r>
              <w:rPr>
                <w:bCs/>
                <w:sz w:val="28"/>
                <w:szCs w:val="28"/>
              </w:rPr>
              <w:t>……………………..1</w:t>
            </w:r>
            <w:r w:rsidR="00CD2714">
              <w:rPr>
                <w:bCs/>
                <w:sz w:val="28"/>
                <w:szCs w:val="28"/>
              </w:rPr>
              <w:t>1</w:t>
            </w:r>
          </w:p>
          <w:p w:rsidR="003D1EA5" w:rsidRPr="00EF5EA4" w:rsidRDefault="003D1EA5" w:rsidP="00537886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bCs/>
                <w:sz w:val="28"/>
                <w:szCs w:val="28"/>
              </w:rPr>
            </w:pPr>
            <w:r w:rsidRPr="00EF5EA4">
              <w:rPr>
                <w:sz w:val="28"/>
                <w:szCs w:val="28"/>
              </w:rPr>
              <w:t xml:space="preserve">3.2 Информационное обеспечение обучения. </w:t>
            </w:r>
            <w:r w:rsidRPr="00EF5EA4">
              <w:rPr>
                <w:bCs/>
                <w:sz w:val="28"/>
                <w:szCs w:val="28"/>
              </w:rPr>
              <w:t xml:space="preserve">Перечень рекомендуемых </w:t>
            </w:r>
          </w:p>
          <w:p w:rsidR="003D1EA5" w:rsidRPr="00EF5EA4" w:rsidRDefault="003D1EA5" w:rsidP="00B06669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caps/>
                <w:sz w:val="28"/>
                <w:szCs w:val="28"/>
              </w:rPr>
            </w:pPr>
            <w:r w:rsidRPr="00EF5EA4">
              <w:rPr>
                <w:bCs/>
                <w:sz w:val="28"/>
                <w:szCs w:val="28"/>
              </w:rPr>
              <w:t>учебных изданий, Интернет-ресурсов, дополнительной литературы</w:t>
            </w:r>
            <w:r>
              <w:rPr>
                <w:bCs/>
                <w:sz w:val="28"/>
                <w:szCs w:val="28"/>
              </w:rPr>
              <w:t>…………...1</w:t>
            </w:r>
            <w:r w:rsidR="00CD2714">
              <w:rPr>
                <w:bCs/>
                <w:sz w:val="28"/>
                <w:szCs w:val="28"/>
              </w:rPr>
              <w:t>1</w:t>
            </w:r>
          </w:p>
        </w:tc>
      </w:tr>
      <w:tr w:rsidR="003D1EA5" w:rsidRPr="00EF5EA4" w:rsidTr="00D96997">
        <w:tc>
          <w:tcPr>
            <w:tcW w:w="10849" w:type="dxa"/>
          </w:tcPr>
          <w:p w:rsidR="003D1EA5" w:rsidRPr="00EF5EA4" w:rsidRDefault="003D1EA5" w:rsidP="00537886">
            <w:pPr>
              <w:pStyle w:val="1"/>
              <w:spacing w:line="276" w:lineRule="auto"/>
              <w:ind w:firstLine="0"/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 xml:space="preserve">4 Контроль  и  оценка  результатов  Освоения  учебной      </w:t>
            </w:r>
          </w:p>
          <w:p w:rsidR="003D1EA5" w:rsidRPr="00EF5EA4" w:rsidRDefault="003D1EA5" w:rsidP="00B06669">
            <w:pPr>
              <w:pStyle w:val="1"/>
              <w:spacing w:line="276" w:lineRule="auto"/>
              <w:ind w:firstLine="0"/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>дисциплины</w:t>
            </w:r>
            <w:r>
              <w:rPr>
                <w:caps/>
                <w:sz w:val="28"/>
                <w:szCs w:val="28"/>
              </w:rPr>
              <w:t>……………………………………………………………………..</w:t>
            </w:r>
            <w:r w:rsidR="00B06669">
              <w:rPr>
                <w:caps/>
                <w:sz w:val="28"/>
                <w:szCs w:val="28"/>
              </w:rPr>
              <w:t>1</w:t>
            </w:r>
            <w:r w:rsidR="00CD2714">
              <w:rPr>
                <w:caps/>
                <w:sz w:val="28"/>
                <w:szCs w:val="28"/>
              </w:rPr>
              <w:t>2</w:t>
            </w:r>
          </w:p>
        </w:tc>
      </w:tr>
    </w:tbl>
    <w:p w:rsidR="003D1EA5" w:rsidRPr="00EF5EA4" w:rsidRDefault="003D1EA5" w:rsidP="0030242E">
      <w:pPr>
        <w:rPr>
          <w:sz w:val="28"/>
          <w:szCs w:val="28"/>
        </w:rPr>
      </w:pPr>
    </w:p>
    <w:p w:rsidR="003D1EA5" w:rsidRPr="00EF5EA4" w:rsidRDefault="003D1EA5" w:rsidP="00537886">
      <w:pPr>
        <w:pStyle w:val="2"/>
        <w:spacing w:before="0" w:after="0"/>
        <w:ind w:left="-180"/>
      </w:pPr>
      <w:r w:rsidRPr="00EF5EA4">
        <w:rPr>
          <w:rFonts w:ascii="Times New Roman" w:hAnsi="Times New Roman"/>
          <w:b w:val="0"/>
          <w:i w:val="0"/>
        </w:rPr>
        <w:t xml:space="preserve">ПРИЛОЖЕНИЕ </w:t>
      </w:r>
      <w:r>
        <w:rPr>
          <w:rFonts w:ascii="Times New Roman" w:hAnsi="Times New Roman"/>
          <w:b w:val="0"/>
          <w:i w:val="0"/>
        </w:rPr>
        <w:t>А</w:t>
      </w:r>
      <w:r w:rsidRPr="00EF5EA4">
        <w:rPr>
          <w:rFonts w:ascii="Times New Roman" w:hAnsi="Times New Roman"/>
          <w:i w:val="0"/>
        </w:rPr>
        <w:t>(обязательное)</w:t>
      </w:r>
      <w:r w:rsidRPr="00EF5EA4">
        <w:rPr>
          <w:rFonts w:ascii="Times New Roman" w:hAnsi="Times New Roman"/>
          <w:b w:val="0"/>
          <w:i w:val="0"/>
          <w:iCs/>
        </w:rPr>
        <w:t xml:space="preserve">Фонд оценочных </w:t>
      </w:r>
      <w:r>
        <w:rPr>
          <w:rFonts w:ascii="Times New Roman" w:hAnsi="Times New Roman"/>
          <w:b w:val="0"/>
          <w:i w:val="0"/>
          <w:iCs/>
        </w:rPr>
        <w:t>материалов</w:t>
      </w:r>
      <w:r w:rsidRPr="00EF5EA4">
        <w:rPr>
          <w:rFonts w:ascii="Times New Roman" w:hAnsi="Times New Roman"/>
          <w:b w:val="0"/>
          <w:i w:val="0"/>
          <w:iCs/>
        </w:rPr>
        <w:t xml:space="preserve"> по дисци</w:t>
      </w:r>
      <w:r>
        <w:rPr>
          <w:rFonts w:ascii="Times New Roman" w:hAnsi="Times New Roman"/>
          <w:b w:val="0"/>
          <w:i w:val="0"/>
          <w:iCs/>
        </w:rPr>
        <w:t xml:space="preserve">плине </w:t>
      </w:r>
    </w:p>
    <w:p w:rsidR="003D1EA5" w:rsidRDefault="003D1EA5" w:rsidP="0030242E">
      <w:pPr>
        <w:pStyle w:val="2"/>
        <w:spacing w:before="0" w:after="0"/>
        <w:ind w:left="-180"/>
        <w:rPr>
          <w:rFonts w:ascii="Times New Roman" w:hAnsi="Times New Roman"/>
          <w:b w:val="0"/>
          <w:i w:val="0"/>
        </w:rPr>
      </w:pPr>
    </w:p>
    <w:p w:rsidR="003D1EA5" w:rsidRPr="00355DEE" w:rsidRDefault="003D1EA5" w:rsidP="0030242E">
      <w:pPr>
        <w:pStyle w:val="2"/>
        <w:spacing w:before="0" w:after="0"/>
        <w:ind w:left="-180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П</w:t>
      </w:r>
      <w:r w:rsidRPr="00EF5EA4">
        <w:rPr>
          <w:rFonts w:ascii="Times New Roman" w:hAnsi="Times New Roman"/>
          <w:b w:val="0"/>
          <w:i w:val="0"/>
        </w:rPr>
        <w:t xml:space="preserve">РИЛОЖЕНИЕ </w:t>
      </w:r>
      <w:r>
        <w:rPr>
          <w:rFonts w:ascii="Times New Roman" w:hAnsi="Times New Roman"/>
          <w:b w:val="0"/>
          <w:i w:val="0"/>
        </w:rPr>
        <w:t>Б</w:t>
      </w:r>
      <w:r w:rsidRPr="00EF5EA4">
        <w:rPr>
          <w:rFonts w:ascii="Times New Roman" w:hAnsi="Times New Roman"/>
          <w:b w:val="0"/>
          <w:i w:val="0"/>
        </w:rPr>
        <w:t xml:space="preserve">  Методические рекомендации и указания</w:t>
      </w:r>
    </w:p>
    <w:p w:rsidR="003D1EA5" w:rsidRPr="0063355E" w:rsidRDefault="003D1EA5" w:rsidP="005A1819">
      <w:pPr>
        <w:ind w:left="57"/>
        <w:jc w:val="both"/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br w:type="page"/>
      </w:r>
      <w:r w:rsidRPr="006F67B5">
        <w:rPr>
          <w:b/>
          <w:bCs/>
          <w:sz w:val="28"/>
          <w:szCs w:val="28"/>
        </w:rPr>
        <w:lastRenderedPageBreak/>
        <w:t>1 Паспорт рабочей программы учебной дисциплины</w:t>
      </w:r>
      <w:r w:rsidR="00536138">
        <w:rPr>
          <w:b/>
          <w:bCs/>
          <w:sz w:val="28"/>
          <w:szCs w:val="28"/>
        </w:rPr>
        <w:t xml:space="preserve"> </w:t>
      </w:r>
      <w:r w:rsidR="005E6583" w:rsidRPr="005E6583">
        <w:rPr>
          <w:b/>
          <w:sz w:val="28"/>
          <w:szCs w:val="28"/>
          <w:u w:val="single"/>
        </w:rPr>
        <w:t>Стандартизация, сертификация и техническое документоведение</w:t>
      </w:r>
    </w:p>
    <w:p w:rsidR="003D1EA5" w:rsidRDefault="003D1EA5" w:rsidP="006F67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3D1EA5" w:rsidRDefault="003D1EA5" w:rsidP="005A1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0F6E70">
        <w:rPr>
          <w:b/>
          <w:sz w:val="28"/>
          <w:szCs w:val="28"/>
        </w:rPr>
        <w:t xml:space="preserve">1.1  Место учебной дисциплины в структуре основной профессиональной образовательной программы: </w:t>
      </w:r>
      <w:r w:rsidR="005E6583">
        <w:rPr>
          <w:sz w:val="28"/>
          <w:szCs w:val="28"/>
        </w:rPr>
        <w:t xml:space="preserve">обязательная </w:t>
      </w:r>
      <w:r w:rsidRPr="005A1819">
        <w:rPr>
          <w:sz w:val="28"/>
          <w:szCs w:val="28"/>
        </w:rPr>
        <w:t>часть общепрофесси</w:t>
      </w:r>
      <w:r w:rsidRPr="005A1819">
        <w:rPr>
          <w:sz w:val="28"/>
          <w:szCs w:val="28"/>
        </w:rPr>
        <w:t>о</w:t>
      </w:r>
      <w:r w:rsidRPr="005A1819">
        <w:rPr>
          <w:sz w:val="28"/>
          <w:szCs w:val="28"/>
        </w:rPr>
        <w:t>нального цикла</w:t>
      </w:r>
    </w:p>
    <w:p w:rsidR="0063355E" w:rsidRDefault="0063355E" w:rsidP="000F6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3D1EA5" w:rsidRDefault="003D1EA5" w:rsidP="00536138">
      <w:pPr>
        <w:jc w:val="both"/>
        <w:rPr>
          <w:sz w:val="28"/>
          <w:szCs w:val="28"/>
        </w:rPr>
      </w:pPr>
      <w:r w:rsidRPr="000F6E70">
        <w:rPr>
          <w:b/>
          <w:sz w:val="28"/>
          <w:szCs w:val="28"/>
        </w:rPr>
        <w:t xml:space="preserve">1.2 </w:t>
      </w:r>
      <w:r w:rsidR="0063355E" w:rsidRPr="0063355E">
        <w:rPr>
          <w:b/>
          <w:sz w:val="28"/>
          <w:szCs w:val="28"/>
        </w:rPr>
        <w:t>Цель и планируемые результаты</w:t>
      </w:r>
      <w:r w:rsidR="00536138">
        <w:rPr>
          <w:b/>
          <w:sz w:val="28"/>
          <w:szCs w:val="28"/>
        </w:rPr>
        <w:t xml:space="preserve"> </w:t>
      </w:r>
      <w:r w:rsidRPr="000F6E70">
        <w:rPr>
          <w:b/>
          <w:sz w:val="28"/>
          <w:szCs w:val="28"/>
        </w:rPr>
        <w:t>освоения учебной дисциплины:</w:t>
      </w:r>
      <w:r w:rsidR="00536138">
        <w:rPr>
          <w:b/>
          <w:sz w:val="28"/>
          <w:szCs w:val="28"/>
        </w:rPr>
        <w:t xml:space="preserve"> </w:t>
      </w:r>
      <w:r w:rsidR="00536138" w:rsidRPr="00536138">
        <w:rPr>
          <w:sz w:val="28"/>
          <w:szCs w:val="28"/>
        </w:rPr>
        <w:t>ц</w:t>
      </w:r>
      <w:r>
        <w:rPr>
          <w:sz w:val="28"/>
          <w:szCs w:val="28"/>
        </w:rPr>
        <w:t xml:space="preserve">ель учебной дисциплины </w:t>
      </w:r>
      <w:r w:rsidR="00536138">
        <w:rPr>
          <w:sz w:val="28"/>
          <w:szCs w:val="28"/>
        </w:rPr>
        <w:t>–</w:t>
      </w:r>
      <w:r>
        <w:rPr>
          <w:sz w:val="28"/>
          <w:szCs w:val="28"/>
        </w:rPr>
        <w:t xml:space="preserve"> формирование знаний и умений, соответствующих </w:t>
      </w:r>
      <w:r w:rsidR="00554E57" w:rsidRPr="00554E57">
        <w:rPr>
          <w:sz w:val="28"/>
          <w:szCs w:val="28"/>
        </w:rPr>
        <w:t xml:space="preserve">ОК </w:t>
      </w:r>
      <w:r w:rsidR="00536138">
        <w:rPr>
          <w:sz w:val="28"/>
          <w:szCs w:val="28"/>
        </w:rPr>
        <w:t>0</w:t>
      </w:r>
      <w:r w:rsidR="00554E57" w:rsidRPr="00554E57">
        <w:rPr>
          <w:sz w:val="28"/>
          <w:szCs w:val="28"/>
        </w:rPr>
        <w:t>1</w:t>
      </w:r>
      <w:r w:rsidR="00554E57">
        <w:rPr>
          <w:sz w:val="28"/>
          <w:szCs w:val="28"/>
        </w:rPr>
        <w:t xml:space="preserve">, ОК </w:t>
      </w:r>
      <w:r w:rsidR="00536138">
        <w:rPr>
          <w:sz w:val="28"/>
          <w:szCs w:val="28"/>
        </w:rPr>
        <w:t>0</w:t>
      </w:r>
      <w:r w:rsidR="00554E57">
        <w:rPr>
          <w:sz w:val="28"/>
          <w:szCs w:val="28"/>
        </w:rPr>
        <w:t xml:space="preserve">2, ОК </w:t>
      </w:r>
      <w:r w:rsidR="00536138">
        <w:rPr>
          <w:sz w:val="28"/>
          <w:szCs w:val="28"/>
        </w:rPr>
        <w:t>0</w:t>
      </w:r>
      <w:r w:rsidR="00554E57">
        <w:rPr>
          <w:sz w:val="28"/>
          <w:szCs w:val="28"/>
        </w:rPr>
        <w:t xml:space="preserve">4, ОК </w:t>
      </w:r>
      <w:r w:rsidR="00536138">
        <w:rPr>
          <w:sz w:val="28"/>
          <w:szCs w:val="28"/>
        </w:rPr>
        <w:t>0</w:t>
      </w:r>
      <w:r w:rsidR="00554E57">
        <w:rPr>
          <w:sz w:val="28"/>
          <w:szCs w:val="28"/>
        </w:rPr>
        <w:t xml:space="preserve">5, ОК </w:t>
      </w:r>
      <w:r w:rsidR="00536138">
        <w:rPr>
          <w:sz w:val="28"/>
          <w:szCs w:val="28"/>
        </w:rPr>
        <w:t>0</w:t>
      </w:r>
      <w:r w:rsidR="00554E57">
        <w:rPr>
          <w:sz w:val="28"/>
          <w:szCs w:val="28"/>
        </w:rPr>
        <w:t xml:space="preserve">9, ОК 10, </w:t>
      </w:r>
      <w:r w:rsidR="004B390E">
        <w:rPr>
          <w:sz w:val="28"/>
          <w:szCs w:val="28"/>
        </w:rPr>
        <w:t>ПК 3.1</w:t>
      </w:r>
      <w:r w:rsidR="00554E57" w:rsidRPr="00554E57">
        <w:rPr>
          <w:sz w:val="28"/>
          <w:szCs w:val="28"/>
        </w:rPr>
        <w:t>, ПК 5.2</w:t>
      </w:r>
      <w:r w:rsidR="004B390E">
        <w:rPr>
          <w:sz w:val="28"/>
          <w:szCs w:val="28"/>
        </w:rPr>
        <w:t xml:space="preserve">, </w:t>
      </w:r>
      <w:r w:rsidR="005E6583">
        <w:rPr>
          <w:sz w:val="28"/>
          <w:szCs w:val="28"/>
        </w:rPr>
        <w:t xml:space="preserve">ПК </w:t>
      </w:r>
      <w:r w:rsidR="004B390E">
        <w:rPr>
          <w:sz w:val="28"/>
          <w:szCs w:val="28"/>
        </w:rPr>
        <w:t xml:space="preserve">5.6, ПК 6.1, </w:t>
      </w:r>
      <w:r w:rsidR="005E6583">
        <w:rPr>
          <w:sz w:val="28"/>
          <w:szCs w:val="28"/>
        </w:rPr>
        <w:t xml:space="preserve">ПК </w:t>
      </w:r>
      <w:r w:rsidR="004B390E">
        <w:rPr>
          <w:sz w:val="28"/>
          <w:szCs w:val="28"/>
        </w:rPr>
        <w:t>6.3</w:t>
      </w:r>
      <w:r w:rsidR="005E6583">
        <w:rPr>
          <w:sz w:val="28"/>
          <w:szCs w:val="28"/>
        </w:rPr>
        <w:t xml:space="preserve">, ПК 6.4, ПК </w:t>
      </w:r>
      <w:r w:rsidR="004B390E">
        <w:rPr>
          <w:sz w:val="28"/>
          <w:szCs w:val="28"/>
        </w:rPr>
        <w:t>6.5, ПК 7.3</w:t>
      </w:r>
      <w:r>
        <w:rPr>
          <w:sz w:val="28"/>
          <w:szCs w:val="28"/>
        </w:rPr>
        <w:t>.</w:t>
      </w:r>
    </w:p>
    <w:p w:rsidR="0063355E" w:rsidRDefault="0063355E" w:rsidP="005A1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3D1EA5" w:rsidRDefault="003D1EA5" w:rsidP="005A1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A20A8B">
        <w:rPr>
          <w:b/>
          <w:sz w:val="28"/>
          <w:szCs w:val="28"/>
        </w:rPr>
        <w:t xml:space="preserve">ребования к результатам освоения </w:t>
      </w:r>
      <w:r>
        <w:rPr>
          <w:b/>
          <w:sz w:val="28"/>
          <w:szCs w:val="28"/>
        </w:rPr>
        <w:t xml:space="preserve">учебной </w:t>
      </w:r>
      <w:r w:rsidRPr="00A20A8B">
        <w:rPr>
          <w:b/>
          <w:sz w:val="28"/>
          <w:szCs w:val="28"/>
        </w:rPr>
        <w:t>дисциплины</w:t>
      </w:r>
    </w:p>
    <w:tbl>
      <w:tblPr>
        <w:tblW w:w="9468" w:type="dxa"/>
        <w:tblInd w:w="-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1"/>
        <w:gridCol w:w="3402"/>
        <w:gridCol w:w="2551"/>
        <w:gridCol w:w="2414"/>
      </w:tblGrid>
      <w:tr w:rsidR="008070E6" w:rsidRPr="00754DDF" w:rsidTr="00613AEC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8070E6" w:rsidP="00B90ECA">
            <w:pPr>
              <w:jc w:val="center"/>
              <w:rPr>
                <w:rFonts w:eastAsia="HiddenHorzOCR"/>
              </w:rPr>
            </w:pPr>
            <w:r w:rsidRPr="00754DDF">
              <w:t>Номер /индекс комп</w:t>
            </w:r>
            <w:r w:rsidRPr="00754DDF">
              <w:t>е</w:t>
            </w:r>
            <w:r w:rsidRPr="00754DDF">
              <w:t>тенции по ФГОС СПО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8070E6" w:rsidP="006A0216">
            <w:pPr>
              <w:rPr>
                <w:bCs/>
              </w:rPr>
            </w:pPr>
            <w:r w:rsidRPr="00754DDF">
              <w:rPr>
                <w:bCs/>
              </w:rPr>
              <w:t>Содержание</w:t>
            </w:r>
          </w:p>
          <w:p w:rsidR="008070E6" w:rsidRPr="00754DDF" w:rsidRDefault="008070E6" w:rsidP="00B90ECA">
            <w:pPr>
              <w:rPr>
                <w:rFonts w:eastAsia="HiddenHorzOCR"/>
              </w:rPr>
            </w:pPr>
            <w:r w:rsidRPr="00754DDF">
              <w:rPr>
                <w:bCs/>
              </w:rPr>
              <w:t>компетенции (или ее части)</w:t>
            </w:r>
          </w:p>
        </w:tc>
        <w:tc>
          <w:tcPr>
            <w:tcW w:w="4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45" w:type="dxa"/>
              <w:right w:w="45" w:type="dxa"/>
            </w:tcMar>
          </w:tcPr>
          <w:p w:rsidR="008070E6" w:rsidRPr="00754DDF" w:rsidRDefault="008070E6" w:rsidP="00B90ECA">
            <w:pPr>
              <w:jc w:val="center"/>
              <w:rPr>
                <w:bCs/>
              </w:rPr>
            </w:pPr>
          </w:p>
          <w:p w:rsidR="008070E6" w:rsidRPr="00754DDF" w:rsidRDefault="008070E6" w:rsidP="008070E6">
            <w:pPr>
              <w:jc w:val="center"/>
              <w:rPr>
                <w:bCs/>
              </w:rPr>
            </w:pPr>
            <w:r w:rsidRPr="00754DDF">
              <w:rPr>
                <w:bCs/>
              </w:rPr>
              <w:t>В результате изучения дисциплины</w:t>
            </w:r>
          </w:p>
          <w:p w:rsidR="008070E6" w:rsidRPr="00754DDF" w:rsidRDefault="008070E6" w:rsidP="008070E6">
            <w:pPr>
              <w:jc w:val="center"/>
              <w:rPr>
                <w:bCs/>
              </w:rPr>
            </w:pPr>
            <w:r w:rsidRPr="00754DDF">
              <w:rPr>
                <w:bCs/>
              </w:rPr>
              <w:t>обучающиеся должны:</w:t>
            </w:r>
          </w:p>
          <w:p w:rsidR="008070E6" w:rsidRPr="00754DDF" w:rsidRDefault="008070E6" w:rsidP="00B90ECA">
            <w:pPr>
              <w:jc w:val="center"/>
              <w:rPr>
                <w:rFonts w:eastAsia="HiddenHorzOCR"/>
              </w:rPr>
            </w:pPr>
          </w:p>
        </w:tc>
      </w:tr>
      <w:tr w:rsidR="008070E6" w:rsidRPr="00754DDF" w:rsidTr="00613AEC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8070E6" w:rsidP="00B90ECA">
            <w:pPr>
              <w:rPr>
                <w:rFonts w:eastAsia="HiddenHorzOCR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8070E6" w:rsidP="00B90ECA">
            <w:pPr>
              <w:rPr>
                <w:rFonts w:eastAsia="HiddenHorzOCR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8070E6" w:rsidP="00B90ECA">
            <w:pPr>
              <w:jc w:val="center"/>
              <w:rPr>
                <w:rFonts w:eastAsia="HiddenHorzOCR"/>
              </w:rPr>
            </w:pPr>
            <w:r w:rsidRPr="00754DDF">
              <w:rPr>
                <w:bCs/>
              </w:rPr>
              <w:t>знать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8070E6" w:rsidP="00B90ECA">
            <w:pPr>
              <w:jc w:val="center"/>
              <w:rPr>
                <w:rFonts w:eastAsia="HiddenHorzOCR"/>
              </w:rPr>
            </w:pPr>
            <w:r w:rsidRPr="00754DDF">
              <w:rPr>
                <w:bCs/>
              </w:rPr>
              <w:t>уметь</w:t>
            </w:r>
          </w:p>
        </w:tc>
      </w:tr>
      <w:tr w:rsidR="008070E6" w:rsidRPr="00754DDF" w:rsidTr="00613AE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613AEC" w:rsidP="00613AEC">
            <w:pPr>
              <w:rPr>
                <w:rFonts w:eastAsia="HiddenHorzOCR"/>
              </w:rPr>
            </w:pPr>
            <w:r w:rsidRPr="00754DDF">
              <w:t xml:space="preserve">ОК </w:t>
            </w:r>
            <w:r w:rsidR="00536138">
              <w:t>0</w:t>
            </w:r>
            <w:r w:rsidRPr="00754DDF"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B90ECA">
            <w:pPr>
              <w:rPr>
                <w:rFonts w:eastAsia="HiddenHorzOCR"/>
              </w:rPr>
            </w:pPr>
            <w:r w:rsidRPr="00754DDF">
              <w:rPr>
                <w:iCs/>
              </w:rPr>
              <w:t>Выбирать способы решения з</w:t>
            </w:r>
            <w:r w:rsidRPr="00754DDF">
              <w:rPr>
                <w:iCs/>
              </w:rPr>
              <w:t>а</w:t>
            </w:r>
            <w:r w:rsidRPr="00754DDF">
              <w:rPr>
                <w:iCs/>
              </w:rPr>
              <w:t>дач профессиональной деятел</w:t>
            </w:r>
            <w:r w:rsidRPr="00754DDF">
              <w:rPr>
                <w:iCs/>
              </w:rPr>
              <w:t>ь</w:t>
            </w:r>
            <w:r w:rsidRPr="00754DDF">
              <w:rPr>
                <w:iCs/>
              </w:rPr>
              <w:t>ности, применительно к ра</w:t>
            </w:r>
            <w:r w:rsidRPr="00754DDF">
              <w:rPr>
                <w:iCs/>
              </w:rPr>
              <w:t>з</w:t>
            </w:r>
            <w:r w:rsidRPr="00754DDF">
              <w:rPr>
                <w:iCs/>
              </w:rPr>
              <w:t>личным контекстам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D677C0" w:rsidRPr="00754DDF" w:rsidRDefault="00D677C0" w:rsidP="00D677C0">
            <w:pPr>
              <w:suppressAutoHyphens/>
              <w:jc w:val="both"/>
              <w:rPr>
                <w:bCs/>
              </w:rPr>
            </w:pPr>
            <w:r w:rsidRPr="00754DDF">
              <w:rPr>
                <w:iCs/>
              </w:rPr>
              <w:t>а</w:t>
            </w:r>
            <w:r w:rsidRPr="00754DDF">
              <w:rPr>
                <w:bCs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8070E6" w:rsidRPr="00754DDF" w:rsidRDefault="00D677C0" w:rsidP="00D677C0">
            <w:pPr>
              <w:autoSpaceDE w:val="0"/>
              <w:autoSpaceDN w:val="0"/>
              <w:adjustRightInd w:val="0"/>
            </w:pPr>
            <w:r w:rsidRPr="00754DDF">
              <w:rPr>
                <w:bCs/>
              </w:rPr>
              <w:t>алгоритмы выполнения работ в професси</w:t>
            </w:r>
            <w:r w:rsidRPr="00754DDF">
              <w:rPr>
                <w:bCs/>
              </w:rPr>
              <w:t>о</w:t>
            </w:r>
            <w:r w:rsidRPr="00754DDF">
              <w:rPr>
                <w:bCs/>
              </w:rPr>
              <w:t>нальной и смежных о</w:t>
            </w:r>
            <w:r w:rsidRPr="00754DDF">
              <w:rPr>
                <w:bCs/>
              </w:rPr>
              <w:t>б</w:t>
            </w:r>
            <w:r w:rsidRPr="00754DDF">
              <w:rPr>
                <w:bCs/>
              </w:rPr>
              <w:t>ластях; методы работы в профессиональной и смежных сферах; структуру плана для решения задач; порядок оценки результатов решения задач профе</w:t>
            </w:r>
            <w:r w:rsidRPr="00754DDF">
              <w:rPr>
                <w:bCs/>
              </w:rPr>
              <w:t>с</w:t>
            </w:r>
            <w:r w:rsidRPr="00754DDF">
              <w:rPr>
                <w:bCs/>
              </w:rPr>
              <w:t>сиональной деятельн</w:t>
            </w:r>
            <w:r w:rsidRPr="00754DDF">
              <w:rPr>
                <w:bCs/>
              </w:rPr>
              <w:t>о</w:t>
            </w:r>
            <w:r w:rsidRPr="00754DDF">
              <w:rPr>
                <w:bCs/>
              </w:rPr>
              <w:t>сти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D677C0" w:rsidRPr="00754DDF" w:rsidRDefault="00D677C0" w:rsidP="00D677C0">
            <w:pPr>
              <w:suppressAutoHyphens/>
              <w:jc w:val="both"/>
              <w:rPr>
                <w:iCs/>
              </w:rPr>
            </w:pPr>
            <w:r w:rsidRPr="00754DDF">
              <w:rPr>
                <w:iCs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D677C0" w:rsidRPr="00754DDF" w:rsidRDefault="00D677C0" w:rsidP="00D677C0">
            <w:pPr>
              <w:suppressAutoHyphens/>
              <w:jc w:val="both"/>
              <w:rPr>
                <w:iCs/>
              </w:rPr>
            </w:pPr>
            <w:r w:rsidRPr="00754DDF">
              <w:rPr>
                <w:iCs/>
              </w:rPr>
              <w:t>составить план действия; определить необходимые ресурсы;</w:t>
            </w:r>
          </w:p>
          <w:p w:rsidR="008070E6" w:rsidRPr="00754DDF" w:rsidRDefault="00D677C0" w:rsidP="00D677C0">
            <w:pPr>
              <w:rPr>
                <w:rFonts w:eastAsia="HiddenHorzOCR"/>
              </w:rPr>
            </w:pPr>
            <w:r w:rsidRPr="00754DDF">
              <w:rPr>
                <w:iCs/>
              </w:rPr>
              <w:t>владеть актуальными методами работы в профессиональной и смежных сферах; ре</w:t>
            </w:r>
            <w:r w:rsidRPr="00754DDF">
              <w:rPr>
                <w:iCs/>
              </w:rPr>
              <w:t>а</w:t>
            </w:r>
            <w:r w:rsidRPr="00754DDF">
              <w:rPr>
                <w:iCs/>
              </w:rPr>
              <w:t>лизовать составле</w:t>
            </w:r>
            <w:r w:rsidRPr="00754DDF">
              <w:rPr>
                <w:iCs/>
              </w:rPr>
              <w:t>н</w:t>
            </w:r>
            <w:r w:rsidRPr="00754DDF">
              <w:rPr>
                <w:iCs/>
              </w:rPr>
              <w:t>ный план; оценивать результат и последс</w:t>
            </w:r>
            <w:r w:rsidRPr="00754DDF">
              <w:rPr>
                <w:iCs/>
              </w:rPr>
              <w:t>т</w:t>
            </w:r>
            <w:r w:rsidRPr="00754DDF">
              <w:rPr>
                <w:iCs/>
              </w:rPr>
              <w:t>вия своих действий (самостоятельно или с помощью наставника)</w:t>
            </w:r>
          </w:p>
        </w:tc>
      </w:tr>
      <w:tr w:rsidR="008070E6" w:rsidRPr="00754DDF" w:rsidTr="00613AE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613AEC" w:rsidP="00613AEC">
            <w:pPr>
              <w:rPr>
                <w:rFonts w:eastAsia="HiddenHorzOCR"/>
              </w:rPr>
            </w:pPr>
            <w:r w:rsidRPr="00754DDF">
              <w:lastRenderedPageBreak/>
              <w:t xml:space="preserve">ОК </w:t>
            </w:r>
            <w:r w:rsidR="00536138">
              <w:t>0</w:t>
            </w:r>
            <w:r w:rsidRPr="00754DDF"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B90ECA">
            <w:pPr>
              <w:rPr>
                <w:rFonts w:eastAsia="HiddenHorzOCR"/>
              </w:rPr>
            </w:pPr>
            <w:r w:rsidRPr="00754DDF">
              <w:t>Осуществлять поиск, анализ и интерпретацию информации, необходимой для выполнения задач профессиональной де</w:t>
            </w:r>
            <w:r w:rsidRPr="00754DDF">
              <w:t>я</w:t>
            </w:r>
            <w:r w:rsidRPr="00754DDF">
              <w:t>тельности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D23C84">
            <w:pPr>
              <w:rPr>
                <w:rFonts w:eastAsia="HiddenHorzOCR"/>
              </w:rPr>
            </w:pPr>
            <w:r w:rsidRPr="00754DDF">
              <w:rPr>
                <w:iCs/>
              </w:rPr>
              <w:t>номенклатура инфо</w:t>
            </w:r>
            <w:r w:rsidRPr="00754DDF">
              <w:rPr>
                <w:iCs/>
              </w:rPr>
              <w:t>р</w:t>
            </w:r>
            <w:r w:rsidRPr="00754DDF">
              <w:rPr>
                <w:iCs/>
              </w:rPr>
              <w:t>мационных источн</w:t>
            </w:r>
            <w:r w:rsidRPr="00754DDF">
              <w:rPr>
                <w:iCs/>
              </w:rPr>
              <w:t>и</w:t>
            </w:r>
            <w:r w:rsidRPr="00754DDF">
              <w:rPr>
                <w:iCs/>
              </w:rPr>
              <w:t>ков, применяемых в профессиональной де</w:t>
            </w:r>
            <w:r w:rsidRPr="00754DDF">
              <w:rPr>
                <w:iCs/>
              </w:rPr>
              <w:t>я</w:t>
            </w:r>
            <w:r w:rsidRPr="00754DDF">
              <w:rPr>
                <w:iCs/>
              </w:rPr>
              <w:t>тельности; приемы структурирования и</w:t>
            </w:r>
            <w:r w:rsidRPr="00754DDF">
              <w:rPr>
                <w:iCs/>
              </w:rPr>
              <w:t>н</w:t>
            </w:r>
            <w:r w:rsidRPr="00754DDF">
              <w:rPr>
                <w:iCs/>
              </w:rPr>
              <w:t>формации; формат оформления результ</w:t>
            </w:r>
            <w:r w:rsidRPr="00754DDF">
              <w:rPr>
                <w:iCs/>
              </w:rPr>
              <w:t>а</w:t>
            </w:r>
            <w:r w:rsidRPr="00754DDF">
              <w:rPr>
                <w:iCs/>
              </w:rPr>
              <w:t>тов поиска информации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D23C84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 w:rsidRPr="00754DDF">
              <w:rPr>
                <w:iCs/>
              </w:rPr>
              <w:t>определять задачи для поиска информации; определять необх</w:t>
            </w:r>
            <w:r w:rsidRPr="00754DDF">
              <w:rPr>
                <w:iCs/>
              </w:rPr>
              <w:t>о</w:t>
            </w:r>
            <w:r w:rsidRPr="00754DDF">
              <w:rPr>
                <w:iCs/>
              </w:rPr>
              <w:t>димые источники и</w:t>
            </w:r>
            <w:r w:rsidRPr="00754DDF">
              <w:rPr>
                <w:iCs/>
              </w:rPr>
              <w:t>н</w:t>
            </w:r>
            <w:r w:rsidRPr="00754DDF">
              <w:rPr>
                <w:iCs/>
              </w:rPr>
              <w:t>формации; планир</w:t>
            </w:r>
            <w:r w:rsidRPr="00754DDF">
              <w:rPr>
                <w:iCs/>
              </w:rPr>
              <w:t>о</w:t>
            </w:r>
            <w:r w:rsidRPr="00754DDF">
              <w:rPr>
                <w:iCs/>
              </w:rPr>
              <w:t>вать процесс поиска; структурировать п</w:t>
            </w:r>
            <w:r w:rsidRPr="00754DDF">
              <w:rPr>
                <w:iCs/>
              </w:rPr>
              <w:t>о</w:t>
            </w:r>
            <w:r w:rsidRPr="00754DDF">
              <w:rPr>
                <w:iCs/>
              </w:rPr>
              <w:t>лучаемую информ</w:t>
            </w:r>
            <w:r w:rsidRPr="00754DDF">
              <w:rPr>
                <w:iCs/>
              </w:rPr>
              <w:t>а</w:t>
            </w:r>
            <w:r w:rsidRPr="00754DDF">
              <w:rPr>
                <w:iCs/>
              </w:rPr>
              <w:t>цию; выделять наиб</w:t>
            </w:r>
            <w:r w:rsidRPr="00754DDF">
              <w:rPr>
                <w:iCs/>
              </w:rPr>
              <w:t>о</w:t>
            </w:r>
            <w:r w:rsidRPr="00754DDF">
              <w:rPr>
                <w:iCs/>
              </w:rPr>
              <w:t>лее значимое в пере</w:t>
            </w:r>
            <w:r w:rsidRPr="00754DDF">
              <w:rPr>
                <w:iCs/>
              </w:rPr>
              <w:t>ч</w:t>
            </w:r>
            <w:r w:rsidRPr="00754DDF">
              <w:rPr>
                <w:iCs/>
              </w:rPr>
              <w:t>не информации; оц</w:t>
            </w:r>
            <w:r w:rsidRPr="00754DDF">
              <w:rPr>
                <w:iCs/>
              </w:rPr>
              <w:t>е</w:t>
            </w:r>
            <w:r w:rsidRPr="00754DDF">
              <w:rPr>
                <w:iCs/>
              </w:rPr>
              <w:t>нивать практическую значимость результ</w:t>
            </w:r>
            <w:r w:rsidRPr="00754DDF">
              <w:rPr>
                <w:iCs/>
              </w:rPr>
              <w:t>а</w:t>
            </w:r>
            <w:r w:rsidRPr="00754DDF">
              <w:rPr>
                <w:iCs/>
              </w:rPr>
              <w:t>тов поиска; офор</w:t>
            </w:r>
            <w:r w:rsidRPr="00754DDF">
              <w:rPr>
                <w:iCs/>
              </w:rPr>
              <w:t>м</w:t>
            </w:r>
            <w:r w:rsidRPr="00754DDF">
              <w:rPr>
                <w:iCs/>
              </w:rPr>
              <w:t>лять результаты пои</w:t>
            </w:r>
            <w:r w:rsidRPr="00754DDF">
              <w:rPr>
                <w:iCs/>
              </w:rPr>
              <w:t>с</w:t>
            </w:r>
            <w:r w:rsidRPr="00754DDF">
              <w:rPr>
                <w:iCs/>
              </w:rPr>
              <w:t>ка</w:t>
            </w:r>
          </w:p>
        </w:tc>
      </w:tr>
      <w:tr w:rsidR="008070E6" w:rsidRPr="00754DDF" w:rsidTr="00613AE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613AEC" w:rsidP="00613AEC">
            <w:pPr>
              <w:rPr>
                <w:rFonts w:eastAsia="HiddenHorzOCR"/>
              </w:rPr>
            </w:pPr>
            <w:r w:rsidRPr="00754DDF">
              <w:t xml:space="preserve">ОК </w:t>
            </w:r>
            <w:r w:rsidR="00536138">
              <w:t>0</w:t>
            </w:r>
            <w:r w:rsidRPr="00754DDF"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B90ECA">
            <w:pPr>
              <w:rPr>
                <w:rFonts w:eastAsia="HiddenHorzOCR"/>
              </w:rPr>
            </w:pPr>
            <w:r w:rsidRPr="00754DDF">
              <w:t>Работать в коллективе и кома</w:t>
            </w:r>
            <w:r w:rsidRPr="00754DDF">
              <w:t>н</w:t>
            </w:r>
            <w:r w:rsidRPr="00754DDF">
              <w:t>де, эффективно взаимодейств</w:t>
            </w:r>
            <w:r w:rsidRPr="00754DDF">
              <w:t>о</w:t>
            </w:r>
            <w:r w:rsidRPr="00754DDF">
              <w:t>вать с коллегами, руков</w:t>
            </w:r>
            <w:r w:rsidRPr="00754DDF">
              <w:t>о</w:t>
            </w:r>
            <w:r w:rsidRPr="00754DDF">
              <w:t>дством, клиентами.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D23C84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 w:rsidRPr="00754DDF">
              <w:rPr>
                <w:bCs/>
              </w:rPr>
              <w:t>психологические осн</w:t>
            </w:r>
            <w:r w:rsidRPr="00754DDF">
              <w:rPr>
                <w:bCs/>
              </w:rPr>
              <w:t>о</w:t>
            </w:r>
            <w:r w:rsidRPr="00754DDF">
              <w:rPr>
                <w:bCs/>
              </w:rPr>
              <w:t>вы деятельности ко</w:t>
            </w:r>
            <w:r w:rsidRPr="00754DDF">
              <w:rPr>
                <w:bCs/>
              </w:rPr>
              <w:t>л</w:t>
            </w:r>
            <w:r w:rsidRPr="00754DDF">
              <w:rPr>
                <w:bCs/>
              </w:rPr>
              <w:t>лектива, психологич</w:t>
            </w:r>
            <w:r w:rsidRPr="00754DDF">
              <w:rPr>
                <w:bCs/>
              </w:rPr>
              <w:t>е</w:t>
            </w:r>
            <w:r w:rsidRPr="00754DDF">
              <w:rPr>
                <w:bCs/>
              </w:rPr>
              <w:t>ские особенности ли</w:t>
            </w:r>
            <w:r w:rsidRPr="00754DDF">
              <w:rPr>
                <w:bCs/>
              </w:rPr>
              <w:t>ч</w:t>
            </w:r>
            <w:r w:rsidRPr="00754DDF">
              <w:rPr>
                <w:bCs/>
              </w:rPr>
              <w:t>ности; основы проек</w:t>
            </w:r>
            <w:r w:rsidRPr="00754DDF">
              <w:rPr>
                <w:bCs/>
              </w:rPr>
              <w:t>т</w:t>
            </w:r>
            <w:r w:rsidRPr="00754DDF">
              <w:rPr>
                <w:bCs/>
              </w:rPr>
              <w:t>ной деятельности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D23C84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 w:rsidRPr="00754DDF">
              <w:rPr>
                <w:bCs/>
              </w:rPr>
              <w:t>организовывать раб</w:t>
            </w:r>
            <w:r w:rsidRPr="00754DDF">
              <w:rPr>
                <w:bCs/>
              </w:rPr>
              <w:t>о</w:t>
            </w:r>
            <w:r w:rsidRPr="00754DDF">
              <w:rPr>
                <w:bCs/>
              </w:rPr>
              <w:t>ту коллектива и к</w:t>
            </w:r>
            <w:r w:rsidRPr="00754DDF">
              <w:rPr>
                <w:bCs/>
              </w:rPr>
              <w:t>о</w:t>
            </w:r>
            <w:r w:rsidRPr="00754DDF">
              <w:rPr>
                <w:bCs/>
              </w:rPr>
              <w:t>манды; взаимодейс</w:t>
            </w:r>
            <w:r w:rsidRPr="00754DDF">
              <w:rPr>
                <w:bCs/>
              </w:rPr>
              <w:t>т</w:t>
            </w:r>
            <w:r w:rsidRPr="00754DDF">
              <w:rPr>
                <w:bCs/>
              </w:rPr>
              <w:t>вовать с коллегами, руководством, клие</w:t>
            </w:r>
            <w:r w:rsidRPr="00754DDF">
              <w:rPr>
                <w:bCs/>
              </w:rPr>
              <w:t>н</w:t>
            </w:r>
            <w:r w:rsidRPr="00754DDF">
              <w:rPr>
                <w:bCs/>
              </w:rPr>
              <w:t>тами в ходе профе</w:t>
            </w:r>
            <w:r w:rsidRPr="00754DDF">
              <w:rPr>
                <w:bCs/>
              </w:rPr>
              <w:t>с</w:t>
            </w:r>
            <w:r w:rsidRPr="00754DDF">
              <w:rPr>
                <w:bCs/>
              </w:rPr>
              <w:t>сиональной деятел</w:t>
            </w:r>
            <w:r w:rsidRPr="00754DDF">
              <w:rPr>
                <w:bCs/>
              </w:rPr>
              <w:t>ь</w:t>
            </w:r>
            <w:r w:rsidRPr="00754DDF">
              <w:rPr>
                <w:bCs/>
              </w:rPr>
              <w:t>ности</w:t>
            </w:r>
          </w:p>
        </w:tc>
      </w:tr>
      <w:tr w:rsidR="008070E6" w:rsidRPr="00754DDF" w:rsidTr="00613AE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613AEC" w:rsidP="00613AEC">
            <w:pPr>
              <w:rPr>
                <w:rFonts w:eastAsia="HiddenHorzOCR"/>
              </w:rPr>
            </w:pPr>
            <w:r w:rsidRPr="00754DDF">
              <w:t xml:space="preserve">ОК </w:t>
            </w:r>
            <w:r w:rsidR="00536138">
              <w:t>0</w:t>
            </w:r>
            <w:r w:rsidRPr="00754DDF"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B90ECA">
            <w:pPr>
              <w:rPr>
                <w:rFonts w:eastAsia="HiddenHorzOCR"/>
              </w:rPr>
            </w:pPr>
            <w:r w:rsidRPr="00754DDF">
              <w:t>Осуществлять устную и пис</w:t>
            </w:r>
            <w:r w:rsidRPr="00754DDF">
              <w:t>ь</w:t>
            </w:r>
            <w:r w:rsidRPr="00754DDF">
              <w:t>менную коммуникацию на г</w:t>
            </w:r>
            <w:r w:rsidRPr="00754DDF">
              <w:t>о</w:t>
            </w:r>
            <w:r w:rsidRPr="00754DDF">
              <w:t>сударственном языке с учетом особенностей социального и культурного контекста.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D23C84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 w:rsidRPr="00754DDF">
              <w:rPr>
                <w:bCs/>
              </w:rPr>
              <w:t>особенности социал</w:t>
            </w:r>
            <w:r w:rsidRPr="00754DDF">
              <w:rPr>
                <w:bCs/>
              </w:rPr>
              <w:t>ь</w:t>
            </w:r>
            <w:r w:rsidRPr="00754DDF">
              <w:rPr>
                <w:bCs/>
              </w:rPr>
              <w:t>ного и культурного контекста; правила оформления докуме</w:t>
            </w:r>
            <w:r w:rsidRPr="00754DDF">
              <w:rPr>
                <w:bCs/>
              </w:rPr>
              <w:t>н</w:t>
            </w:r>
            <w:r w:rsidRPr="00754DDF">
              <w:rPr>
                <w:bCs/>
              </w:rPr>
              <w:t>тов и построения ус</w:t>
            </w:r>
            <w:r w:rsidRPr="00754DDF">
              <w:rPr>
                <w:bCs/>
              </w:rPr>
              <w:t>т</w:t>
            </w:r>
            <w:r w:rsidRPr="00754DDF">
              <w:rPr>
                <w:bCs/>
              </w:rPr>
              <w:t>ных сообщений.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D23C84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 w:rsidRPr="00754DDF">
              <w:rPr>
                <w:iCs/>
              </w:rPr>
              <w:t xml:space="preserve">грамотно </w:t>
            </w:r>
            <w:r w:rsidRPr="00754DDF">
              <w:rPr>
                <w:bCs/>
              </w:rPr>
              <w:t>излагать свои мысли и офор</w:t>
            </w:r>
            <w:r w:rsidRPr="00754DDF">
              <w:rPr>
                <w:bCs/>
              </w:rPr>
              <w:t>м</w:t>
            </w:r>
            <w:r w:rsidRPr="00754DDF">
              <w:rPr>
                <w:bCs/>
              </w:rPr>
              <w:t>лять документы по профессиональной тематике на госуда</w:t>
            </w:r>
            <w:r w:rsidRPr="00754DDF">
              <w:rPr>
                <w:bCs/>
              </w:rPr>
              <w:t>р</w:t>
            </w:r>
            <w:r w:rsidRPr="00754DDF">
              <w:rPr>
                <w:bCs/>
              </w:rPr>
              <w:t xml:space="preserve">ственном языке, </w:t>
            </w:r>
            <w:r w:rsidRPr="00754DDF">
              <w:rPr>
                <w:iCs/>
              </w:rPr>
              <w:t>пр</w:t>
            </w:r>
            <w:r w:rsidRPr="00754DDF">
              <w:rPr>
                <w:iCs/>
              </w:rPr>
              <w:t>о</w:t>
            </w:r>
            <w:r w:rsidRPr="00754DDF">
              <w:rPr>
                <w:iCs/>
              </w:rPr>
              <w:t>являть толерантность в рабочем коллективе</w:t>
            </w:r>
          </w:p>
        </w:tc>
      </w:tr>
      <w:tr w:rsidR="008070E6" w:rsidRPr="00754DDF" w:rsidTr="00613AE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613AEC" w:rsidP="00613AEC">
            <w:pPr>
              <w:rPr>
                <w:rFonts w:eastAsia="HiddenHorzOCR"/>
              </w:rPr>
            </w:pPr>
            <w:r w:rsidRPr="00754DDF">
              <w:t xml:space="preserve">ОК </w:t>
            </w:r>
            <w:r w:rsidR="00536138">
              <w:t>0</w:t>
            </w:r>
            <w:r w:rsidRPr="00754DDF"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B90ECA">
            <w:pPr>
              <w:rPr>
                <w:rFonts w:eastAsia="HiddenHorzOCR"/>
              </w:rPr>
            </w:pPr>
            <w:r w:rsidRPr="00754DDF">
              <w:t>Использовать информационные технологии в профессионал</w:t>
            </w:r>
            <w:r w:rsidRPr="00754DDF">
              <w:t>ь</w:t>
            </w:r>
            <w:r w:rsidRPr="00754DDF">
              <w:t>ной деятельности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D23C84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 w:rsidRPr="00754DDF">
              <w:rPr>
                <w:bCs/>
                <w:iCs/>
              </w:rPr>
              <w:t>современные средства и устройства информ</w:t>
            </w:r>
            <w:r w:rsidRPr="00754DDF">
              <w:rPr>
                <w:bCs/>
                <w:iCs/>
              </w:rPr>
              <w:t>а</w:t>
            </w:r>
            <w:r w:rsidRPr="00754DDF">
              <w:rPr>
                <w:bCs/>
                <w:iCs/>
              </w:rPr>
              <w:t>тизации; порядок их применения и пр</w:t>
            </w:r>
            <w:r w:rsidRPr="00754DDF">
              <w:rPr>
                <w:bCs/>
                <w:iCs/>
              </w:rPr>
              <w:t>о</w:t>
            </w:r>
            <w:r w:rsidRPr="00754DDF">
              <w:rPr>
                <w:bCs/>
                <w:iCs/>
              </w:rPr>
              <w:t>граммное обеспечение в профессиональной деятельности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E84ADD">
            <w:pPr>
              <w:rPr>
                <w:rFonts w:eastAsia="HiddenHorzOCR"/>
              </w:rPr>
            </w:pPr>
            <w:r w:rsidRPr="00754DDF">
              <w:rPr>
                <w:bCs/>
                <w:iCs/>
              </w:rPr>
              <w:t>применять средства информационных технологий для реш</w:t>
            </w:r>
            <w:r w:rsidRPr="00754DDF">
              <w:rPr>
                <w:bCs/>
                <w:iCs/>
              </w:rPr>
              <w:t>е</w:t>
            </w:r>
            <w:r w:rsidRPr="00754DDF">
              <w:rPr>
                <w:bCs/>
                <w:iCs/>
              </w:rPr>
              <w:t>ния профессионал</w:t>
            </w:r>
            <w:r w:rsidRPr="00754DDF">
              <w:rPr>
                <w:bCs/>
                <w:iCs/>
              </w:rPr>
              <w:t>ь</w:t>
            </w:r>
            <w:r w:rsidRPr="00754DDF">
              <w:rPr>
                <w:bCs/>
                <w:iCs/>
              </w:rPr>
              <w:t>ных задач; использ</w:t>
            </w:r>
            <w:r w:rsidRPr="00754DDF">
              <w:rPr>
                <w:bCs/>
                <w:iCs/>
              </w:rPr>
              <w:t>о</w:t>
            </w:r>
            <w:r w:rsidRPr="00754DDF">
              <w:rPr>
                <w:bCs/>
                <w:iCs/>
              </w:rPr>
              <w:t>вать современное программное обесп</w:t>
            </w:r>
            <w:r w:rsidRPr="00754DDF">
              <w:rPr>
                <w:bCs/>
                <w:iCs/>
              </w:rPr>
              <w:t>е</w:t>
            </w:r>
            <w:r w:rsidRPr="00754DDF">
              <w:rPr>
                <w:bCs/>
                <w:iCs/>
              </w:rPr>
              <w:t>чение</w:t>
            </w:r>
          </w:p>
        </w:tc>
      </w:tr>
      <w:tr w:rsidR="008070E6" w:rsidRPr="00754DDF" w:rsidTr="00613AE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613AEC" w:rsidP="00613AEC">
            <w:pPr>
              <w:rPr>
                <w:rFonts w:eastAsia="HiddenHorzOCR"/>
              </w:rPr>
            </w:pPr>
            <w:r w:rsidRPr="00754DDF">
              <w:t>ОК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B90ECA">
            <w:pPr>
              <w:rPr>
                <w:rFonts w:eastAsia="HiddenHorzOCR"/>
              </w:rPr>
            </w:pPr>
            <w:r w:rsidRPr="00754DDF">
              <w:t>Пользоваться профессионал</w:t>
            </w:r>
            <w:r w:rsidRPr="00754DDF">
              <w:t>ь</w:t>
            </w:r>
            <w:r w:rsidRPr="00754DDF">
              <w:t>ной документацией на госуда</w:t>
            </w:r>
            <w:r w:rsidRPr="00754DDF">
              <w:t>р</w:t>
            </w:r>
            <w:r w:rsidRPr="00754DDF">
              <w:t>ственном и иностранном яз</w:t>
            </w:r>
            <w:r w:rsidRPr="00754DDF">
              <w:t>ы</w:t>
            </w:r>
            <w:r w:rsidRPr="00754DDF">
              <w:t>ках.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6F1C06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 w:rsidRPr="00754DDF">
              <w:rPr>
                <w:iCs/>
              </w:rPr>
              <w:t>правила построения простых и сложных предложений на пр</w:t>
            </w:r>
            <w:r w:rsidRPr="00754DDF">
              <w:rPr>
                <w:iCs/>
              </w:rPr>
              <w:t>о</w:t>
            </w:r>
            <w:r w:rsidRPr="00754DDF">
              <w:rPr>
                <w:iCs/>
              </w:rPr>
              <w:t>фессиональные темы; основные общеупотр</w:t>
            </w:r>
            <w:r w:rsidRPr="00754DDF">
              <w:rPr>
                <w:iCs/>
              </w:rPr>
              <w:t>е</w:t>
            </w:r>
            <w:r w:rsidRPr="00754DDF">
              <w:rPr>
                <w:iCs/>
              </w:rPr>
              <w:t>бительные глаголы (бытовая и професси</w:t>
            </w:r>
            <w:r w:rsidRPr="00754DDF">
              <w:rPr>
                <w:iCs/>
              </w:rPr>
              <w:t>о</w:t>
            </w:r>
            <w:r w:rsidRPr="00754DDF">
              <w:rPr>
                <w:iCs/>
              </w:rPr>
              <w:t>нальная лексика); ле</w:t>
            </w:r>
            <w:r w:rsidRPr="00754DDF">
              <w:rPr>
                <w:iCs/>
              </w:rPr>
              <w:t>к</w:t>
            </w:r>
            <w:r w:rsidRPr="00754DDF">
              <w:rPr>
                <w:iCs/>
              </w:rPr>
              <w:t>сический минимум, о</w:t>
            </w:r>
            <w:r w:rsidRPr="00754DDF">
              <w:rPr>
                <w:iCs/>
              </w:rPr>
              <w:t>т</w:t>
            </w:r>
            <w:r w:rsidRPr="00754DDF">
              <w:rPr>
                <w:iCs/>
              </w:rPr>
              <w:t>носящийся к описанию предметов, средств и процессов професси</w:t>
            </w:r>
            <w:r w:rsidRPr="00754DDF">
              <w:rPr>
                <w:iCs/>
              </w:rPr>
              <w:t>о</w:t>
            </w:r>
            <w:r w:rsidRPr="00754DDF">
              <w:rPr>
                <w:iCs/>
              </w:rPr>
              <w:lastRenderedPageBreak/>
              <w:t>нальной деятельности; особенности произн</w:t>
            </w:r>
            <w:r w:rsidRPr="00754DDF">
              <w:rPr>
                <w:iCs/>
              </w:rPr>
              <w:t>о</w:t>
            </w:r>
            <w:r w:rsidRPr="00754DDF">
              <w:rPr>
                <w:iCs/>
              </w:rPr>
              <w:t>шения; правила чтения текстов професси</w:t>
            </w:r>
            <w:r w:rsidRPr="00754DDF">
              <w:rPr>
                <w:iCs/>
              </w:rPr>
              <w:t>о</w:t>
            </w:r>
            <w:r w:rsidRPr="00754DDF">
              <w:rPr>
                <w:iCs/>
              </w:rPr>
              <w:t>нальной направленн</w:t>
            </w:r>
            <w:r w:rsidRPr="00754DDF">
              <w:rPr>
                <w:iCs/>
              </w:rPr>
              <w:t>о</w:t>
            </w:r>
            <w:r w:rsidRPr="00754DDF">
              <w:rPr>
                <w:iCs/>
              </w:rPr>
              <w:t>сти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6F1C06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 w:rsidRPr="00754DDF">
              <w:rPr>
                <w:iCs/>
              </w:rPr>
              <w:lastRenderedPageBreak/>
              <w:t>понимать общий смысл четко произн</w:t>
            </w:r>
            <w:r w:rsidRPr="00754DDF">
              <w:rPr>
                <w:iCs/>
              </w:rPr>
              <w:t>е</w:t>
            </w:r>
            <w:r w:rsidRPr="00754DDF">
              <w:rPr>
                <w:iCs/>
              </w:rPr>
              <w:t>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</w:t>
            </w:r>
            <w:r w:rsidRPr="00754DDF">
              <w:rPr>
                <w:iCs/>
              </w:rPr>
              <w:t>о</w:t>
            </w:r>
            <w:r w:rsidRPr="00754DDF">
              <w:rPr>
                <w:iCs/>
              </w:rPr>
              <w:t>нальные темы; стр</w:t>
            </w:r>
            <w:r w:rsidRPr="00754DDF">
              <w:rPr>
                <w:iCs/>
              </w:rPr>
              <w:t>о</w:t>
            </w:r>
            <w:r w:rsidRPr="00754DDF">
              <w:rPr>
                <w:iCs/>
              </w:rPr>
              <w:lastRenderedPageBreak/>
              <w:t>ить простые высказ</w:t>
            </w:r>
            <w:r w:rsidRPr="00754DDF">
              <w:rPr>
                <w:iCs/>
              </w:rPr>
              <w:t>ы</w:t>
            </w:r>
            <w:r w:rsidRPr="00754DDF">
              <w:rPr>
                <w:iCs/>
              </w:rPr>
              <w:t>вания о себе и о своей профессиональной деятельности; кратко обосновывать и об</w:t>
            </w:r>
            <w:r w:rsidRPr="00754DDF">
              <w:rPr>
                <w:iCs/>
              </w:rPr>
              <w:t>ъ</w:t>
            </w:r>
            <w:r w:rsidRPr="00754DDF">
              <w:rPr>
                <w:iCs/>
              </w:rPr>
              <w:t>яснить свои действия (текущие и планиру</w:t>
            </w:r>
            <w:r w:rsidRPr="00754DDF">
              <w:rPr>
                <w:iCs/>
              </w:rPr>
              <w:t>е</w:t>
            </w:r>
            <w:r w:rsidRPr="00754DDF">
              <w:rPr>
                <w:iCs/>
              </w:rPr>
              <w:t>мые); писать простые связные сообщения на знакомые или интер</w:t>
            </w:r>
            <w:r w:rsidRPr="00754DDF">
              <w:rPr>
                <w:iCs/>
              </w:rPr>
              <w:t>е</w:t>
            </w:r>
            <w:r w:rsidRPr="00754DDF">
              <w:rPr>
                <w:iCs/>
              </w:rPr>
              <w:t>сующие професси</w:t>
            </w:r>
            <w:r w:rsidRPr="00754DDF">
              <w:rPr>
                <w:iCs/>
              </w:rPr>
              <w:t>о</w:t>
            </w:r>
            <w:r w:rsidRPr="00754DDF">
              <w:rPr>
                <w:iCs/>
              </w:rPr>
              <w:t>нальные темы</w:t>
            </w:r>
          </w:p>
        </w:tc>
      </w:tr>
      <w:tr w:rsidR="008070E6" w:rsidRPr="00754DDF" w:rsidTr="00613AE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613AEC" w:rsidP="00613AEC">
            <w:pPr>
              <w:rPr>
                <w:rFonts w:eastAsia="HiddenHorzOCR"/>
              </w:rPr>
            </w:pPr>
            <w:r w:rsidRPr="00754DDF">
              <w:lastRenderedPageBreak/>
              <w:t>ПК 3.1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B90ECA">
            <w:pPr>
              <w:rPr>
                <w:rFonts w:eastAsia="HiddenHorzOCR"/>
              </w:rPr>
            </w:pPr>
            <w:r w:rsidRPr="00754DDF">
              <w:t>Осуществлять ревьюирование программного кода в соотве</w:t>
            </w:r>
            <w:r w:rsidRPr="00754DDF">
              <w:t>т</w:t>
            </w:r>
            <w:r w:rsidRPr="00754DDF">
              <w:t>ствии с технической докуме</w:t>
            </w:r>
            <w:r w:rsidRPr="00754DDF">
              <w:t>н</w:t>
            </w:r>
            <w:r w:rsidRPr="00754DDF">
              <w:t>тацией.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Технологии решения задачи планирования и контроля развития пр</w:t>
            </w:r>
            <w:r w:rsidRPr="00754DDF">
              <w:rPr>
                <w:sz w:val="24"/>
                <w:szCs w:val="24"/>
              </w:rPr>
              <w:t>о</w:t>
            </w:r>
            <w:r w:rsidRPr="00754DDF">
              <w:rPr>
                <w:sz w:val="24"/>
                <w:szCs w:val="24"/>
              </w:rPr>
              <w:t>екта.</w:t>
            </w:r>
          </w:p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Принятые стандарты обозначений в граф</w:t>
            </w:r>
            <w:r w:rsidRPr="00754DDF">
              <w:rPr>
                <w:sz w:val="24"/>
                <w:szCs w:val="24"/>
              </w:rPr>
              <w:t>и</w:t>
            </w:r>
            <w:r w:rsidRPr="00754DDF">
              <w:rPr>
                <w:sz w:val="24"/>
                <w:szCs w:val="24"/>
              </w:rPr>
              <w:t>ческих языках модел</w:t>
            </w:r>
            <w:r w:rsidRPr="00754DDF">
              <w:rPr>
                <w:sz w:val="24"/>
                <w:szCs w:val="24"/>
              </w:rPr>
              <w:t>и</w:t>
            </w:r>
            <w:r w:rsidRPr="00754DDF">
              <w:rPr>
                <w:sz w:val="24"/>
                <w:szCs w:val="24"/>
              </w:rPr>
              <w:t>рования.</w:t>
            </w:r>
          </w:p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Типовые функционал</w:t>
            </w:r>
            <w:r w:rsidRPr="00754DDF">
              <w:rPr>
                <w:sz w:val="24"/>
                <w:szCs w:val="24"/>
              </w:rPr>
              <w:t>ь</w:t>
            </w:r>
            <w:r w:rsidRPr="00754DDF">
              <w:rPr>
                <w:sz w:val="24"/>
                <w:szCs w:val="24"/>
              </w:rPr>
              <w:t>ные роли в коллективе разработчиков, правила совмещения ролей.</w:t>
            </w:r>
          </w:p>
          <w:p w:rsidR="008070E6" w:rsidRPr="00754DDF" w:rsidRDefault="00D677C0" w:rsidP="00D677C0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 w:rsidRPr="00754DDF">
              <w:t>Методы организации работы в команде ра</w:t>
            </w:r>
            <w:r w:rsidRPr="00754DDF">
              <w:t>з</w:t>
            </w:r>
            <w:r w:rsidRPr="00754DDF">
              <w:t>работчиков.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476A6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Работать с проектной документацией, ра</w:t>
            </w:r>
            <w:r w:rsidRPr="00754DDF">
              <w:rPr>
                <w:sz w:val="24"/>
                <w:szCs w:val="24"/>
              </w:rPr>
              <w:t>з</w:t>
            </w:r>
            <w:r w:rsidRPr="00754DDF">
              <w:rPr>
                <w:sz w:val="24"/>
                <w:szCs w:val="24"/>
              </w:rPr>
              <w:t>работанной с испол</w:t>
            </w:r>
            <w:r w:rsidRPr="00754DDF">
              <w:rPr>
                <w:sz w:val="24"/>
                <w:szCs w:val="24"/>
              </w:rPr>
              <w:t>ь</w:t>
            </w:r>
            <w:r w:rsidRPr="00754DDF">
              <w:rPr>
                <w:sz w:val="24"/>
                <w:szCs w:val="24"/>
              </w:rPr>
              <w:t>зованием графических языков специфик</w:t>
            </w:r>
            <w:r w:rsidRPr="00754DDF">
              <w:rPr>
                <w:sz w:val="24"/>
                <w:szCs w:val="24"/>
              </w:rPr>
              <w:t>а</w:t>
            </w:r>
            <w:r w:rsidRPr="00754DDF">
              <w:rPr>
                <w:sz w:val="24"/>
                <w:szCs w:val="24"/>
              </w:rPr>
              <w:t>ций.</w:t>
            </w:r>
          </w:p>
        </w:tc>
      </w:tr>
      <w:tr w:rsidR="008070E6" w:rsidRPr="00754DDF" w:rsidTr="00613AE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613AEC" w:rsidP="00613AEC">
            <w:pPr>
              <w:rPr>
                <w:rFonts w:eastAsia="HiddenHorzOCR"/>
              </w:rPr>
            </w:pPr>
            <w:r w:rsidRPr="00754DDF">
              <w:t>ПК 5.2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B90ECA">
            <w:pPr>
              <w:rPr>
                <w:rFonts w:eastAsia="HiddenHorzOCR"/>
              </w:rPr>
            </w:pPr>
            <w:r w:rsidRPr="00754DDF">
              <w:t>Разрабатывать проектную д</w:t>
            </w:r>
            <w:r w:rsidRPr="00754DDF">
              <w:t>о</w:t>
            </w:r>
            <w:r w:rsidRPr="00754DDF">
              <w:t>кументацию на разработку и</w:t>
            </w:r>
            <w:r w:rsidRPr="00754DDF">
              <w:t>н</w:t>
            </w:r>
            <w:r w:rsidRPr="00754DDF">
              <w:t>формационной системы в соо</w:t>
            </w:r>
            <w:r w:rsidRPr="00754DDF">
              <w:t>т</w:t>
            </w:r>
            <w:r w:rsidRPr="00754DDF">
              <w:t>ветствии с требованиями зака</w:t>
            </w:r>
            <w:r w:rsidRPr="00754DDF">
              <w:t>з</w:t>
            </w:r>
            <w:r w:rsidRPr="00754DDF">
              <w:t>чика.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Основные платформы для создания, исполн</w:t>
            </w:r>
            <w:r w:rsidRPr="00754DDF">
              <w:rPr>
                <w:sz w:val="24"/>
                <w:szCs w:val="24"/>
              </w:rPr>
              <w:t>е</w:t>
            </w:r>
            <w:r w:rsidRPr="00754DDF">
              <w:rPr>
                <w:sz w:val="24"/>
                <w:szCs w:val="24"/>
              </w:rPr>
              <w:t>ния и управления и</w:t>
            </w:r>
            <w:r w:rsidRPr="00754DDF">
              <w:rPr>
                <w:sz w:val="24"/>
                <w:szCs w:val="24"/>
              </w:rPr>
              <w:t>н</w:t>
            </w:r>
            <w:r w:rsidRPr="00754DDF">
              <w:rPr>
                <w:sz w:val="24"/>
                <w:szCs w:val="24"/>
              </w:rPr>
              <w:t>формационной сист</w:t>
            </w:r>
            <w:r w:rsidRPr="00754DDF">
              <w:rPr>
                <w:sz w:val="24"/>
                <w:szCs w:val="24"/>
              </w:rPr>
              <w:t>е</w:t>
            </w:r>
            <w:r w:rsidRPr="00754DDF">
              <w:rPr>
                <w:sz w:val="24"/>
                <w:szCs w:val="24"/>
              </w:rPr>
              <w:t>мой.</w:t>
            </w:r>
          </w:p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Национальную и ме</w:t>
            </w:r>
            <w:r w:rsidRPr="00754DDF">
              <w:rPr>
                <w:sz w:val="24"/>
                <w:szCs w:val="24"/>
              </w:rPr>
              <w:t>ж</w:t>
            </w:r>
            <w:r w:rsidRPr="00754DDF">
              <w:rPr>
                <w:sz w:val="24"/>
                <w:szCs w:val="24"/>
              </w:rPr>
              <w:t>дународную систему стандартизации и се</w:t>
            </w:r>
            <w:r w:rsidRPr="00754DDF">
              <w:rPr>
                <w:sz w:val="24"/>
                <w:szCs w:val="24"/>
              </w:rPr>
              <w:t>р</w:t>
            </w:r>
            <w:r w:rsidRPr="00754DDF">
              <w:rPr>
                <w:sz w:val="24"/>
                <w:szCs w:val="24"/>
              </w:rPr>
              <w:t>тификации и систему обеспечения качества продукции, методы контроля качества.</w:t>
            </w:r>
          </w:p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Сервисно - ориентир</w:t>
            </w:r>
            <w:r w:rsidRPr="00754DDF">
              <w:rPr>
                <w:sz w:val="24"/>
                <w:szCs w:val="24"/>
              </w:rPr>
              <w:t>о</w:t>
            </w:r>
            <w:r w:rsidRPr="00754DDF">
              <w:rPr>
                <w:sz w:val="24"/>
                <w:szCs w:val="24"/>
              </w:rPr>
              <w:t>ванные архитектуры.</w:t>
            </w:r>
          </w:p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Важность рассмотр</w:t>
            </w:r>
            <w:r w:rsidRPr="00754DDF">
              <w:rPr>
                <w:sz w:val="24"/>
                <w:szCs w:val="24"/>
              </w:rPr>
              <w:t>е</w:t>
            </w:r>
            <w:r w:rsidRPr="00754DDF">
              <w:rPr>
                <w:sz w:val="24"/>
                <w:szCs w:val="24"/>
              </w:rPr>
              <w:t>ния всех возможных вариантов и получения наилучшего решения на основе анализа и и</w:t>
            </w:r>
            <w:r w:rsidRPr="00754DDF">
              <w:rPr>
                <w:sz w:val="24"/>
                <w:szCs w:val="24"/>
              </w:rPr>
              <w:t>н</w:t>
            </w:r>
            <w:r w:rsidRPr="00754DDF">
              <w:rPr>
                <w:sz w:val="24"/>
                <w:szCs w:val="24"/>
              </w:rPr>
              <w:t>тересов клиента.</w:t>
            </w:r>
          </w:p>
          <w:p w:rsidR="00D677C0" w:rsidRPr="00754DDF" w:rsidRDefault="00D677C0" w:rsidP="00D677C0">
            <w:pPr>
              <w:widowControl w:val="0"/>
            </w:pPr>
            <w:r w:rsidRPr="00754DDF">
              <w:t>Методы и средства проектирования и</w:t>
            </w:r>
            <w:r w:rsidRPr="00754DDF">
              <w:t>н</w:t>
            </w:r>
            <w:r w:rsidRPr="00754DDF">
              <w:t>формационных систем.</w:t>
            </w:r>
          </w:p>
          <w:p w:rsidR="008070E6" w:rsidRPr="00754DDF" w:rsidRDefault="00D677C0" w:rsidP="00D677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HiddenHorzOCR"/>
              </w:rPr>
            </w:pPr>
            <w:r w:rsidRPr="00754DDF">
              <w:t>Основные понятия си</w:t>
            </w:r>
            <w:r w:rsidRPr="00754DDF">
              <w:t>с</w:t>
            </w:r>
            <w:r w:rsidRPr="00754DDF">
              <w:t>темного анализа.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Осуществлять мат</w:t>
            </w:r>
            <w:r w:rsidRPr="00754DDF">
              <w:rPr>
                <w:sz w:val="24"/>
                <w:szCs w:val="24"/>
              </w:rPr>
              <w:t>е</w:t>
            </w:r>
            <w:r w:rsidRPr="00754DDF">
              <w:rPr>
                <w:sz w:val="24"/>
                <w:szCs w:val="24"/>
              </w:rPr>
              <w:t>матическую и инфо</w:t>
            </w:r>
            <w:r w:rsidRPr="00754DDF">
              <w:rPr>
                <w:sz w:val="24"/>
                <w:szCs w:val="24"/>
              </w:rPr>
              <w:t>р</w:t>
            </w:r>
            <w:r w:rsidRPr="00754DDF">
              <w:rPr>
                <w:sz w:val="24"/>
                <w:szCs w:val="24"/>
              </w:rPr>
              <w:t>мационную постано</w:t>
            </w:r>
            <w:r w:rsidRPr="00754DDF">
              <w:rPr>
                <w:sz w:val="24"/>
                <w:szCs w:val="24"/>
              </w:rPr>
              <w:t>в</w:t>
            </w:r>
            <w:r w:rsidRPr="00754DDF">
              <w:rPr>
                <w:sz w:val="24"/>
                <w:szCs w:val="24"/>
              </w:rPr>
              <w:t>ку задач по обработке информации.</w:t>
            </w:r>
          </w:p>
          <w:p w:rsidR="008070E6" w:rsidRPr="00754DDF" w:rsidRDefault="00D677C0" w:rsidP="00D677C0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 w:rsidRPr="00754DDF">
              <w:t>Использовать алг</w:t>
            </w:r>
            <w:r w:rsidRPr="00754DDF">
              <w:t>о</w:t>
            </w:r>
            <w:r w:rsidRPr="00754DDF">
              <w:t>ритмы обработки и</w:t>
            </w:r>
            <w:r w:rsidRPr="00754DDF">
              <w:t>н</w:t>
            </w:r>
            <w:r w:rsidRPr="00754DDF">
              <w:t>формации для ра</w:t>
            </w:r>
            <w:r w:rsidRPr="00754DDF">
              <w:t>з</w:t>
            </w:r>
            <w:r w:rsidRPr="00754DDF">
              <w:t>личных приложений.</w:t>
            </w:r>
          </w:p>
        </w:tc>
      </w:tr>
      <w:tr w:rsidR="008070E6" w:rsidRPr="00754DDF" w:rsidTr="00613AE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613AEC" w:rsidP="00613AEC">
            <w:pPr>
              <w:rPr>
                <w:rFonts w:eastAsia="HiddenHorzOCR"/>
              </w:rPr>
            </w:pPr>
            <w:r w:rsidRPr="00754DDF">
              <w:lastRenderedPageBreak/>
              <w:t>ПК 5.6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B90ECA">
            <w:pPr>
              <w:rPr>
                <w:rFonts w:eastAsia="HiddenHorzOCR"/>
              </w:rPr>
            </w:pPr>
            <w:r w:rsidRPr="00754DDF">
              <w:t>Разрабатывать техническую д</w:t>
            </w:r>
            <w:r w:rsidRPr="00754DDF">
              <w:t>о</w:t>
            </w:r>
            <w:r w:rsidRPr="00754DDF">
              <w:t>кументацию на эксплуатацию информационной системы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Основные модели п</w:t>
            </w:r>
            <w:r w:rsidRPr="00754DDF">
              <w:rPr>
                <w:sz w:val="24"/>
                <w:szCs w:val="24"/>
              </w:rPr>
              <w:t>о</w:t>
            </w:r>
            <w:r w:rsidRPr="00754DDF">
              <w:rPr>
                <w:sz w:val="24"/>
                <w:szCs w:val="24"/>
              </w:rPr>
              <w:t>строения информац</w:t>
            </w:r>
            <w:r w:rsidRPr="00754DDF">
              <w:rPr>
                <w:sz w:val="24"/>
                <w:szCs w:val="24"/>
              </w:rPr>
              <w:t>и</w:t>
            </w:r>
            <w:r w:rsidRPr="00754DDF">
              <w:rPr>
                <w:sz w:val="24"/>
                <w:szCs w:val="24"/>
              </w:rPr>
              <w:t>онных систем, их структура.</w:t>
            </w:r>
          </w:p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Использовать критерии оценки качества и н</w:t>
            </w:r>
            <w:r w:rsidRPr="00754DDF">
              <w:rPr>
                <w:sz w:val="24"/>
                <w:szCs w:val="24"/>
              </w:rPr>
              <w:t>а</w:t>
            </w:r>
            <w:r w:rsidRPr="00754DDF">
              <w:rPr>
                <w:sz w:val="24"/>
                <w:szCs w:val="24"/>
              </w:rPr>
              <w:t>дежности функцион</w:t>
            </w:r>
            <w:r w:rsidRPr="00754DDF">
              <w:rPr>
                <w:sz w:val="24"/>
                <w:szCs w:val="24"/>
              </w:rPr>
              <w:t>и</w:t>
            </w:r>
            <w:r w:rsidRPr="00754DDF">
              <w:rPr>
                <w:sz w:val="24"/>
                <w:szCs w:val="24"/>
              </w:rPr>
              <w:t>рования информацио</w:t>
            </w:r>
            <w:r w:rsidRPr="00754DDF">
              <w:rPr>
                <w:sz w:val="24"/>
                <w:szCs w:val="24"/>
              </w:rPr>
              <w:t>н</w:t>
            </w:r>
            <w:r w:rsidRPr="00754DDF">
              <w:rPr>
                <w:sz w:val="24"/>
                <w:szCs w:val="24"/>
              </w:rPr>
              <w:t>ной системы.</w:t>
            </w:r>
          </w:p>
          <w:p w:rsidR="008070E6" w:rsidRPr="00754DDF" w:rsidRDefault="00D677C0" w:rsidP="00D677C0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 w:rsidRPr="00754DDF">
              <w:t>Реинжиниринг бизнес-процессов.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Разрабатывать пр</w:t>
            </w:r>
            <w:r w:rsidRPr="00754DDF">
              <w:rPr>
                <w:sz w:val="24"/>
                <w:szCs w:val="24"/>
              </w:rPr>
              <w:t>о</w:t>
            </w:r>
            <w:r w:rsidRPr="00754DDF">
              <w:rPr>
                <w:sz w:val="24"/>
                <w:szCs w:val="24"/>
              </w:rPr>
              <w:t>ектную документ</w:t>
            </w:r>
            <w:r w:rsidRPr="00754DDF">
              <w:rPr>
                <w:sz w:val="24"/>
                <w:szCs w:val="24"/>
              </w:rPr>
              <w:t>а</w:t>
            </w:r>
            <w:r w:rsidRPr="00754DDF">
              <w:rPr>
                <w:sz w:val="24"/>
                <w:szCs w:val="24"/>
              </w:rPr>
              <w:t>цию на эксплуатацию информационной си</w:t>
            </w:r>
            <w:r w:rsidRPr="00754DDF">
              <w:rPr>
                <w:sz w:val="24"/>
                <w:szCs w:val="24"/>
              </w:rPr>
              <w:t>с</w:t>
            </w:r>
            <w:r w:rsidRPr="00754DDF">
              <w:rPr>
                <w:sz w:val="24"/>
                <w:szCs w:val="24"/>
              </w:rPr>
              <w:t>темы.</w:t>
            </w:r>
          </w:p>
          <w:p w:rsidR="008070E6" w:rsidRPr="00754DDF" w:rsidRDefault="00D677C0" w:rsidP="00D677C0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 w:rsidRPr="00754DDF">
              <w:t>Использовать ста</w:t>
            </w:r>
            <w:r w:rsidRPr="00754DDF">
              <w:t>н</w:t>
            </w:r>
            <w:r w:rsidRPr="00754DDF">
              <w:t>дарты при оформл</w:t>
            </w:r>
            <w:r w:rsidRPr="00754DDF">
              <w:t>е</w:t>
            </w:r>
            <w:r w:rsidRPr="00754DDF">
              <w:t>нии программной д</w:t>
            </w:r>
            <w:r w:rsidRPr="00754DDF">
              <w:t>о</w:t>
            </w:r>
            <w:r w:rsidRPr="00754DDF">
              <w:t>кументации.</w:t>
            </w:r>
          </w:p>
        </w:tc>
      </w:tr>
      <w:tr w:rsidR="008070E6" w:rsidRPr="00754DDF" w:rsidTr="00613AE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613AEC" w:rsidP="00613AEC">
            <w:pPr>
              <w:rPr>
                <w:rFonts w:eastAsia="HiddenHorzOCR"/>
              </w:rPr>
            </w:pPr>
            <w:r w:rsidRPr="00754DDF">
              <w:t>ПК 6.1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B90ECA">
            <w:pPr>
              <w:rPr>
                <w:rFonts w:eastAsia="HiddenHorzOCR"/>
              </w:rPr>
            </w:pPr>
            <w:r w:rsidRPr="00754DDF">
              <w:t>Разрабатывать техническое з</w:t>
            </w:r>
            <w:r w:rsidRPr="00754DDF">
              <w:t>а</w:t>
            </w:r>
            <w:r w:rsidRPr="00754DDF">
              <w:t>дание на сопровождение и</w:t>
            </w:r>
            <w:r w:rsidRPr="00754DDF">
              <w:t>н</w:t>
            </w:r>
            <w:r w:rsidRPr="00754DDF">
              <w:t>формационной системы.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Классификация и</w:t>
            </w:r>
            <w:r w:rsidRPr="00754DDF">
              <w:rPr>
                <w:sz w:val="24"/>
                <w:szCs w:val="24"/>
              </w:rPr>
              <w:t>н</w:t>
            </w:r>
            <w:r w:rsidRPr="00754DDF">
              <w:rPr>
                <w:sz w:val="24"/>
                <w:szCs w:val="24"/>
              </w:rPr>
              <w:t>формационных систем.</w:t>
            </w:r>
          </w:p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Принципы работы эк</w:t>
            </w:r>
            <w:r w:rsidRPr="00754DDF">
              <w:rPr>
                <w:sz w:val="24"/>
                <w:szCs w:val="24"/>
              </w:rPr>
              <w:t>с</w:t>
            </w:r>
            <w:r w:rsidRPr="00754DDF">
              <w:rPr>
                <w:sz w:val="24"/>
                <w:szCs w:val="24"/>
              </w:rPr>
              <w:t>пертных систем.</w:t>
            </w:r>
          </w:p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Достижения мировой и отечественной инфо</w:t>
            </w:r>
            <w:r w:rsidRPr="00754DDF">
              <w:rPr>
                <w:sz w:val="24"/>
                <w:szCs w:val="24"/>
              </w:rPr>
              <w:t>р</w:t>
            </w:r>
            <w:r w:rsidRPr="00754DDF">
              <w:rPr>
                <w:sz w:val="24"/>
                <w:szCs w:val="24"/>
              </w:rPr>
              <w:t>матики в области и</w:t>
            </w:r>
            <w:r w:rsidRPr="00754DDF">
              <w:rPr>
                <w:sz w:val="24"/>
                <w:szCs w:val="24"/>
              </w:rPr>
              <w:t>н</w:t>
            </w:r>
            <w:r w:rsidRPr="00754DDF">
              <w:rPr>
                <w:sz w:val="24"/>
                <w:szCs w:val="24"/>
              </w:rPr>
              <w:t>теллектуализации и</w:t>
            </w:r>
            <w:r w:rsidRPr="00754DDF">
              <w:rPr>
                <w:sz w:val="24"/>
                <w:szCs w:val="24"/>
              </w:rPr>
              <w:t>н</w:t>
            </w:r>
            <w:r w:rsidRPr="00754DDF">
              <w:rPr>
                <w:sz w:val="24"/>
                <w:szCs w:val="24"/>
              </w:rPr>
              <w:t>формационных систем.</w:t>
            </w:r>
          </w:p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Структура и этапы пр</w:t>
            </w:r>
            <w:r w:rsidRPr="00754DDF">
              <w:rPr>
                <w:sz w:val="24"/>
                <w:szCs w:val="24"/>
              </w:rPr>
              <w:t>о</w:t>
            </w:r>
            <w:r w:rsidRPr="00754DDF">
              <w:rPr>
                <w:sz w:val="24"/>
                <w:szCs w:val="24"/>
              </w:rPr>
              <w:t>ектирования информ</w:t>
            </w:r>
            <w:r w:rsidRPr="00754DDF">
              <w:rPr>
                <w:sz w:val="24"/>
                <w:szCs w:val="24"/>
              </w:rPr>
              <w:t>а</w:t>
            </w:r>
            <w:r w:rsidRPr="00754DDF">
              <w:rPr>
                <w:sz w:val="24"/>
                <w:szCs w:val="24"/>
              </w:rPr>
              <w:t>ционной системы.</w:t>
            </w:r>
          </w:p>
          <w:p w:rsidR="008070E6" w:rsidRPr="00754DDF" w:rsidRDefault="00D677C0" w:rsidP="00D677C0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 w:rsidRPr="00754DDF">
              <w:t>Методологии проект</w:t>
            </w:r>
            <w:r w:rsidRPr="00754DDF">
              <w:t>и</w:t>
            </w:r>
            <w:r w:rsidRPr="00754DDF">
              <w:t>рования информацио</w:t>
            </w:r>
            <w:r w:rsidRPr="00754DDF">
              <w:t>н</w:t>
            </w:r>
            <w:r w:rsidRPr="00754DDF">
              <w:t>ных систем.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Поддерживать док</w:t>
            </w:r>
            <w:r w:rsidRPr="00754DDF">
              <w:rPr>
                <w:sz w:val="24"/>
                <w:szCs w:val="24"/>
              </w:rPr>
              <w:t>у</w:t>
            </w:r>
            <w:r w:rsidRPr="00754DDF">
              <w:rPr>
                <w:sz w:val="24"/>
                <w:szCs w:val="24"/>
              </w:rPr>
              <w:t>ментацию в актуал</w:t>
            </w:r>
            <w:r w:rsidRPr="00754DDF">
              <w:rPr>
                <w:sz w:val="24"/>
                <w:szCs w:val="24"/>
              </w:rPr>
              <w:t>ь</w:t>
            </w:r>
            <w:r w:rsidRPr="00754DDF">
              <w:rPr>
                <w:sz w:val="24"/>
                <w:szCs w:val="24"/>
              </w:rPr>
              <w:t>ном состоянии.</w:t>
            </w:r>
          </w:p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Формировать пре</w:t>
            </w:r>
            <w:r w:rsidRPr="00754DDF">
              <w:rPr>
                <w:sz w:val="24"/>
                <w:szCs w:val="24"/>
              </w:rPr>
              <w:t>д</w:t>
            </w:r>
            <w:r w:rsidRPr="00754DDF">
              <w:rPr>
                <w:sz w:val="24"/>
                <w:szCs w:val="24"/>
              </w:rPr>
              <w:t>ложения о расшир</w:t>
            </w:r>
            <w:r w:rsidRPr="00754DDF">
              <w:rPr>
                <w:sz w:val="24"/>
                <w:szCs w:val="24"/>
              </w:rPr>
              <w:t>е</w:t>
            </w:r>
            <w:r w:rsidRPr="00754DDF">
              <w:rPr>
                <w:sz w:val="24"/>
                <w:szCs w:val="24"/>
              </w:rPr>
              <w:t>нии функциональн</w:t>
            </w:r>
            <w:r w:rsidRPr="00754DDF">
              <w:rPr>
                <w:sz w:val="24"/>
                <w:szCs w:val="24"/>
              </w:rPr>
              <w:t>о</w:t>
            </w:r>
            <w:r w:rsidRPr="00754DDF">
              <w:rPr>
                <w:sz w:val="24"/>
                <w:szCs w:val="24"/>
              </w:rPr>
              <w:t>сти информационной системы.</w:t>
            </w:r>
          </w:p>
          <w:p w:rsidR="008070E6" w:rsidRPr="00754DDF" w:rsidRDefault="00D677C0" w:rsidP="00D677C0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 w:rsidRPr="00754DDF">
              <w:t>Формировать пре</w:t>
            </w:r>
            <w:r w:rsidRPr="00754DDF">
              <w:t>д</w:t>
            </w:r>
            <w:r w:rsidRPr="00754DDF">
              <w:t>ложения о прекращ</w:t>
            </w:r>
            <w:r w:rsidRPr="00754DDF">
              <w:t>е</w:t>
            </w:r>
            <w:r w:rsidRPr="00754DDF">
              <w:t>нии эксплуатации и</w:t>
            </w:r>
            <w:r w:rsidRPr="00754DDF">
              <w:t>н</w:t>
            </w:r>
            <w:r w:rsidRPr="00754DDF">
              <w:t>формационной сист</w:t>
            </w:r>
            <w:r w:rsidRPr="00754DDF">
              <w:t>е</w:t>
            </w:r>
            <w:r w:rsidRPr="00754DDF">
              <w:t>мы или ее реинжин</w:t>
            </w:r>
            <w:r w:rsidRPr="00754DDF">
              <w:t>и</w:t>
            </w:r>
            <w:r w:rsidRPr="00754DDF">
              <w:t>ринге.</w:t>
            </w:r>
          </w:p>
        </w:tc>
      </w:tr>
      <w:tr w:rsidR="008070E6" w:rsidRPr="00754DDF" w:rsidTr="00613AE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613AEC" w:rsidP="00613AEC">
            <w:pPr>
              <w:rPr>
                <w:rFonts w:eastAsia="HiddenHorzOCR"/>
              </w:rPr>
            </w:pPr>
            <w:r w:rsidRPr="00754DDF">
              <w:t>ПК 6.3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B90ECA">
            <w:pPr>
              <w:rPr>
                <w:rFonts w:eastAsia="HiddenHorzOCR"/>
              </w:rPr>
            </w:pPr>
            <w:r w:rsidRPr="00754DDF">
              <w:t>Разрабатывать обучающую д</w:t>
            </w:r>
            <w:r w:rsidRPr="00754DDF">
              <w:t>о</w:t>
            </w:r>
            <w:r w:rsidRPr="00754DDF">
              <w:t>кументацию для пользователей информационной системы.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Методы обеспечения и контроля качества ИС.</w:t>
            </w:r>
          </w:p>
          <w:p w:rsidR="008070E6" w:rsidRPr="00754DDF" w:rsidRDefault="00D677C0" w:rsidP="00D677C0">
            <w:pPr>
              <w:autoSpaceDE w:val="0"/>
              <w:autoSpaceDN w:val="0"/>
              <w:adjustRightInd w:val="0"/>
            </w:pPr>
            <w:r w:rsidRPr="00754DDF">
              <w:t>Методы разработки обучающей документ</w:t>
            </w:r>
            <w:r w:rsidRPr="00754DDF">
              <w:t>а</w:t>
            </w:r>
            <w:r w:rsidRPr="00754DDF">
              <w:t>ции.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F71127">
            <w:pPr>
              <w:autoSpaceDE w:val="0"/>
              <w:autoSpaceDN w:val="0"/>
              <w:adjustRightInd w:val="0"/>
            </w:pPr>
            <w:r w:rsidRPr="00754DDF">
              <w:t>Разрабатывать об</w:t>
            </w:r>
            <w:r w:rsidRPr="00754DDF">
              <w:t>у</w:t>
            </w:r>
            <w:r w:rsidRPr="00754DDF">
              <w:t>чающие материалы для пользователей по эксплуатации ИС.</w:t>
            </w:r>
          </w:p>
        </w:tc>
      </w:tr>
      <w:tr w:rsidR="008070E6" w:rsidRPr="00754DDF" w:rsidTr="00613AE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613AEC" w:rsidP="00316181">
            <w:pPr>
              <w:rPr>
                <w:rFonts w:eastAsia="HiddenHorzOCR"/>
              </w:rPr>
            </w:pPr>
            <w:r w:rsidRPr="00754DDF">
              <w:rPr>
                <w:rFonts w:eastAsia="HiddenHorzOCR"/>
              </w:rPr>
              <w:t>ПК 6.4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B90ECA">
            <w:pPr>
              <w:rPr>
                <w:rFonts w:eastAsia="HiddenHorzOCR"/>
              </w:rPr>
            </w:pPr>
            <w:r w:rsidRPr="00754DDF">
              <w:t>Оценивать качество и наде</w:t>
            </w:r>
            <w:r w:rsidRPr="00754DDF">
              <w:t>ж</w:t>
            </w:r>
            <w:r w:rsidRPr="00754DDF">
              <w:t>ность функционирования и</w:t>
            </w:r>
            <w:r w:rsidRPr="00754DDF">
              <w:t>н</w:t>
            </w:r>
            <w:r w:rsidRPr="00754DDF">
              <w:t>формационной системы в соо</w:t>
            </w:r>
            <w:r w:rsidRPr="00754DDF">
              <w:t>т</w:t>
            </w:r>
            <w:r w:rsidRPr="00754DDF">
              <w:t>ветствии с критериями техн</w:t>
            </w:r>
            <w:r w:rsidRPr="00754DDF">
              <w:t>и</w:t>
            </w:r>
            <w:r w:rsidRPr="00754DDF">
              <w:t>ческого задания.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Характеристики и а</w:t>
            </w:r>
            <w:r w:rsidRPr="00754DDF">
              <w:rPr>
                <w:sz w:val="24"/>
                <w:szCs w:val="24"/>
              </w:rPr>
              <w:t>т</w:t>
            </w:r>
            <w:r w:rsidRPr="00754DDF">
              <w:rPr>
                <w:sz w:val="24"/>
                <w:szCs w:val="24"/>
              </w:rPr>
              <w:t>рибуты качества ИС.</w:t>
            </w:r>
          </w:p>
          <w:p w:rsidR="00D677C0" w:rsidRPr="00754DDF" w:rsidRDefault="00D677C0" w:rsidP="00D677C0">
            <w:r w:rsidRPr="00754DDF">
              <w:t>Методы обеспечения и контроля качества ИС в соответствии со ста</w:t>
            </w:r>
            <w:r w:rsidRPr="00754DDF">
              <w:t>н</w:t>
            </w:r>
            <w:r w:rsidRPr="00754DDF">
              <w:t>дартами.</w:t>
            </w:r>
          </w:p>
          <w:p w:rsidR="00D677C0" w:rsidRPr="00754DDF" w:rsidRDefault="00D677C0" w:rsidP="00D677C0">
            <w:r w:rsidRPr="00754DDF">
              <w:t>Политику безопасности в современных инфо</w:t>
            </w:r>
            <w:r w:rsidRPr="00754DDF">
              <w:t>р</w:t>
            </w:r>
            <w:r w:rsidRPr="00754DDF">
              <w:t>мационных системах.</w:t>
            </w:r>
          </w:p>
          <w:p w:rsidR="00D677C0" w:rsidRPr="00754DDF" w:rsidRDefault="00D677C0" w:rsidP="00D677C0">
            <w:r w:rsidRPr="00754DDF">
              <w:t>Основы бухгалтерского учета и отчетности о</w:t>
            </w:r>
            <w:r w:rsidRPr="00754DDF">
              <w:t>р</w:t>
            </w:r>
            <w:r w:rsidRPr="00754DDF">
              <w:t>ганизаций</w:t>
            </w:r>
          </w:p>
          <w:p w:rsidR="008070E6" w:rsidRPr="00754DDF" w:rsidRDefault="00D677C0" w:rsidP="00D677C0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 w:rsidRPr="00754DDF">
              <w:t>Основы налогового з</w:t>
            </w:r>
            <w:r w:rsidRPr="00754DDF">
              <w:t>а</w:t>
            </w:r>
            <w:r w:rsidRPr="00754DDF">
              <w:t>конодательства Ро</w:t>
            </w:r>
            <w:r w:rsidRPr="00754DDF">
              <w:t>с</w:t>
            </w:r>
            <w:r w:rsidRPr="00754DDF">
              <w:t>сийской Федерации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D677C0" w:rsidRPr="00754DDF" w:rsidRDefault="00D677C0" w:rsidP="00D677C0">
            <w:r w:rsidRPr="00754DDF">
              <w:t>Применять докуме</w:t>
            </w:r>
            <w:r w:rsidRPr="00754DDF">
              <w:t>н</w:t>
            </w:r>
            <w:r w:rsidRPr="00754DDF">
              <w:t>тацию систем качес</w:t>
            </w:r>
            <w:r w:rsidRPr="00754DDF">
              <w:t>т</w:t>
            </w:r>
            <w:r w:rsidRPr="00754DDF">
              <w:t>ва.</w:t>
            </w:r>
          </w:p>
          <w:p w:rsidR="00D677C0" w:rsidRPr="00754DDF" w:rsidRDefault="00D677C0" w:rsidP="00D677C0">
            <w:r w:rsidRPr="00754DDF">
              <w:t>Применять основные правила и документы системы сертифик</w:t>
            </w:r>
            <w:r w:rsidRPr="00754DDF">
              <w:t>а</w:t>
            </w:r>
            <w:r w:rsidRPr="00754DDF">
              <w:t>ции РФ.</w:t>
            </w:r>
          </w:p>
          <w:p w:rsidR="00D677C0" w:rsidRPr="00754DDF" w:rsidRDefault="00D677C0" w:rsidP="00D677C0">
            <w:r w:rsidRPr="00754DDF">
              <w:t>Организовывать з</w:t>
            </w:r>
            <w:r w:rsidRPr="00754DDF">
              <w:t>а</w:t>
            </w:r>
            <w:r w:rsidRPr="00754DDF">
              <w:t>ключение договоров на выполняемые р</w:t>
            </w:r>
            <w:r w:rsidRPr="00754DDF">
              <w:t>а</w:t>
            </w:r>
            <w:r w:rsidRPr="00754DDF">
              <w:t>боты.</w:t>
            </w:r>
          </w:p>
          <w:p w:rsidR="00D677C0" w:rsidRPr="00754DDF" w:rsidRDefault="00D677C0" w:rsidP="00D677C0">
            <w:r w:rsidRPr="00754DDF">
              <w:t>Выполнять монит</w:t>
            </w:r>
            <w:r w:rsidRPr="00754DDF">
              <w:t>о</w:t>
            </w:r>
            <w:r w:rsidRPr="00754DDF">
              <w:t>ринг и управление исполнением догов</w:t>
            </w:r>
            <w:r w:rsidRPr="00754DDF">
              <w:t>о</w:t>
            </w:r>
            <w:r w:rsidRPr="00754DDF">
              <w:t>ров на выполняемые работы.</w:t>
            </w:r>
          </w:p>
          <w:p w:rsidR="00D677C0" w:rsidRPr="00754DDF" w:rsidRDefault="00D677C0" w:rsidP="00D677C0">
            <w:r w:rsidRPr="00754DDF">
              <w:t>Организовывать з</w:t>
            </w:r>
            <w:r w:rsidRPr="00754DDF">
              <w:t>а</w:t>
            </w:r>
            <w:r w:rsidRPr="00754DDF">
              <w:t>ключение дополн</w:t>
            </w:r>
            <w:r w:rsidRPr="00754DDF">
              <w:t>и</w:t>
            </w:r>
            <w:r w:rsidRPr="00754DDF">
              <w:t>тельных соглашений к договорам.</w:t>
            </w:r>
          </w:p>
          <w:p w:rsidR="00D677C0" w:rsidRPr="00754DDF" w:rsidRDefault="00D677C0" w:rsidP="00D677C0">
            <w:r w:rsidRPr="00754DDF">
              <w:t>Контролировать п</w:t>
            </w:r>
            <w:r w:rsidRPr="00754DDF">
              <w:t>о</w:t>
            </w:r>
            <w:r w:rsidRPr="00754DDF">
              <w:lastRenderedPageBreak/>
              <w:t>ступления оплат по договорам за выпо</w:t>
            </w:r>
            <w:r w:rsidRPr="00754DDF">
              <w:t>л</w:t>
            </w:r>
            <w:r w:rsidRPr="00754DDF">
              <w:t>ненные работы.</w:t>
            </w:r>
          </w:p>
          <w:p w:rsidR="008070E6" w:rsidRPr="00754DDF" w:rsidRDefault="00D677C0" w:rsidP="00D677C0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 w:rsidRPr="00754DDF">
              <w:t>Закрывать договора на выполняемые р</w:t>
            </w:r>
            <w:r w:rsidRPr="00754DDF">
              <w:t>а</w:t>
            </w:r>
            <w:r w:rsidRPr="00754DDF">
              <w:t>боты.</w:t>
            </w:r>
          </w:p>
        </w:tc>
      </w:tr>
      <w:tr w:rsidR="008070E6" w:rsidRPr="00754DDF" w:rsidTr="00613AE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613AEC" w:rsidP="00613AEC">
            <w:pPr>
              <w:rPr>
                <w:rFonts w:eastAsia="HiddenHorzOCR"/>
              </w:rPr>
            </w:pPr>
            <w:r w:rsidRPr="00754DDF">
              <w:lastRenderedPageBreak/>
              <w:t>ПК 6.5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B90ECA">
            <w:pPr>
              <w:rPr>
                <w:rFonts w:eastAsia="HiddenHorzOCR"/>
              </w:rPr>
            </w:pPr>
            <w:r w:rsidRPr="00754DDF">
              <w:t>Осуществлять техническое с</w:t>
            </w:r>
            <w:r w:rsidRPr="00754DDF">
              <w:t>о</w:t>
            </w:r>
            <w:r w:rsidRPr="00754DDF">
              <w:t>провождение, обновление и восстановление данных ИС в соответствии с техническим заданием.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Регламенты по обно</w:t>
            </w:r>
            <w:r w:rsidRPr="00754DDF">
              <w:rPr>
                <w:sz w:val="24"/>
                <w:szCs w:val="24"/>
              </w:rPr>
              <w:t>в</w:t>
            </w:r>
            <w:r w:rsidRPr="00754DDF">
              <w:rPr>
                <w:sz w:val="24"/>
                <w:szCs w:val="24"/>
              </w:rPr>
              <w:t>лению и техническому сопровождению о</w:t>
            </w:r>
            <w:r w:rsidRPr="00754DDF">
              <w:rPr>
                <w:sz w:val="24"/>
                <w:szCs w:val="24"/>
              </w:rPr>
              <w:t>б</w:t>
            </w:r>
            <w:r w:rsidRPr="00754DDF">
              <w:rPr>
                <w:sz w:val="24"/>
                <w:szCs w:val="24"/>
              </w:rPr>
              <w:t>служиваемой инфо</w:t>
            </w:r>
            <w:r w:rsidRPr="00754DDF">
              <w:rPr>
                <w:sz w:val="24"/>
                <w:szCs w:val="24"/>
              </w:rPr>
              <w:t>р</w:t>
            </w:r>
            <w:r w:rsidRPr="00754DDF">
              <w:rPr>
                <w:sz w:val="24"/>
                <w:szCs w:val="24"/>
              </w:rPr>
              <w:t>мационной системы.</w:t>
            </w:r>
          </w:p>
          <w:p w:rsidR="008070E6" w:rsidRPr="00754DDF" w:rsidRDefault="00D677C0" w:rsidP="00D677C0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 w:rsidRPr="00754DDF">
              <w:t>Терминология и мет</w:t>
            </w:r>
            <w:r w:rsidRPr="00754DDF">
              <w:t>о</w:t>
            </w:r>
            <w:r w:rsidRPr="00754DDF">
              <w:t>ды резервного копир</w:t>
            </w:r>
            <w:r w:rsidRPr="00754DDF">
              <w:t>о</w:t>
            </w:r>
            <w:r w:rsidRPr="00754DDF">
              <w:t>вания, восстановление информации в инфо</w:t>
            </w:r>
            <w:r w:rsidRPr="00754DDF">
              <w:t>р</w:t>
            </w:r>
            <w:r w:rsidRPr="00754DDF">
              <w:t>мационной системе.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Осуществлять техн</w:t>
            </w:r>
            <w:r w:rsidRPr="00754DDF">
              <w:rPr>
                <w:sz w:val="24"/>
                <w:szCs w:val="24"/>
              </w:rPr>
              <w:t>и</w:t>
            </w:r>
            <w:r w:rsidRPr="00754DDF">
              <w:rPr>
                <w:sz w:val="24"/>
                <w:szCs w:val="24"/>
              </w:rPr>
              <w:t>ческое сопровожд</w:t>
            </w:r>
            <w:r w:rsidRPr="00754DDF">
              <w:rPr>
                <w:sz w:val="24"/>
                <w:szCs w:val="24"/>
              </w:rPr>
              <w:t>е</w:t>
            </w:r>
            <w:r w:rsidRPr="00754DDF">
              <w:rPr>
                <w:sz w:val="24"/>
                <w:szCs w:val="24"/>
              </w:rPr>
              <w:t>ние, сохранение и восстановление базы данных информац</w:t>
            </w:r>
            <w:r w:rsidRPr="00754DDF">
              <w:rPr>
                <w:sz w:val="24"/>
                <w:szCs w:val="24"/>
              </w:rPr>
              <w:t>и</w:t>
            </w:r>
            <w:r w:rsidRPr="00754DDF">
              <w:rPr>
                <w:sz w:val="24"/>
                <w:szCs w:val="24"/>
              </w:rPr>
              <w:t>онной системы.</w:t>
            </w:r>
          </w:p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Составлять планы р</w:t>
            </w:r>
            <w:r w:rsidRPr="00754DDF">
              <w:rPr>
                <w:sz w:val="24"/>
                <w:szCs w:val="24"/>
              </w:rPr>
              <w:t>е</w:t>
            </w:r>
            <w:r w:rsidRPr="00754DDF">
              <w:rPr>
                <w:sz w:val="24"/>
                <w:szCs w:val="24"/>
              </w:rPr>
              <w:t>зервного копиров</w:t>
            </w:r>
            <w:r w:rsidRPr="00754DDF">
              <w:rPr>
                <w:sz w:val="24"/>
                <w:szCs w:val="24"/>
              </w:rPr>
              <w:t>а</w:t>
            </w:r>
            <w:r w:rsidRPr="00754DDF">
              <w:rPr>
                <w:sz w:val="24"/>
                <w:szCs w:val="24"/>
              </w:rPr>
              <w:t>ния.</w:t>
            </w:r>
          </w:p>
          <w:p w:rsidR="00D677C0" w:rsidRPr="00754DDF" w:rsidRDefault="00D677C0" w:rsidP="00D677C0">
            <w:r w:rsidRPr="00754DDF">
              <w:t>Определять интервал резервного копиров</w:t>
            </w:r>
            <w:r w:rsidRPr="00754DDF">
              <w:t>а</w:t>
            </w:r>
            <w:r w:rsidRPr="00754DDF">
              <w:t>ния.</w:t>
            </w:r>
          </w:p>
          <w:p w:rsidR="00D677C0" w:rsidRPr="00754DDF" w:rsidRDefault="00D677C0" w:rsidP="00D677C0">
            <w:r w:rsidRPr="00754DDF">
              <w:t>Применять основные технологии экспер</w:t>
            </w:r>
            <w:r w:rsidRPr="00754DDF">
              <w:t>т</w:t>
            </w:r>
            <w:r w:rsidRPr="00754DDF">
              <w:t>ных систем.</w:t>
            </w:r>
          </w:p>
          <w:p w:rsidR="008070E6" w:rsidRPr="00754DDF" w:rsidRDefault="00D677C0" w:rsidP="00D677C0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 w:rsidRPr="00754DDF">
              <w:t>Осуществлять н</w:t>
            </w:r>
            <w:r w:rsidRPr="00754DDF">
              <w:t>а</w:t>
            </w:r>
            <w:r w:rsidRPr="00754DDF">
              <w:t>стройку информац</w:t>
            </w:r>
            <w:r w:rsidRPr="00754DDF">
              <w:t>и</w:t>
            </w:r>
            <w:r w:rsidRPr="00754DDF">
              <w:t>онной системы для пользователя согласно технической докуме</w:t>
            </w:r>
            <w:r w:rsidRPr="00754DDF">
              <w:t>н</w:t>
            </w:r>
            <w:r w:rsidRPr="00754DDF">
              <w:t>тации.</w:t>
            </w:r>
          </w:p>
        </w:tc>
      </w:tr>
      <w:tr w:rsidR="008070E6" w:rsidRPr="00754DDF" w:rsidTr="00613AEC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613AEC" w:rsidP="00613AEC">
            <w:pPr>
              <w:rPr>
                <w:rFonts w:eastAsia="HiddenHorzOCR"/>
              </w:rPr>
            </w:pPr>
            <w:r w:rsidRPr="00754DDF">
              <w:t>ПК 7.3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B90ECA">
            <w:pPr>
              <w:rPr>
                <w:rFonts w:eastAsia="HiddenHorzOCR"/>
              </w:rPr>
            </w:pPr>
            <w:r w:rsidRPr="00754DDF">
              <w:t>Формировать требования к конфигурации локальных ко</w:t>
            </w:r>
            <w:r w:rsidRPr="00754DDF">
              <w:t>м</w:t>
            </w:r>
            <w:r w:rsidRPr="00754DDF">
              <w:t>пьютерных сетей и серверного оборудования, необходимые для работы баз данных и серв</w:t>
            </w:r>
            <w:r w:rsidRPr="00754DDF">
              <w:t>е</w:t>
            </w:r>
            <w:r w:rsidRPr="00754DDF">
              <w:t>ров.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Представление стру</w:t>
            </w:r>
            <w:r w:rsidRPr="00754DDF">
              <w:rPr>
                <w:sz w:val="24"/>
                <w:szCs w:val="24"/>
              </w:rPr>
              <w:t>к</w:t>
            </w:r>
            <w:r w:rsidRPr="00754DDF">
              <w:rPr>
                <w:sz w:val="24"/>
                <w:szCs w:val="24"/>
              </w:rPr>
              <w:t>тур данных.</w:t>
            </w:r>
          </w:p>
          <w:p w:rsidR="00D677C0" w:rsidRPr="00754DDF" w:rsidRDefault="00D677C0" w:rsidP="00D677C0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Технология установки и настройки сервера баз данных.</w:t>
            </w:r>
          </w:p>
          <w:p w:rsidR="008070E6" w:rsidRPr="00754DDF" w:rsidRDefault="00D677C0" w:rsidP="00D677C0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 w:rsidRPr="00754DDF">
              <w:t>Требования к безопа</w:t>
            </w:r>
            <w:r w:rsidRPr="00754DDF">
              <w:t>с</w:t>
            </w:r>
            <w:r w:rsidRPr="00754DDF">
              <w:t>ности сервера базы данных.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54DDF" w:rsidRDefault="00D677C0" w:rsidP="005F46A3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 w:rsidRPr="00754DDF">
              <w:t>Формировать треб</w:t>
            </w:r>
            <w:r w:rsidRPr="00754DDF">
              <w:t>о</w:t>
            </w:r>
            <w:r w:rsidRPr="00754DDF">
              <w:t>вания к конфигурации локальных компь</w:t>
            </w:r>
            <w:r w:rsidRPr="00754DDF">
              <w:t>ю</w:t>
            </w:r>
            <w:r w:rsidRPr="00754DDF">
              <w:t>терных сетей и се</w:t>
            </w:r>
            <w:r w:rsidRPr="00754DDF">
              <w:t>р</w:t>
            </w:r>
            <w:r w:rsidRPr="00754DDF">
              <w:t>верного оборудов</w:t>
            </w:r>
            <w:r w:rsidRPr="00754DDF">
              <w:t>а</w:t>
            </w:r>
            <w:r w:rsidRPr="00754DDF">
              <w:t>ния, необходимые для работы баз данных и серверов в рамках п</w:t>
            </w:r>
            <w:r w:rsidRPr="00754DDF">
              <w:t>о</w:t>
            </w:r>
            <w:r w:rsidRPr="00754DDF">
              <w:t>ставленной задачи.</w:t>
            </w:r>
          </w:p>
        </w:tc>
      </w:tr>
    </w:tbl>
    <w:p w:rsidR="00735F5A" w:rsidRDefault="00735F5A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735F5A" w:rsidRDefault="00735F5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D1EA5" w:rsidRPr="0086579F" w:rsidRDefault="003D1EA5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0"/>
          <w:szCs w:val="10"/>
        </w:rPr>
      </w:pPr>
    </w:p>
    <w:p w:rsidR="003D1EA5" w:rsidRPr="00A20A8B" w:rsidRDefault="003D1EA5" w:rsidP="00DD55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2 СТРУКТУРА И СОДЕРЖАНИЕ УЧЕБНОЙ ДИСЦИПЛИНЫ</w:t>
      </w:r>
    </w:p>
    <w:p w:rsidR="003D1EA5" w:rsidRPr="00A20A8B" w:rsidRDefault="003D1EA5" w:rsidP="00DD55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u w:val="single"/>
        </w:rPr>
      </w:pPr>
      <w:r w:rsidRPr="00A20A8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1</w:t>
      </w:r>
      <w:r w:rsidRPr="00A20A8B">
        <w:rPr>
          <w:b/>
          <w:sz w:val="28"/>
          <w:szCs w:val="28"/>
        </w:rPr>
        <w:t xml:space="preserve"> Объем учебной дисциплины и виды учебной работы</w:t>
      </w:r>
    </w:p>
    <w:p w:rsidR="003D1EA5" w:rsidRPr="00D9608E" w:rsidRDefault="003D1EA5" w:rsidP="00ED67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16"/>
          <w:szCs w:val="16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620"/>
        <w:gridCol w:w="1951"/>
      </w:tblGrid>
      <w:tr w:rsidR="003D1EA5" w:rsidRPr="001A23FA">
        <w:trPr>
          <w:trHeight w:val="460"/>
          <w:tblHeader/>
        </w:trPr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1A23FA" w:rsidRDefault="003D1EA5" w:rsidP="003D69EE">
            <w:pPr>
              <w:jc w:val="center"/>
            </w:pPr>
            <w:r w:rsidRPr="001A23FA">
              <w:rPr>
                <w:b/>
              </w:rPr>
              <w:t>Вид учебной работы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1A23FA" w:rsidRDefault="003D1EA5" w:rsidP="00187963">
            <w:pPr>
              <w:jc w:val="center"/>
              <w:rPr>
                <w:b/>
                <w:iCs/>
              </w:rPr>
            </w:pPr>
            <w:r w:rsidRPr="001A23FA">
              <w:rPr>
                <w:b/>
                <w:iCs/>
              </w:rPr>
              <w:t>Объем часов</w:t>
            </w:r>
          </w:p>
          <w:p w:rsidR="003D1EA5" w:rsidRPr="001A23FA" w:rsidRDefault="003D1EA5" w:rsidP="00187963">
            <w:pPr>
              <w:jc w:val="center"/>
              <w:rPr>
                <w:b/>
                <w:iCs/>
              </w:rPr>
            </w:pPr>
            <w:r w:rsidRPr="001A23FA">
              <w:rPr>
                <w:b/>
                <w:iCs/>
              </w:rPr>
              <w:t>по видам уче</w:t>
            </w:r>
            <w:r w:rsidRPr="001A23FA">
              <w:rPr>
                <w:b/>
                <w:iCs/>
              </w:rPr>
              <w:t>б</w:t>
            </w:r>
            <w:r w:rsidRPr="001A23FA">
              <w:rPr>
                <w:b/>
                <w:iCs/>
              </w:rPr>
              <w:t>ной работы</w:t>
            </w:r>
          </w:p>
        </w:tc>
      </w:tr>
      <w:tr w:rsidR="003D1EA5" w:rsidRPr="001A23FA">
        <w:trPr>
          <w:trHeight w:val="285"/>
        </w:trPr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1A23FA" w:rsidRDefault="003D1EA5" w:rsidP="002450DE">
            <w:pPr>
              <w:rPr>
                <w:b/>
              </w:rPr>
            </w:pPr>
            <w:r w:rsidRPr="001A23FA">
              <w:rPr>
                <w:b/>
              </w:rPr>
              <w:t>Общий объем учебной нагрузки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1A23FA" w:rsidRDefault="004B390E" w:rsidP="00016633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38</w:t>
            </w:r>
          </w:p>
        </w:tc>
      </w:tr>
      <w:tr w:rsidR="003D1EA5" w:rsidRPr="001A23FA"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1A23FA" w:rsidRDefault="003D1EA5" w:rsidP="002450DE">
            <w:pPr>
              <w:jc w:val="both"/>
              <w:rPr>
                <w:b/>
              </w:rPr>
            </w:pPr>
            <w:r w:rsidRPr="001A23FA">
              <w:rPr>
                <w:b/>
              </w:rPr>
              <w:t>Работа обучающихся во взаимодействии с преподавателем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1A23FA" w:rsidRDefault="004B390E" w:rsidP="00A2066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32</w:t>
            </w:r>
          </w:p>
        </w:tc>
      </w:tr>
      <w:tr w:rsidR="003D1EA5" w:rsidRPr="001A23FA"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1A23FA" w:rsidRDefault="003D1EA5" w:rsidP="003D69EE">
            <w:pPr>
              <w:jc w:val="both"/>
            </w:pPr>
            <w:r w:rsidRPr="001A23FA">
              <w:t>в том числе: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1A23FA" w:rsidRDefault="003D1EA5" w:rsidP="00A20666">
            <w:pPr>
              <w:jc w:val="center"/>
              <w:rPr>
                <w:i/>
                <w:iCs/>
              </w:rPr>
            </w:pPr>
          </w:p>
        </w:tc>
      </w:tr>
      <w:tr w:rsidR="003D1EA5" w:rsidRPr="001A23FA"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0A5BCA" w:rsidRDefault="003D1EA5" w:rsidP="00D9608E">
            <w:pPr>
              <w:jc w:val="both"/>
            </w:pPr>
            <w:r w:rsidRPr="000A5BCA">
              <w:t xml:space="preserve">     лекционные занятия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0A5BCA" w:rsidRDefault="004B390E" w:rsidP="00016633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</w:tr>
      <w:tr w:rsidR="003D1EA5" w:rsidRPr="001A23FA"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0A5BCA" w:rsidRDefault="003D1EA5" w:rsidP="00BA2825">
            <w:pPr>
              <w:jc w:val="both"/>
            </w:pPr>
            <w:r w:rsidRPr="000A5BCA">
              <w:t xml:space="preserve">     лабораторные занятия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0A5BCA" w:rsidRDefault="00735F5A" w:rsidP="00A20666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4B390E">
              <w:rPr>
                <w:iCs/>
              </w:rPr>
              <w:t>6</w:t>
            </w:r>
          </w:p>
        </w:tc>
      </w:tr>
      <w:tr w:rsidR="003D1EA5" w:rsidRPr="001A23FA"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0A5BCA" w:rsidRDefault="003D1EA5" w:rsidP="001A23FA">
            <w:pPr>
              <w:jc w:val="both"/>
              <w:rPr>
                <w:b/>
              </w:rPr>
            </w:pPr>
            <w:r w:rsidRPr="000A5BCA">
              <w:rPr>
                <w:b/>
              </w:rPr>
              <w:t xml:space="preserve">Самостоятельная работа студента 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0A5BCA" w:rsidRDefault="004B390E" w:rsidP="00E42D90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</w:t>
            </w:r>
          </w:p>
        </w:tc>
      </w:tr>
      <w:tr w:rsidR="004B390E" w:rsidRPr="001A23FA" w:rsidTr="004B390E">
        <w:trPr>
          <w:trHeight w:val="261"/>
        </w:trPr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90E" w:rsidRPr="000A5BCA" w:rsidRDefault="004B390E" w:rsidP="004B390E">
            <w:pPr>
              <w:jc w:val="both"/>
            </w:pPr>
            <w:r w:rsidRPr="000A5BCA">
              <w:t>в том числе: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90E" w:rsidRDefault="004B390E" w:rsidP="001A2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Cs/>
              </w:rPr>
            </w:pPr>
          </w:p>
        </w:tc>
      </w:tr>
      <w:tr w:rsidR="004B390E" w:rsidRPr="001A23FA">
        <w:trPr>
          <w:trHeight w:val="374"/>
        </w:trPr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90E" w:rsidRPr="000A5BCA" w:rsidRDefault="004B390E" w:rsidP="004B390E">
            <w:pPr>
              <w:jc w:val="both"/>
            </w:pPr>
            <w:r w:rsidRPr="000A5BCA">
              <w:t>подготовка к лабораторным занятиям</w:t>
            </w:r>
          </w:p>
          <w:p w:rsidR="004B390E" w:rsidRPr="000A5BCA" w:rsidRDefault="004B390E" w:rsidP="004B390E">
            <w:pPr>
              <w:jc w:val="both"/>
            </w:pPr>
            <w:r w:rsidRPr="000A5BCA">
              <w:t xml:space="preserve">   подготовка к текущему контролю </w:t>
            </w:r>
          </w:p>
          <w:p w:rsidR="004B390E" w:rsidRPr="001A23FA" w:rsidRDefault="004B390E" w:rsidP="004B390E">
            <w:pPr>
              <w:jc w:val="both"/>
            </w:pPr>
            <w:r w:rsidRPr="000A5BCA">
              <w:t xml:space="preserve"> подготовка к зачету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90E" w:rsidRDefault="004B390E" w:rsidP="001A2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0,5</w:t>
            </w:r>
          </w:p>
          <w:p w:rsidR="004B390E" w:rsidRDefault="004B390E" w:rsidP="001A2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1,5</w:t>
            </w:r>
          </w:p>
          <w:p w:rsidR="004B390E" w:rsidRDefault="004B390E" w:rsidP="001A2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</w:t>
            </w:r>
          </w:p>
        </w:tc>
      </w:tr>
      <w:tr w:rsidR="003D1EA5" w:rsidRPr="001A23FA">
        <w:trPr>
          <w:trHeight w:val="374"/>
        </w:trPr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1A23FA" w:rsidRDefault="003D1EA5" w:rsidP="005E6583">
            <w:pPr>
              <w:jc w:val="both"/>
              <w:rPr>
                <w:b/>
              </w:rPr>
            </w:pPr>
            <w:r w:rsidRPr="001A23FA">
              <w:rPr>
                <w:b/>
              </w:rPr>
              <w:t>Промежут</w:t>
            </w:r>
            <w:r w:rsidR="005E6583">
              <w:rPr>
                <w:b/>
              </w:rPr>
              <w:t>очная аттестация в форме зачета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1A23FA" w:rsidRDefault="003D1EA5" w:rsidP="001A2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</w:t>
            </w:r>
          </w:p>
        </w:tc>
      </w:tr>
    </w:tbl>
    <w:p w:rsidR="003D1EA5" w:rsidRDefault="003D1EA5" w:rsidP="001D1E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:rsidR="0063355E" w:rsidRPr="0063355E" w:rsidRDefault="0063355E" w:rsidP="00E533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b/>
          <w:sz w:val="28"/>
          <w:szCs w:val="28"/>
          <w:highlight w:val="yellow"/>
        </w:rPr>
      </w:pPr>
    </w:p>
    <w:p w:rsidR="0063355E" w:rsidRPr="0063355E" w:rsidRDefault="0063355E" w:rsidP="00E533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b/>
          <w:sz w:val="28"/>
          <w:szCs w:val="28"/>
          <w:highlight w:val="yellow"/>
        </w:rPr>
      </w:pPr>
    </w:p>
    <w:p w:rsidR="00E533CF" w:rsidRPr="00E533CF" w:rsidRDefault="00E533CF" w:rsidP="00E533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b/>
          <w:color w:val="FF0000"/>
          <w:sz w:val="28"/>
          <w:szCs w:val="28"/>
        </w:rPr>
        <w:sectPr w:rsidR="00E533CF" w:rsidRPr="00E533CF" w:rsidSect="005A1819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20"/>
          <w:titlePg/>
          <w:docGrid w:linePitch="326"/>
        </w:sectPr>
      </w:pPr>
    </w:p>
    <w:p w:rsidR="003D1EA5" w:rsidRDefault="003D1EA5" w:rsidP="001D1E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  <w:u w:val="single"/>
        </w:rPr>
      </w:pPr>
      <w:r w:rsidRPr="006756B1"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>2</w:t>
      </w:r>
      <w:r w:rsidRPr="006756B1">
        <w:rPr>
          <w:b/>
          <w:sz w:val="28"/>
          <w:szCs w:val="28"/>
        </w:rPr>
        <w:t xml:space="preserve"> Тематический план и содержание учебной дисциплины</w:t>
      </w:r>
      <w:r w:rsidR="00536138">
        <w:rPr>
          <w:b/>
          <w:sz w:val="28"/>
          <w:szCs w:val="28"/>
        </w:rPr>
        <w:t xml:space="preserve"> </w:t>
      </w:r>
      <w:r w:rsidR="00735F5A" w:rsidRPr="00735F5A">
        <w:rPr>
          <w:b/>
          <w:sz w:val="28"/>
          <w:szCs w:val="28"/>
          <w:u w:val="single"/>
        </w:rPr>
        <w:t>Стандартизация, сертификация и техническое документоведение</w:t>
      </w:r>
    </w:p>
    <w:p w:rsidR="005E6583" w:rsidRDefault="005E6583" w:rsidP="001D1E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  <w:u w:val="single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0A0"/>
      </w:tblPr>
      <w:tblGrid>
        <w:gridCol w:w="2943"/>
        <w:gridCol w:w="9356"/>
        <w:gridCol w:w="1183"/>
        <w:gridCol w:w="1935"/>
      </w:tblGrid>
      <w:tr w:rsidR="003D1EA5" w:rsidRPr="008E6D3D">
        <w:trPr>
          <w:trHeight w:val="47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8E6D3D" w:rsidRDefault="003D1EA5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8E6D3D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8E6D3D" w:rsidRDefault="003D1EA5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8E6D3D">
              <w:rPr>
                <w:b/>
                <w:bCs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8E6D3D" w:rsidRDefault="003D1EA5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E6D3D">
              <w:rPr>
                <w:b/>
                <w:bCs/>
              </w:rPr>
              <w:t>Объем часов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8E6D3D" w:rsidRDefault="003D1EA5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E6D3D">
              <w:rPr>
                <w:b/>
                <w:bCs/>
              </w:rPr>
              <w:t>Уровень</w:t>
            </w:r>
          </w:p>
          <w:p w:rsidR="003D1EA5" w:rsidRPr="008E6D3D" w:rsidRDefault="003D1EA5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E6D3D">
              <w:rPr>
                <w:b/>
                <w:bCs/>
              </w:rPr>
              <w:t>освоения**</w:t>
            </w:r>
          </w:p>
        </w:tc>
      </w:tr>
      <w:tr w:rsidR="003D1EA5" w:rsidRPr="008E6D3D">
        <w:trPr>
          <w:trHeight w:val="17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8E6D3D" w:rsidRDefault="003D1EA5" w:rsidP="004E3CDF">
            <w:pPr>
              <w:jc w:val="center"/>
            </w:pPr>
            <w:r w:rsidRPr="008E6D3D">
              <w:t>1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8E6D3D" w:rsidRDefault="003D1EA5" w:rsidP="004E3CDF">
            <w:pPr>
              <w:jc w:val="center"/>
            </w:pPr>
            <w:r w:rsidRPr="008E6D3D">
              <w:t>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8E6D3D" w:rsidRDefault="003D1EA5" w:rsidP="004E3CDF">
            <w:pPr>
              <w:jc w:val="center"/>
            </w:pPr>
            <w:r w:rsidRPr="008E6D3D">
              <w:t>3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8E6D3D" w:rsidRDefault="003D1EA5" w:rsidP="004E3CDF">
            <w:pPr>
              <w:jc w:val="center"/>
            </w:pPr>
            <w:r w:rsidRPr="008E6D3D">
              <w:t>4</w:t>
            </w:r>
          </w:p>
        </w:tc>
      </w:tr>
      <w:tr w:rsidR="00E267F2" w:rsidRPr="008E6D3D" w:rsidTr="00E267F2">
        <w:trPr>
          <w:trHeight w:val="204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E6D3D">
              <w:rPr>
                <w:b/>
                <w:bCs/>
              </w:rPr>
              <w:t>Тема 1.Основы станда</w:t>
            </w:r>
            <w:r w:rsidRPr="008E6D3D">
              <w:rPr>
                <w:b/>
                <w:bCs/>
              </w:rPr>
              <w:t>р</w:t>
            </w:r>
            <w:r w:rsidRPr="008E6D3D">
              <w:rPr>
                <w:b/>
                <w:bCs/>
              </w:rPr>
              <w:t>тизации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F2" w:rsidRPr="008E6D3D" w:rsidRDefault="00E267F2" w:rsidP="00E267F2">
            <w:pPr>
              <w:jc w:val="both"/>
            </w:pPr>
            <w:r w:rsidRPr="008E6D3D">
              <w:rPr>
                <w:b/>
              </w:rPr>
              <w:t>Содержание учебного материала: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center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both"/>
            </w:pPr>
          </w:p>
        </w:tc>
      </w:tr>
      <w:tr w:rsidR="00E267F2" w:rsidRPr="008E6D3D" w:rsidTr="00536138">
        <w:trPr>
          <w:trHeight w:val="772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both"/>
              <w:rPr>
                <w:b/>
              </w:rPr>
            </w:pPr>
            <w:r w:rsidRPr="008E6D3D">
              <w:rPr>
                <w:b/>
                <w:bCs/>
              </w:rPr>
              <w:t xml:space="preserve">Государственная система стандартизации Российской Федерации. </w:t>
            </w:r>
            <w:r w:rsidRPr="008E6D3D">
              <w:t>Обеспечение к</w:t>
            </w:r>
            <w:r w:rsidRPr="008E6D3D">
              <w:t>а</w:t>
            </w:r>
            <w:r w:rsidRPr="008E6D3D">
              <w:t>чества и безопасности процессов, продукции и услуг в сфере информационных технол</w:t>
            </w:r>
            <w:r w:rsidRPr="008E6D3D">
              <w:t>о</w:t>
            </w:r>
            <w:r w:rsidRPr="008E6D3D">
              <w:t>гий, требований международных стандартов серии ИСО 9000 в части создания систем менеджмента качества, структуры и основных требований национальных и междун</w:t>
            </w:r>
            <w:r w:rsidRPr="008E6D3D">
              <w:t>а</w:t>
            </w:r>
            <w:r w:rsidRPr="008E6D3D">
              <w:t>родных стандартов в сфере средств информационных технологий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center"/>
            </w:pPr>
            <w:r w:rsidRPr="008E6D3D">
              <w:t>1</w:t>
            </w:r>
          </w:p>
        </w:tc>
        <w:tc>
          <w:tcPr>
            <w:tcW w:w="19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536138">
            <w:pPr>
              <w:jc w:val="center"/>
            </w:pPr>
            <w:r w:rsidRPr="008E6D3D">
              <w:t>репродуктивный</w:t>
            </w:r>
          </w:p>
        </w:tc>
      </w:tr>
      <w:tr w:rsidR="00E267F2" w:rsidRPr="008E6D3D" w:rsidTr="00B75FA1">
        <w:trPr>
          <w:trHeight w:val="220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both"/>
              <w:rPr>
                <w:b/>
              </w:rPr>
            </w:pPr>
            <w:r w:rsidRPr="008E6D3D">
              <w:rPr>
                <w:b/>
                <w:bCs/>
              </w:rPr>
              <w:t xml:space="preserve">Стандартизация в различных сферах. </w:t>
            </w:r>
            <w:r w:rsidRPr="008E6D3D">
              <w:rPr>
                <w:color w:val="000000"/>
              </w:rPr>
              <w:t>Организационная структура технического к</w:t>
            </w:r>
            <w:r w:rsidRPr="008E6D3D">
              <w:rPr>
                <w:color w:val="000000"/>
              </w:rPr>
              <w:t>о</w:t>
            </w:r>
            <w:r w:rsidRPr="008E6D3D">
              <w:rPr>
                <w:color w:val="000000"/>
              </w:rPr>
              <w:t>митета ИСО 176, модель описания системы качества в стандартах ИСО 9001 и 9004 и модель функционирования системы менеджмента качества (СМК), основанной на пр</w:t>
            </w:r>
            <w:r w:rsidRPr="008E6D3D">
              <w:rPr>
                <w:color w:val="000000"/>
              </w:rPr>
              <w:t>о</w:t>
            </w:r>
            <w:r w:rsidRPr="008E6D3D">
              <w:rPr>
                <w:color w:val="000000"/>
              </w:rPr>
              <w:t>цессном подходе.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4B390E" w:rsidP="004E3CDF">
            <w:pPr>
              <w:jc w:val="center"/>
            </w:pPr>
            <w:r>
              <w:t>1</w:t>
            </w:r>
          </w:p>
        </w:tc>
        <w:tc>
          <w:tcPr>
            <w:tcW w:w="19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both"/>
            </w:pPr>
          </w:p>
        </w:tc>
      </w:tr>
      <w:tr w:rsidR="00E267F2" w:rsidRPr="008E6D3D" w:rsidTr="00B75FA1">
        <w:trPr>
          <w:trHeight w:val="220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both"/>
              <w:rPr>
                <w:b/>
              </w:rPr>
            </w:pPr>
            <w:r w:rsidRPr="008E6D3D">
              <w:rPr>
                <w:b/>
                <w:bCs/>
              </w:rPr>
              <w:t xml:space="preserve">Международная стандартизация. </w:t>
            </w:r>
            <w:r w:rsidRPr="008E6D3D">
              <w:rPr>
                <w:bCs/>
              </w:rPr>
              <w:t>Федеральное агентство по техническому регулир</w:t>
            </w:r>
            <w:r w:rsidRPr="008E6D3D">
              <w:rPr>
                <w:bCs/>
              </w:rPr>
              <w:t>о</w:t>
            </w:r>
            <w:r w:rsidRPr="008E6D3D">
              <w:rPr>
                <w:bCs/>
              </w:rPr>
              <w:t>ванию и метрологии РФ и его основные задачи, межгосударственный совет по станда</w:t>
            </w:r>
            <w:r w:rsidRPr="008E6D3D">
              <w:rPr>
                <w:bCs/>
              </w:rPr>
              <w:t>р</w:t>
            </w:r>
            <w:r w:rsidRPr="008E6D3D">
              <w:rPr>
                <w:bCs/>
              </w:rPr>
              <w:t>тизации, метрологии и сертификации Содружества Независимых Государств и других национальных организациях.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center"/>
            </w:pPr>
            <w:r w:rsidRPr="008E6D3D">
              <w:t>1</w:t>
            </w:r>
          </w:p>
        </w:tc>
        <w:tc>
          <w:tcPr>
            <w:tcW w:w="19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both"/>
            </w:pPr>
          </w:p>
        </w:tc>
      </w:tr>
      <w:tr w:rsidR="00E267F2" w:rsidRPr="008E6D3D" w:rsidTr="00E267F2">
        <w:trPr>
          <w:trHeight w:val="42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F2" w:rsidRPr="008E6D3D" w:rsidRDefault="00E267F2" w:rsidP="00E267F2">
            <w:pPr>
              <w:pStyle w:val="Default"/>
            </w:pPr>
            <w:r w:rsidRPr="008E6D3D">
              <w:rPr>
                <w:b/>
                <w:bCs/>
              </w:rPr>
              <w:t xml:space="preserve">Организация работ по стандартизации в Российской Федерации. </w:t>
            </w:r>
          </w:p>
          <w:p w:rsidR="00E267F2" w:rsidRPr="008E6D3D" w:rsidRDefault="00E267F2" w:rsidP="00E267F2">
            <w:pPr>
              <w:jc w:val="both"/>
              <w:rPr>
                <w:b/>
              </w:rPr>
            </w:pPr>
            <w:r w:rsidRPr="008E6D3D">
              <w:rPr>
                <w:bCs/>
                <w:color w:val="000000"/>
              </w:rPr>
              <w:t>Правовые основы стандартизации и ее задачи. Органы и службы по стандартизации. Порядок разработки стандартов. Государственные контроль и надзор за соблюдением обязательных требований стандартов. Маркировка продукции знаком соответствия г</w:t>
            </w:r>
            <w:r w:rsidRPr="008E6D3D">
              <w:rPr>
                <w:bCs/>
                <w:color w:val="000000"/>
              </w:rPr>
              <w:t>о</w:t>
            </w:r>
            <w:r w:rsidRPr="008E6D3D">
              <w:rPr>
                <w:bCs/>
                <w:color w:val="000000"/>
              </w:rPr>
              <w:t>сударственным стандартам. Нормоконтроль технической документации</w:t>
            </w:r>
            <w:r w:rsidRPr="008E6D3D">
              <w:t>.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4B390E" w:rsidP="004E3CDF">
            <w:pPr>
              <w:jc w:val="center"/>
            </w:pPr>
            <w:r>
              <w:t>1</w:t>
            </w:r>
          </w:p>
        </w:tc>
        <w:tc>
          <w:tcPr>
            <w:tcW w:w="19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both"/>
            </w:pPr>
          </w:p>
        </w:tc>
      </w:tr>
      <w:tr w:rsidR="00E267F2" w:rsidRPr="008E6D3D" w:rsidTr="00B75FA1">
        <w:trPr>
          <w:trHeight w:val="220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F2" w:rsidRPr="008E6D3D" w:rsidRDefault="00E267F2" w:rsidP="00E267F2">
            <w:pPr>
              <w:pStyle w:val="Default"/>
            </w:pPr>
            <w:r w:rsidRPr="008E6D3D">
              <w:rPr>
                <w:b/>
                <w:bCs/>
              </w:rPr>
              <w:t xml:space="preserve">Техническое регулирование и стандартизация в области ИКТ. </w:t>
            </w:r>
          </w:p>
          <w:p w:rsidR="00E267F2" w:rsidRPr="008E6D3D" w:rsidRDefault="00E267F2" w:rsidP="00E267F2">
            <w:pPr>
              <w:jc w:val="both"/>
              <w:rPr>
                <w:b/>
              </w:rPr>
            </w:pPr>
            <w:r w:rsidRPr="008E6D3D">
              <w:rPr>
                <w:bCs/>
              </w:rPr>
              <w:t>Обеспечение качества и безопасности процессов, продукции и услуг в сфере информ</w:t>
            </w:r>
            <w:r w:rsidRPr="008E6D3D">
              <w:rPr>
                <w:bCs/>
              </w:rPr>
              <w:t>а</w:t>
            </w:r>
            <w:r w:rsidRPr="008E6D3D">
              <w:rPr>
                <w:bCs/>
              </w:rPr>
              <w:t>ционных технологий, требований международных стандартов серии ИСО 9000 в части создания систем менеджмента качества, структуры и основных требований национал</w:t>
            </w:r>
            <w:r w:rsidRPr="008E6D3D">
              <w:rPr>
                <w:bCs/>
              </w:rPr>
              <w:t>ь</w:t>
            </w:r>
            <w:r w:rsidRPr="008E6D3D">
              <w:rPr>
                <w:bCs/>
              </w:rPr>
              <w:t>ных и международных стандартов в сфере средств информационных технологий.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4B390E" w:rsidP="004E3CDF">
            <w:pPr>
              <w:jc w:val="center"/>
            </w:pPr>
            <w:r>
              <w:t>1</w:t>
            </w:r>
          </w:p>
        </w:tc>
        <w:tc>
          <w:tcPr>
            <w:tcW w:w="19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both"/>
            </w:pPr>
          </w:p>
        </w:tc>
      </w:tr>
      <w:tr w:rsidR="00E267F2" w:rsidRPr="008E6D3D" w:rsidTr="00B75FA1">
        <w:trPr>
          <w:trHeight w:val="220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both"/>
              <w:rPr>
                <w:b/>
              </w:rPr>
            </w:pPr>
            <w:r w:rsidRPr="008E6D3D">
              <w:rPr>
                <w:b/>
                <w:bCs/>
              </w:rPr>
              <w:t xml:space="preserve">Организация работ по стандартизации в области ИКТ и открытые системы. </w:t>
            </w:r>
            <w:r w:rsidRPr="008E6D3D">
              <w:t>Фед</w:t>
            </w:r>
            <w:r w:rsidRPr="008E6D3D">
              <w:t>е</w:t>
            </w:r>
            <w:r w:rsidRPr="008E6D3D">
              <w:t>ральное агентство по техническому регулированию и метрологии РФ и его основные задачи, межгосударственный совет по стандартизации, метрологии и сертификации С</w:t>
            </w:r>
            <w:r w:rsidRPr="008E6D3D">
              <w:t>о</w:t>
            </w:r>
            <w:r w:rsidRPr="008E6D3D">
              <w:t>дружества Независимых Государств и других национальных организациях.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4B390E" w:rsidP="004E3CDF">
            <w:pPr>
              <w:jc w:val="center"/>
            </w:pPr>
            <w:r>
              <w:t>1</w:t>
            </w:r>
          </w:p>
        </w:tc>
        <w:tc>
          <w:tcPr>
            <w:tcW w:w="19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both"/>
            </w:pPr>
          </w:p>
        </w:tc>
      </w:tr>
      <w:tr w:rsidR="00E267F2" w:rsidRPr="008E6D3D" w:rsidTr="00B75FA1">
        <w:trPr>
          <w:trHeight w:val="90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F2" w:rsidRPr="008E6D3D" w:rsidRDefault="00E267F2" w:rsidP="00E267F2">
            <w:pPr>
              <w:pStyle w:val="Default"/>
            </w:pPr>
            <w:r w:rsidRPr="008E6D3D">
              <w:rPr>
                <w:b/>
                <w:bCs/>
              </w:rPr>
              <w:t xml:space="preserve">Стандарты и спецификации в области информационной безопасности </w:t>
            </w:r>
          </w:p>
          <w:p w:rsidR="00E267F2" w:rsidRPr="008E6D3D" w:rsidRDefault="00E267F2" w:rsidP="00E267F2">
            <w:pPr>
              <w:jc w:val="both"/>
              <w:rPr>
                <w:b/>
              </w:rPr>
            </w:pPr>
            <w:r w:rsidRPr="008E6D3D">
              <w:t>Российское и зарубежное законодательство в области ИБ. Обзор международных и н</w:t>
            </w:r>
            <w:r w:rsidRPr="008E6D3D">
              <w:t>а</w:t>
            </w:r>
            <w:r w:rsidRPr="008E6D3D">
              <w:t>циональных стандартов и спецификаций в области ИБ: «Оранжевая книга», ИСО 15408 и др.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center"/>
            </w:pPr>
            <w:r w:rsidRPr="008E6D3D">
              <w:t>1</w:t>
            </w:r>
          </w:p>
        </w:tc>
        <w:tc>
          <w:tcPr>
            <w:tcW w:w="19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both"/>
            </w:pPr>
          </w:p>
        </w:tc>
      </w:tr>
      <w:tr w:rsidR="00E267F2" w:rsidRPr="008E6D3D" w:rsidTr="00B75FA1">
        <w:trPr>
          <w:trHeight w:val="90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both"/>
              <w:rPr>
                <w:b/>
              </w:rPr>
            </w:pPr>
            <w:r w:rsidRPr="008E6D3D">
              <w:rPr>
                <w:b/>
                <w:bCs/>
              </w:rPr>
              <w:t xml:space="preserve">Системы менеджмента качества. </w:t>
            </w:r>
            <w:r w:rsidRPr="008E6D3D">
              <w:t>Менеджмент качества. Предпосылки развития м</w:t>
            </w:r>
            <w:r w:rsidRPr="008E6D3D">
              <w:t>е</w:t>
            </w:r>
            <w:r w:rsidRPr="008E6D3D">
              <w:t>неджмента качества. Принципы обеспечения качества программных средств. Основные международные стандарты в области ИТ: ISO/IEC 9126, ISO/IEC 14598 и ИСО/МЭК 9126-1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center"/>
            </w:pPr>
            <w:r w:rsidRPr="008E6D3D">
              <w:t>1</w:t>
            </w:r>
          </w:p>
        </w:tc>
        <w:tc>
          <w:tcPr>
            <w:tcW w:w="19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both"/>
            </w:pPr>
          </w:p>
        </w:tc>
      </w:tr>
      <w:tr w:rsidR="00E267F2" w:rsidRPr="008E6D3D" w:rsidTr="00B75FA1">
        <w:trPr>
          <w:trHeight w:val="90"/>
        </w:trPr>
        <w:tc>
          <w:tcPr>
            <w:tcW w:w="2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F2" w:rsidRPr="008E6D3D" w:rsidRDefault="00E267F2" w:rsidP="00E267F2">
            <w:pPr>
              <w:jc w:val="both"/>
            </w:pPr>
            <w:r w:rsidRPr="008E6D3D">
              <w:rPr>
                <w:b/>
                <w:bCs/>
              </w:rPr>
              <w:t xml:space="preserve">Лабораторная работа №1. </w:t>
            </w:r>
            <w:r w:rsidRPr="008E6D3D">
              <w:t>Обследование предметной области, формулировка осно</w:t>
            </w:r>
            <w:r w:rsidRPr="008E6D3D">
              <w:t>в</w:t>
            </w:r>
            <w:r w:rsidRPr="008E6D3D">
              <w:t>ных требований к ИС и разработка моделей бизнес – прецедентов предметной области и прецедентов разрабатываемой информационной системы с  использованием средств MS Visio</w:t>
            </w:r>
          </w:p>
          <w:p w:rsidR="00E267F2" w:rsidRPr="008E6D3D" w:rsidRDefault="00E267F2" w:rsidP="00E267F2">
            <w:pPr>
              <w:jc w:val="both"/>
            </w:pPr>
            <w:r w:rsidRPr="008E6D3D">
              <w:rPr>
                <w:b/>
                <w:bCs/>
              </w:rPr>
              <w:t xml:space="preserve">Лабораторная работа №2. </w:t>
            </w:r>
            <w:r w:rsidRPr="008E6D3D">
              <w:t>Формирование требований к АИС и составление технич</w:t>
            </w:r>
            <w:r w:rsidRPr="008E6D3D">
              <w:t>е</w:t>
            </w:r>
            <w:r w:rsidRPr="008E6D3D">
              <w:t>ского задания</w:t>
            </w:r>
          </w:p>
          <w:p w:rsidR="00E267F2" w:rsidRPr="008E6D3D" w:rsidRDefault="00E267F2" w:rsidP="00E267F2">
            <w:pPr>
              <w:jc w:val="both"/>
            </w:pPr>
            <w:r w:rsidRPr="008E6D3D">
              <w:rPr>
                <w:b/>
                <w:bCs/>
              </w:rPr>
              <w:t xml:space="preserve">Лабораторная работа №3. </w:t>
            </w:r>
            <w:r w:rsidRPr="008E6D3D">
              <w:t>Моделирование бизнес классов предметной области</w:t>
            </w:r>
          </w:p>
        </w:tc>
        <w:tc>
          <w:tcPr>
            <w:tcW w:w="11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F2" w:rsidRPr="008E6D3D" w:rsidRDefault="000C3042" w:rsidP="004E3CDF">
            <w:pPr>
              <w:jc w:val="center"/>
            </w:pPr>
            <w:r w:rsidRPr="008E6D3D">
              <w:t>6</w:t>
            </w:r>
          </w:p>
        </w:tc>
        <w:tc>
          <w:tcPr>
            <w:tcW w:w="19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both"/>
            </w:pPr>
            <w:r w:rsidRPr="008E6D3D">
              <w:t>продуктивный</w:t>
            </w:r>
          </w:p>
        </w:tc>
      </w:tr>
      <w:tr w:rsidR="004B390E" w:rsidRPr="002450DE" w:rsidTr="005E6583">
        <w:tc>
          <w:tcPr>
            <w:tcW w:w="1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0E" w:rsidRPr="004E3CDF" w:rsidRDefault="004B390E" w:rsidP="004B390E">
            <w:pPr>
              <w:rPr>
                <w:b/>
              </w:rPr>
            </w:pPr>
            <w:r w:rsidRPr="004E3CDF">
              <w:rPr>
                <w:b/>
              </w:rPr>
              <w:t xml:space="preserve">Самостоятельная работа студента по </w:t>
            </w:r>
            <w:r>
              <w:rPr>
                <w:b/>
              </w:rPr>
              <w:t>Теме</w:t>
            </w:r>
            <w:r w:rsidRPr="004E3CDF">
              <w:rPr>
                <w:b/>
              </w:rPr>
              <w:t xml:space="preserve"> 1. </w:t>
            </w:r>
            <w:r w:rsidRPr="0096779F">
              <w:t>Подготовка к  лабораторной работе.</w:t>
            </w:r>
            <w:r w:rsidR="00536138">
              <w:t xml:space="preserve"> </w:t>
            </w:r>
            <w:r w:rsidRPr="0096779F">
              <w:t>Подготовка к контрольному о</w:t>
            </w:r>
            <w:r w:rsidRPr="0096779F">
              <w:t>п</w:t>
            </w:r>
            <w:r w:rsidRPr="0096779F">
              <w:t xml:space="preserve">росу по </w:t>
            </w:r>
            <w:r>
              <w:t>теме</w:t>
            </w:r>
            <w:r w:rsidRPr="0096779F">
              <w:t xml:space="preserve"> 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0E" w:rsidRPr="002450DE" w:rsidRDefault="004B390E" w:rsidP="005E6583">
            <w:pPr>
              <w:jc w:val="center"/>
            </w:pPr>
            <w:r>
              <w:t>0,75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0E" w:rsidRPr="002450DE" w:rsidRDefault="004B390E" w:rsidP="005E6583">
            <w:pPr>
              <w:jc w:val="both"/>
            </w:pPr>
            <w:r>
              <w:t>продуктивный</w:t>
            </w:r>
          </w:p>
        </w:tc>
      </w:tr>
      <w:tr w:rsidR="00E267F2" w:rsidRPr="008E6D3D" w:rsidTr="00E267F2">
        <w:trPr>
          <w:trHeight w:val="262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E267F2">
            <w:r w:rsidRPr="008E6D3D">
              <w:rPr>
                <w:b/>
                <w:bCs/>
              </w:rPr>
              <w:t xml:space="preserve">Тема 2 </w:t>
            </w:r>
            <w:r w:rsidRPr="008E6D3D">
              <w:rPr>
                <w:b/>
                <w:bCs/>
                <w:iCs/>
              </w:rPr>
              <w:t>.Основы серт</w:t>
            </w:r>
            <w:r w:rsidRPr="008E6D3D">
              <w:rPr>
                <w:b/>
                <w:bCs/>
                <w:iCs/>
              </w:rPr>
              <w:t>и</w:t>
            </w:r>
            <w:r w:rsidRPr="008E6D3D">
              <w:rPr>
                <w:b/>
                <w:bCs/>
                <w:iCs/>
              </w:rPr>
              <w:t>фикации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F2" w:rsidRPr="008E6D3D" w:rsidRDefault="00E267F2" w:rsidP="00E267F2">
            <w:pPr>
              <w:jc w:val="both"/>
            </w:pPr>
            <w:r w:rsidRPr="008E6D3D">
              <w:rPr>
                <w:b/>
              </w:rPr>
              <w:t>Содержание учебного материала: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center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both"/>
            </w:pPr>
          </w:p>
        </w:tc>
      </w:tr>
      <w:tr w:rsidR="00E267F2" w:rsidRPr="008E6D3D" w:rsidTr="00536138">
        <w:trPr>
          <w:trHeight w:val="780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E267F2">
            <w:pPr>
              <w:rPr>
                <w:b/>
                <w:b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F2" w:rsidRPr="008E6D3D" w:rsidRDefault="00E267F2" w:rsidP="00E267F2">
            <w:pPr>
              <w:pStyle w:val="Default"/>
              <w:jc w:val="both"/>
            </w:pPr>
            <w:r w:rsidRPr="008E6D3D">
              <w:rPr>
                <w:b/>
                <w:bCs/>
              </w:rPr>
              <w:t xml:space="preserve">Сущность и проведение сертификации. </w:t>
            </w:r>
            <w:r w:rsidRPr="008E6D3D">
              <w:t>Сущность сертификации. Проведение серт</w:t>
            </w:r>
            <w:r w:rsidRPr="008E6D3D">
              <w:t>и</w:t>
            </w:r>
            <w:r w:rsidRPr="008E6D3D">
              <w:t xml:space="preserve">фикации. Правовые основы сертификации. Организационно-методические </w:t>
            </w:r>
          </w:p>
          <w:p w:rsidR="00E267F2" w:rsidRPr="008E6D3D" w:rsidRDefault="00E267F2" w:rsidP="00E267F2">
            <w:pPr>
              <w:rPr>
                <w:b/>
              </w:rPr>
            </w:pPr>
            <w:r w:rsidRPr="008E6D3D">
              <w:t>принципы сертификации. Деятельность ИСО в области сертификации. Деятельность МЭК в сертификации.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0C3042" w:rsidP="004E3CDF">
            <w:pPr>
              <w:jc w:val="center"/>
            </w:pPr>
            <w:r w:rsidRPr="008E6D3D">
              <w:t>2</w:t>
            </w:r>
          </w:p>
        </w:tc>
        <w:tc>
          <w:tcPr>
            <w:tcW w:w="19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536138">
            <w:pPr>
              <w:jc w:val="center"/>
            </w:pPr>
            <w:r w:rsidRPr="008E6D3D">
              <w:t>репродуктивный</w:t>
            </w:r>
          </w:p>
        </w:tc>
      </w:tr>
      <w:tr w:rsidR="00E267F2" w:rsidRPr="008E6D3D" w:rsidTr="00B75FA1">
        <w:trPr>
          <w:trHeight w:val="780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7F2" w:rsidRPr="008E6D3D" w:rsidRDefault="00E267F2" w:rsidP="00E267F2">
            <w:pPr>
              <w:rPr>
                <w:b/>
                <w:b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both"/>
              <w:rPr>
                <w:b/>
              </w:rPr>
            </w:pPr>
            <w:r w:rsidRPr="008E6D3D">
              <w:rPr>
                <w:b/>
                <w:bCs/>
              </w:rPr>
              <w:t xml:space="preserve">Нормативно-правовые документы и стандарты в области защиты информации и информационной безопасности. </w:t>
            </w:r>
            <w:r w:rsidRPr="008E6D3D">
              <w:t>Международные правовые и нормативные акты обе</w:t>
            </w:r>
            <w:r w:rsidRPr="008E6D3D">
              <w:t>с</w:t>
            </w:r>
            <w:r w:rsidRPr="008E6D3D">
              <w:t>печения информационной безопасности процессов переработки информации. Отечес</w:t>
            </w:r>
            <w:r w:rsidRPr="008E6D3D">
              <w:t>т</w:t>
            </w:r>
            <w:r w:rsidRPr="008E6D3D">
              <w:t>венное организационное, правовое и нормативное обеспечении и регулирование в сфере информационной безопасности. Система менеджмента информационной безопасности. Сертификация систем обеспечения качества. Экологическая сертификация. Сертифик</w:t>
            </w:r>
            <w:r w:rsidRPr="008E6D3D">
              <w:t>а</w:t>
            </w:r>
            <w:r w:rsidRPr="008E6D3D">
              <w:t>ция информационно-коммуникационных технологий и система ИНКОМТЕХСЕРТ</w:t>
            </w:r>
          </w:p>
        </w:tc>
        <w:tc>
          <w:tcPr>
            <w:tcW w:w="11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F2" w:rsidRPr="008E6D3D" w:rsidRDefault="000C3042" w:rsidP="004E3CDF">
            <w:pPr>
              <w:jc w:val="center"/>
            </w:pPr>
            <w:r w:rsidRPr="008E6D3D">
              <w:t>2</w:t>
            </w:r>
          </w:p>
        </w:tc>
        <w:tc>
          <w:tcPr>
            <w:tcW w:w="1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F2" w:rsidRPr="008E6D3D" w:rsidRDefault="00E267F2" w:rsidP="004E3CDF">
            <w:pPr>
              <w:jc w:val="both"/>
            </w:pPr>
          </w:p>
        </w:tc>
      </w:tr>
      <w:tr w:rsidR="000C3042" w:rsidRPr="008E6D3D" w:rsidTr="00536138">
        <w:trPr>
          <w:trHeight w:val="617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3042" w:rsidRPr="008E6D3D" w:rsidRDefault="000C3042" w:rsidP="004E3CDF">
            <w:pPr>
              <w:jc w:val="both"/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3042" w:rsidRDefault="000C3042" w:rsidP="00E267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8E6D3D">
              <w:rPr>
                <w:b/>
                <w:bCs/>
              </w:rPr>
              <w:t xml:space="preserve">Лабораторная работа №4. </w:t>
            </w:r>
            <w:r w:rsidRPr="008E6D3D">
              <w:rPr>
                <w:bCs/>
              </w:rPr>
              <w:t>Написание программного продукта в соответствии с разр</w:t>
            </w:r>
            <w:r w:rsidRPr="008E6D3D">
              <w:rPr>
                <w:bCs/>
              </w:rPr>
              <w:t>а</w:t>
            </w:r>
            <w:r w:rsidRPr="008E6D3D">
              <w:rPr>
                <w:bCs/>
              </w:rPr>
              <w:t>ботанной документацией</w:t>
            </w:r>
          </w:p>
          <w:p w:rsidR="004B390E" w:rsidRPr="008E6D3D" w:rsidRDefault="004B390E" w:rsidP="00E267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E6D3D">
              <w:rPr>
                <w:b/>
                <w:bCs/>
              </w:rPr>
              <w:t>Лабораторная работа №</w:t>
            </w:r>
            <w:r>
              <w:rPr>
                <w:b/>
                <w:bCs/>
              </w:rPr>
              <w:t xml:space="preserve">5. </w:t>
            </w:r>
            <w:r w:rsidRPr="004B390E">
              <w:rPr>
                <w:bCs/>
              </w:rPr>
              <w:t>Сертификация разработанного ПО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3042" w:rsidRPr="008E6D3D" w:rsidRDefault="004B390E" w:rsidP="004E3CDF">
            <w:pPr>
              <w:jc w:val="center"/>
            </w:pPr>
            <w:r>
              <w:t>6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3042" w:rsidRPr="008E6D3D" w:rsidRDefault="000C3042" w:rsidP="00536138">
            <w:pPr>
              <w:jc w:val="center"/>
            </w:pPr>
            <w:r w:rsidRPr="008E6D3D">
              <w:t>продуктивный</w:t>
            </w:r>
          </w:p>
          <w:p w:rsidR="000C3042" w:rsidRPr="008E6D3D" w:rsidRDefault="000C3042" w:rsidP="00536138">
            <w:pPr>
              <w:jc w:val="center"/>
            </w:pPr>
          </w:p>
        </w:tc>
      </w:tr>
      <w:tr w:rsidR="004B390E" w:rsidRPr="008E6D3D" w:rsidTr="005E6583">
        <w:trPr>
          <w:trHeight w:val="518"/>
        </w:trPr>
        <w:tc>
          <w:tcPr>
            <w:tcW w:w="122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390E" w:rsidRPr="008E6D3D" w:rsidRDefault="004B390E" w:rsidP="004B390E">
            <w:pPr>
              <w:jc w:val="both"/>
              <w:rPr>
                <w:b/>
              </w:rPr>
            </w:pPr>
            <w:r w:rsidRPr="004E3CDF">
              <w:rPr>
                <w:b/>
              </w:rPr>
              <w:t xml:space="preserve">Самостоятельная работа студента по </w:t>
            </w:r>
            <w:r>
              <w:rPr>
                <w:b/>
              </w:rPr>
              <w:t>Теме2</w:t>
            </w:r>
            <w:r w:rsidRPr="004E3CDF">
              <w:rPr>
                <w:b/>
              </w:rPr>
              <w:t xml:space="preserve">. </w:t>
            </w:r>
            <w:r w:rsidRPr="0096779F">
              <w:t>Подготовка к  лабораторной работе.Подготовка к контрольному о</w:t>
            </w:r>
            <w:r w:rsidRPr="0096779F">
              <w:t>п</w:t>
            </w:r>
            <w:r w:rsidRPr="0096779F">
              <w:t xml:space="preserve">росу по </w:t>
            </w:r>
            <w:r>
              <w:t>теме2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390E" w:rsidRPr="002450DE" w:rsidRDefault="004B390E" w:rsidP="005E6583">
            <w:pPr>
              <w:jc w:val="center"/>
            </w:pPr>
            <w:r>
              <w:t>0,75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390E" w:rsidRPr="002450DE" w:rsidRDefault="004B390E" w:rsidP="005E6583">
            <w:pPr>
              <w:jc w:val="both"/>
            </w:pPr>
            <w:r>
              <w:t>репродуктивный</w:t>
            </w:r>
          </w:p>
        </w:tc>
      </w:tr>
      <w:tr w:rsidR="004B390E" w:rsidRPr="008E6D3D" w:rsidTr="00B75FA1">
        <w:trPr>
          <w:trHeight w:val="518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390E" w:rsidRPr="008E6D3D" w:rsidRDefault="004B390E" w:rsidP="000C3042">
            <w:pPr>
              <w:contextualSpacing/>
              <w:rPr>
                <w:bCs/>
                <w:iCs/>
              </w:rPr>
            </w:pPr>
            <w:r w:rsidRPr="008E6D3D">
              <w:rPr>
                <w:b/>
                <w:bCs/>
                <w:iCs/>
              </w:rPr>
              <w:lastRenderedPageBreak/>
              <w:t>Тема 3.Техническое д</w:t>
            </w:r>
            <w:r w:rsidRPr="008E6D3D">
              <w:rPr>
                <w:b/>
                <w:bCs/>
                <w:iCs/>
              </w:rPr>
              <w:t>о</w:t>
            </w:r>
            <w:r w:rsidRPr="008E6D3D">
              <w:rPr>
                <w:b/>
                <w:bCs/>
                <w:iCs/>
              </w:rPr>
              <w:t>кументоведение</w:t>
            </w:r>
          </w:p>
          <w:p w:rsidR="004B390E" w:rsidRPr="008E6D3D" w:rsidRDefault="004B390E" w:rsidP="003922AF"/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0E" w:rsidRPr="008E6D3D" w:rsidRDefault="004B390E" w:rsidP="004E3CDF">
            <w:pPr>
              <w:jc w:val="both"/>
              <w:rPr>
                <w:bCs/>
              </w:rPr>
            </w:pPr>
            <w:r w:rsidRPr="008E6D3D">
              <w:rPr>
                <w:b/>
              </w:rPr>
              <w:t>Содержание учебного материала:</w:t>
            </w:r>
          </w:p>
          <w:p w:rsidR="004B390E" w:rsidRPr="008E6D3D" w:rsidRDefault="004B390E" w:rsidP="0096779F">
            <w:r w:rsidRPr="008E6D3D">
              <w:rPr>
                <w:b/>
                <w:bCs/>
              </w:rPr>
              <w:t xml:space="preserve">Основные виды технической и технологической документации. </w:t>
            </w:r>
            <w:r w:rsidRPr="008E6D3D">
              <w:t>Виды технической и технологической документации. Стандарты оформления документов, регламентов, пр</w:t>
            </w:r>
            <w:r w:rsidRPr="008E6D3D">
              <w:t>о</w:t>
            </w:r>
            <w:r w:rsidRPr="008E6D3D">
              <w:t>токолов по информационным системам.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390E" w:rsidRPr="008E6D3D" w:rsidRDefault="004B390E" w:rsidP="004E3CDF">
            <w:pPr>
              <w:jc w:val="center"/>
            </w:pPr>
            <w:r w:rsidRPr="008E6D3D">
              <w:t>4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390E" w:rsidRPr="008E6D3D" w:rsidRDefault="004B390E" w:rsidP="004E3CDF">
            <w:pPr>
              <w:jc w:val="both"/>
            </w:pPr>
            <w:r w:rsidRPr="008E6D3D">
              <w:t>репродуктивный</w:t>
            </w:r>
          </w:p>
        </w:tc>
      </w:tr>
      <w:tr w:rsidR="004B390E" w:rsidRPr="008E6D3D" w:rsidTr="00B75FA1">
        <w:trPr>
          <w:trHeight w:val="517"/>
        </w:trPr>
        <w:tc>
          <w:tcPr>
            <w:tcW w:w="2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0E" w:rsidRPr="008E6D3D" w:rsidRDefault="004B390E" w:rsidP="000C3042">
            <w:pPr>
              <w:contextualSpacing/>
              <w:rPr>
                <w:b/>
                <w:bCs/>
                <w:i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0E" w:rsidRPr="008E6D3D" w:rsidRDefault="002F7668" w:rsidP="000C3042">
            <w:pPr>
              <w:jc w:val="both"/>
              <w:rPr>
                <w:b/>
              </w:rPr>
            </w:pPr>
            <w:r>
              <w:rPr>
                <w:b/>
                <w:bCs/>
              </w:rPr>
              <w:t>Лабораторная работа №6</w:t>
            </w:r>
            <w:r w:rsidR="004B390E" w:rsidRPr="008E6D3D">
              <w:rPr>
                <w:b/>
                <w:bCs/>
              </w:rPr>
              <w:t xml:space="preserve">. </w:t>
            </w:r>
            <w:r w:rsidR="004B390E" w:rsidRPr="008E6D3D">
              <w:rPr>
                <w:bCs/>
              </w:rPr>
              <w:t>Создание сопровождающей документации: Руководство пользователя и Руководство программиста</w:t>
            </w:r>
            <w:r w:rsidR="004B390E">
              <w:rPr>
                <w:bCs/>
              </w:rPr>
              <w:t>.</w:t>
            </w:r>
          </w:p>
        </w:tc>
        <w:tc>
          <w:tcPr>
            <w:tcW w:w="11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0E" w:rsidRPr="008E6D3D" w:rsidRDefault="004B390E" w:rsidP="004E3CDF">
            <w:pPr>
              <w:jc w:val="center"/>
            </w:pPr>
            <w:r>
              <w:t>4</w:t>
            </w:r>
          </w:p>
        </w:tc>
        <w:tc>
          <w:tcPr>
            <w:tcW w:w="19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0E" w:rsidRPr="008E6D3D" w:rsidRDefault="004B390E" w:rsidP="000C3042">
            <w:pPr>
              <w:jc w:val="center"/>
            </w:pPr>
            <w:r w:rsidRPr="008E6D3D">
              <w:t>продуктивный</w:t>
            </w:r>
          </w:p>
          <w:p w:rsidR="004B390E" w:rsidRPr="008E6D3D" w:rsidRDefault="004B390E" w:rsidP="004E3CDF">
            <w:pPr>
              <w:jc w:val="both"/>
            </w:pPr>
          </w:p>
        </w:tc>
      </w:tr>
      <w:tr w:rsidR="004B390E" w:rsidRPr="008E6D3D">
        <w:tc>
          <w:tcPr>
            <w:tcW w:w="1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0E" w:rsidRPr="008E6D3D" w:rsidRDefault="004B390E" w:rsidP="00195066">
            <w:pPr>
              <w:rPr>
                <w:b/>
              </w:rPr>
            </w:pPr>
            <w:r w:rsidRPr="004E3CDF">
              <w:rPr>
                <w:b/>
              </w:rPr>
              <w:t xml:space="preserve">Самостоятельная работа студента по </w:t>
            </w:r>
            <w:r>
              <w:rPr>
                <w:b/>
              </w:rPr>
              <w:t>Теме3</w:t>
            </w:r>
            <w:r w:rsidRPr="004E3CDF">
              <w:rPr>
                <w:b/>
              </w:rPr>
              <w:t xml:space="preserve">. </w:t>
            </w:r>
            <w:r w:rsidRPr="0096779F">
              <w:t>Подготовка к  лабораторной работе.Подготовка к контрольному о</w:t>
            </w:r>
            <w:r w:rsidRPr="0096779F">
              <w:t>п</w:t>
            </w:r>
            <w:r w:rsidRPr="0096779F">
              <w:t xml:space="preserve">росу по </w:t>
            </w:r>
            <w:r>
              <w:t>теме3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0E" w:rsidRPr="002450DE" w:rsidRDefault="004B390E" w:rsidP="005E6583">
            <w:pPr>
              <w:jc w:val="center"/>
            </w:pPr>
            <w:r>
              <w:t>0,75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0E" w:rsidRPr="002450DE" w:rsidRDefault="004B390E" w:rsidP="005E6583">
            <w:pPr>
              <w:jc w:val="both"/>
            </w:pPr>
            <w:r>
              <w:t>репродуктивный</w:t>
            </w:r>
          </w:p>
        </w:tc>
      </w:tr>
      <w:tr w:rsidR="004B390E" w:rsidRPr="008E6D3D">
        <w:tc>
          <w:tcPr>
            <w:tcW w:w="1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0E" w:rsidRPr="008E6D3D" w:rsidRDefault="004B390E" w:rsidP="00195066">
            <w:pPr>
              <w:rPr>
                <w:b/>
              </w:rPr>
            </w:pPr>
            <w:r w:rsidRPr="008E6D3D">
              <w:rPr>
                <w:b/>
              </w:rPr>
              <w:t>Промежуточная аттестация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583" w:rsidRDefault="004B390E" w:rsidP="005E6583">
            <w:pPr>
              <w:jc w:val="center"/>
              <w:rPr>
                <w:b/>
                <w:color w:val="000000"/>
              </w:rPr>
            </w:pPr>
            <w:r w:rsidRPr="008E6D3D">
              <w:rPr>
                <w:b/>
                <w:color w:val="000000"/>
              </w:rPr>
              <w:t xml:space="preserve">Зачет </w:t>
            </w:r>
          </w:p>
          <w:p w:rsidR="004B390E" w:rsidRPr="008E6D3D" w:rsidRDefault="004B390E" w:rsidP="005E6583">
            <w:pPr>
              <w:jc w:val="center"/>
            </w:pPr>
            <w:r w:rsidRPr="008E6D3D">
              <w:rPr>
                <w:b/>
                <w:color w:val="000000"/>
              </w:rPr>
              <w:t>(2 часа)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0E" w:rsidRPr="008E6D3D" w:rsidRDefault="004B390E" w:rsidP="004E3CDF">
            <w:pPr>
              <w:jc w:val="both"/>
            </w:pPr>
          </w:p>
        </w:tc>
      </w:tr>
      <w:tr w:rsidR="004B390E" w:rsidRPr="008E6D3D">
        <w:tc>
          <w:tcPr>
            <w:tcW w:w="1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0E" w:rsidRPr="008E6D3D" w:rsidRDefault="004B390E" w:rsidP="004E3CDF">
            <w:pPr>
              <w:jc w:val="right"/>
              <w:rPr>
                <w:b/>
                <w:i/>
              </w:rPr>
            </w:pPr>
            <w:r w:rsidRPr="008E6D3D">
              <w:rPr>
                <w:b/>
                <w:i/>
              </w:rPr>
              <w:t>Всего: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0E" w:rsidRPr="008E6D3D" w:rsidRDefault="004B390E" w:rsidP="004E3CDF">
            <w:pPr>
              <w:jc w:val="center"/>
              <w:rPr>
                <w:b/>
                <w:color w:val="000000"/>
              </w:rPr>
            </w:pPr>
            <w:r w:rsidRPr="008E6D3D">
              <w:rPr>
                <w:b/>
                <w:color w:val="000000"/>
              </w:rPr>
              <w:t>3</w:t>
            </w:r>
            <w:r>
              <w:rPr>
                <w:b/>
                <w:color w:val="000000"/>
              </w:rPr>
              <w:t>8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0E" w:rsidRPr="008E6D3D" w:rsidRDefault="004B390E" w:rsidP="004E3CDF">
            <w:pPr>
              <w:jc w:val="both"/>
            </w:pPr>
          </w:p>
        </w:tc>
      </w:tr>
    </w:tbl>
    <w:p w:rsidR="003D1EA5" w:rsidRDefault="003D1EA5" w:rsidP="001D1EE0"/>
    <w:p w:rsidR="003D1EA5" w:rsidRPr="00F85930" w:rsidRDefault="003D1EA5" w:rsidP="001D1E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**</w:t>
      </w:r>
      <w:r w:rsidRPr="00F85930">
        <w:rPr>
          <w:sz w:val="20"/>
          <w:szCs w:val="20"/>
        </w:rPr>
        <w:t>Для характеристики уровня освоения учебного материала используются следующие обозначения:</w:t>
      </w:r>
    </w:p>
    <w:p w:rsidR="003D1EA5" w:rsidRPr="00F85930" w:rsidRDefault="003D1EA5" w:rsidP="001D1E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F85930">
        <w:rPr>
          <w:sz w:val="20"/>
          <w:szCs w:val="20"/>
        </w:rPr>
        <w:t xml:space="preserve">ознакомительный </w:t>
      </w:r>
      <w:r>
        <w:rPr>
          <w:sz w:val="20"/>
          <w:szCs w:val="20"/>
        </w:rPr>
        <w:t xml:space="preserve"> -</w:t>
      </w:r>
      <w:r w:rsidRPr="00F85930">
        <w:rPr>
          <w:sz w:val="20"/>
          <w:szCs w:val="20"/>
        </w:rPr>
        <w:t>узнавание ра</w:t>
      </w:r>
      <w:r>
        <w:rPr>
          <w:sz w:val="20"/>
          <w:szCs w:val="20"/>
        </w:rPr>
        <w:t>нее изученных объектов, свойств</w:t>
      </w:r>
      <w:r w:rsidRPr="00F85930">
        <w:rPr>
          <w:sz w:val="20"/>
          <w:szCs w:val="20"/>
        </w:rPr>
        <w:t xml:space="preserve">; </w:t>
      </w:r>
    </w:p>
    <w:p w:rsidR="003D1EA5" w:rsidRPr="00F85930" w:rsidRDefault="003D1EA5" w:rsidP="001D1E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репродуктивный - </w:t>
      </w:r>
      <w:r w:rsidRPr="00F85930">
        <w:rPr>
          <w:sz w:val="20"/>
          <w:szCs w:val="20"/>
        </w:rPr>
        <w:t xml:space="preserve">выполнение деятельности по образцу, </w:t>
      </w:r>
      <w:r>
        <w:rPr>
          <w:sz w:val="20"/>
          <w:szCs w:val="20"/>
        </w:rPr>
        <w:t>инструкции или под руководством;</w:t>
      </w:r>
    </w:p>
    <w:p w:rsidR="003D1EA5" w:rsidRPr="00F85930" w:rsidRDefault="003D1EA5" w:rsidP="001D1E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продуктивный - </w:t>
      </w:r>
      <w:r w:rsidRPr="00F85930">
        <w:rPr>
          <w:sz w:val="20"/>
          <w:szCs w:val="20"/>
        </w:rPr>
        <w:t>планирование и самостоятельное выполнение деятель</w:t>
      </w:r>
      <w:r>
        <w:rPr>
          <w:sz w:val="20"/>
          <w:szCs w:val="20"/>
        </w:rPr>
        <w:t>ности, решение проблемных задач.</w:t>
      </w:r>
    </w:p>
    <w:p w:rsidR="003D1EA5" w:rsidRDefault="003D1EA5" w:rsidP="008075E8">
      <w:pPr>
        <w:pStyle w:val="af9"/>
        <w:ind w:firstLine="709"/>
        <w:jc w:val="both"/>
      </w:pPr>
    </w:p>
    <w:p w:rsidR="003D1EA5" w:rsidRDefault="003D1EA5" w:rsidP="008075E8">
      <w:pPr>
        <w:pStyle w:val="af9"/>
        <w:ind w:firstLine="709"/>
        <w:jc w:val="both"/>
        <w:sectPr w:rsidR="003D1EA5" w:rsidSect="004E65F5">
          <w:pgSz w:w="16838" w:h="11906" w:orient="landscape"/>
          <w:pgMar w:top="720" w:right="1134" w:bottom="851" w:left="992" w:header="709" w:footer="709" w:gutter="0"/>
          <w:cols w:space="720"/>
        </w:sectPr>
      </w:pPr>
    </w:p>
    <w:p w:rsidR="00410136" w:rsidRPr="00410136" w:rsidRDefault="00536138" w:rsidP="00536138">
      <w:pPr>
        <w:pStyle w:val="aff6"/>
        <w:widowControl w:val="0"/>
        <w:shd w:val="clear" w:color="auto" w:fill="FFFFFF"/>
        <w:autoSpaceDE w:val="0"/>
        <w:autoSpaceDN w:val="0"/>
        <w:adjustRightInd w:val="0"/>
        <w:ind w:left="0" w:right="121"/>
        <w:jc w:val="both"/>
        <w:rPr>
          <w:color w:val="000000"/>
          <w:sz w:val="28"/>
          <w:szCs w:val="28"/>
          <w:highlight w:val="white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10275" cy="8646161"/>
            <wp:effectExtent l="19050" t="0" r="9525" b="0"/>
            <wp:docPr id="2" name="Рисунок 2" descr="C:\Documents and Settings\Админ\Рабочий стол\сканы\оп 09\оп 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сканы\оп 09\оп 09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950" t="4875" r="1229" b="8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64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38" w:rsidRDefault="00536138" w:rsidP="00E642AF">
      <w:pPr>
        <w:pStyle w:val="af9"/>
        <w:ind w:firstLine="709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536138" w:rsidRDefault="00536138" w:rsidP="00E642AF">
      <w:pPr>
        <w:pStyle w:val="af9"/>
        <w:ind w:firstLine="709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536138" w:rsidRDefault="00536138" w:rsidP="00536138">
      <w:pPr>
        <w:pStyle w:val="af9"/>
        <w:jc w:val="both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6248400" cy="9073662"/>
            <wp:effectExtent l="19050" t="0" r="0" b="0"/>
            <wp:docPr id="3" name="Рисунок 3" descr="C:\Documents and Settings\Админ\Рабочий стол\сканы\оп 09\оп 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сканы\оп 09\оп 09 (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667" t="4875" r="1871" b="7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07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38" w:rsidRDefault="003D1EA5" w:rsidP="00536138">
      <w:pPr>
        <w:pStyle w:val="af9"/>
        <w:ind w:firstLine="709"/>
        <w:jc w:val="both"/>
        <w:rPr>
          <w:rFonts w:ascii="Times New Roman" w:hAnsi="Times New Roman"/>
          <w:b/>
          <w:caps/>
          <w:sz w:val="28"/>
          <w:szCs w:val="28"/>
        </w:rPr>
      </w:pPr>
      <w:r w:rsidRPr="000F53B6">
        <w:rPr>
          <w:rFonts w:ascii="Times New Roman" w:hAnsi="Times New Roman"/>
          <w:b/>
          <w:caps/>
          <w:sz w:val="28"/>
          <w:szCs w:val="28"/>
        </w:rPr>
        <w:lastRenderedPageBreak/>
        <w:t>4 Контроль и оценка результатов освоения УЧЕБНОЙ Дисциплины</w:t>
      </w:r>
    </w:p>
    <w:p w:rsidR="003D1EA5" w:rsidRPr="00536138" w:rsidRDefault="003D1EA5" w:rsidP="00536138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  <w:r w:rsidRPr="00536138">
        <w:rPr>
          <w:rFonts w:ascii="Times New Roman" w:hAnsi="Times New Roman"/>
          <w:b/>
          <w:sz w:val="28"/>
          <w:szCs w:val="28"/>
        </w:rPr>
        <w:t>Контроль</w:t>
      </w:r>
      <w:r w:rsidR="00536138" w:rsidRPr="00536138">
        <w:rPr>
          <w:rFonts w:ascii="Times New Roman" w:hAnsi="Times New Roman"/>
          <w:b/>
          <w:sz w:val="28"/>
          <w:szCs w:val="28"/>
        </w:rPr>
        <w:t xml:space="preserve"> </w:t>
      </w:r>
      <w:r w:rsidRPr="00536138">
        <w:rPr>
          <w:rFonts w:ascii="Times New Roman" w:hAnsi="Times New Roman"/>
          <w:b/>
          <w:sz w:val="28"/>
          <w:szCs w:val="28"/>
        </w:rPr>
        <w:t>и оценка</w:t>
      </w:r>
      <w:r w:rsidRPr="00536138">
        <w:rPr>
          <w:rFonts w:ascii="Times New Roman" w:hAnsi="Times New Roman"/>
          <w:sz w:val="28"/>
          <w:szCs w:val="28"/>
        </w:rPr>
        <w:t xml:space="preserve"> результатов освоения учебной дисциплины осущ</w:t>
      </w:r>
      <w:r w:rsidRPr="00536138">
        <w:rPr>
          <w:rFonts w:ascii="Times New Roman" w:hAnsi="Times New Roman"/>
          <w:sz w:val="28"/>
          <w:szCs w:val="28"/>
        </w:rPr>
        <w:t>е</w:t>
      </w:r>
      <w:r w:rsidRPr="00536138">
        <w:rPr>
          <w:rFonts w:ascii="Times New Roman" w:hAnsi="Times New Roman"/>
          <w:sz w:val="28"/>
          <w:szCs w:val="28"/>
        </w:rPr>
        <w:t>ствляется преподавателем в процессе проведения лабораторных занятий, контрольн</w:t>
      </w:r>
      <w:r w:rsidRPr="00536138">
        <w:rPr>
          <w:rFonts w:ascii="Times New Roman" w:hAnsi="Times New Roman"/>
          <w:sz w:val="28"/>
          <w:szCs w:val="28"/>
        </w:rPr>
        <w:t>о</w:t>
      </w:r>
      <w:r w:rsidRPr="00536138">
        <w:rPr>
          <w:rFonts w:ascii="Times New Roman" w:hAnsi="Times New Roman"/>
          <w:sz w:val="28"/>
          <w:szCs w:val="28"/>
        </w:rPr>
        <w:t>го опроса и сдаче зачета.</w:t>
      </w:r>
    </w:p>
    <w:p w:rsidR="003D1EA5" w:rsidRPr="00A20A8B" w:rsidRDefault="003D1EA5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28"/>
        <w:gridCol w:w="2040"/>
      </w:tblGrid>
      <w:tr w:rsidR="003D1EA5" w:rsidRPr="00A20A8B"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D1EA5" w:rsidRPr="00731584" w:rsidRDefault="003D1EA5" w:rsidP="00FF6AC7">
            <w:pPr>
              <w:jc w:val="center"/>
              <w:rPr>
                <w:b/>
                <w:bCs/>
              </w:rPr>
            </w:pPr>
            <w:r w:rsidRPr="00731584">
              <w:rPr>
                <w:b/>
                <w:bCs/>
              </w:rPr>
              <w:t>Результаты обучения</w:t>
            </w:r>
          </w:p>
          <w:p w:rsidR="003D1EA5" w:rsidRPr="00731584" w:rsidRDefault="003D1EA5" w:rsidP="00DF0403">
            <w:pPr>
              <w:jc w:val="center"/>
              <w:rPr>
                <w:b/>
              </w:rPr>
            </w:pPr>
            <w:r w:rsidRPr="00731584">
              <w:rPr>
                <w:b/>
                <w:bCs/>
              </w:rPr>
              <w:t>(освоенные умения, усвоенные знания)</w:t>
            </w:r>
          </w:p>
          <w:p w:rsidR="003D1EA5" w:rsidRPr="00731584" w:rsidRDefault="003D1EA5" w:rsidP="00DF0403">
            <w:pPr>
              <w:jc w:val="center"/>
              <w:rPr>
                <w:b/>
                <w:bCs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D1EA5" w:rsidRPr="00A20A8B" w:rsidRDefault="003D1EA5" w:rsidP="00FF6AC7">
            <w:pPr>
              <w:jc w:val="center"/>
              <w:rPr>
                <w:b/>
                <w:bCs/>
              </w:rPr>
            </w:pPr>
            <w:r w:rsidRPr="00A20A8B">
              <w:rPr>
                <w:b/>
              </w:rPr>
              <w:t>Формы и методы контроля и оценки результ</w:t>
            </w:r>
            <w:r w:rsidRPr="00A20A8B">
              <w:rPr>
                <w:b/>
              </w:rPr>
              <w:t>а</w:t>
            </w:r>
            <w:r w:rsidRPr="00A20A8B">
              <w:rPr>
                <w:b/>
              </w:rPr>
              <w:t xml:space="preserve">тов обучения </w:t>
            </w:r>
          </w:p>
        </w:tc>
      </w:tr>
      <w:tr w:rsidR="003D1EA5" w:rsidRPr="00A20A8B">
        <w:trPr>
          <w:trHeight w:val="4678"/>
        </w:trPr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731584" w:rsidRDefault="003D1EA5" w:rsidP="00D00CF1">
            <w:pPr>
              <w:jc w:val="both"/>
              <w:rPr>
                <w:b/>
              </w:rPr>
            </w:pPr>
            <w:r w:rsidRPr="00731584">
              <w:rPr>
                <w:b/>
              </w:rPr>
              <w:t xml:space="preserve">Знать: </w:t>
            </w:r>
          </w:p>
          <w:p w:rsidR="007E5FA2" w:rsidRPr="00731584" w:rsidRDefault="007E5FA2" w:rsidP="007E5FA2">
            <w:pPr>
              <w:suppressAutoHyphens/>
              <w:jc w:val="both"/>
              <w:rPr>
                <w:bCs/>
              </w:rPr>
            </w:pPr>
            <w:r w:rsidRPr="00731584">
              <w:rPr>
                <w:bCs/>
              </w:rPr>
              <w:t>основные документы стандартизации и ресурсы для решения задач и проблем в профессиональном и/или социальном контексте; (ОК-01)</w:t>
            </w:r>
          </w:p>
          <w:p w:rsidR="007E5FA2" w:rsidRPr="00731584" w:rsidRDefault="007E5FA2" w:rsidP="007E5FA2">
            <w:pPr>
              <w:jc w:val="both"/>
              <w:rPr>
                <w:bCs/>
              </w:rPr>
            </w:pPr>
            <w:r w:rsidRPr="00731584">
              <w:rPr>
                <w:bCs/>
              </w:rPr>
              <w:t>алгоритмы выполнения работ в области стандартизации и сертифик</w:t>
            </w:r>
            <w:r w:rsidRPr="00731584">
              <w:rPr>
                <w:bCs/>
              </w:rPr>
              <w:t>а</w:t>
            </w:r>
            <w:r w:rsidRPr="00731584">
              <w:rPr>
                <w:bCs/>
              </w:rPr>
              <w:t>ции ПО; (ОК-01)</w:t>
            </w:r>
          </w:p>
          <w:p w:rsidR="007E5FA2" w:rsidRPr="00731584" w:rsidRDefault="007E5FA2" w:rsidP="007E5FA2">
            <w:pPr>
              <w:jc w:val="both"/>
              <w:rPr>
                <w:bCs/>
              </w:rPr>
            </w:pPr>
            <w:r w:rsidRPr="00731584">
              <w:rPr>
                <w:bCs/>
              </w:rPr>
              <w:t>методы работы в профессиональной и смежных сферах; (ОК-01)</w:t>
            </w:r>
          </w:p>
          <w:p w:rsidR="007E5FA2" w:rsidRPr="00731584" w:rsidRDefault="007E5FA2" w:rsidP="007E5FA2">
            <w:pPr>
              <w:jc w:val="both"/>
              <w:rPr>
                <w:bCs/>
              </w:rPr>
            </w:pPr>
            <w:r w:rsidRPr="00731584">
              <w:rPr>
                <w:bCs/>
              </w:rPr>
              <w:t>структуру плана для решения задач; (ОК-01)</w:t>
            </w:r>
          </w:p>
          <w:p w:rsidR="003D1EA5" w:rsidRPr="00731584" w:rsidRDefault="007E5FA2" w:rsidP="007E5FA2">
            <w:pPr>
              <w:jc w:val="both"/>
              <w:rPr>
                <w:bCs/>
              </w:rPr>
            </w:pPr>
            <w:r w:rsidRPr="00731584">
              <w:rPr>
                <w:bCs/>
              </w:rPr>
              <w:t>порядок оценки результатов решения задач профессиональной де</w:t>
            </w:r>
            <w:r w:rsidRPr="00731584">
              <w:rPr>
                <w:bCs/>
              </w:rPr>
              <w:t>я</w:t>
            </w:r>
            <w:r w:rsidRPr="00731584">
              <w:rPr>
                <w:bCs/>
              </w:rPr>
              <w:t>тельности; (ОК-01)</w:t>
            </w:r>
          </w:p>
          <w:p w:rsidR="007E5FA2" w:rsidRPr="00731584" w:rsidRDefault="007E5FA2" w:rsidP="007E5FA2">
            <w:pPr>
              <w:jc w:val="both"/>
              <w:rPr>
                <w:iCs/>
              </w:rPr>
            </w:pPr>
            <w:r w:rsidRPr="00731584">
              <w:rPr>
                <w:iCs/>
              </w:rPr>
              <w:t>номенклатуру информационных источников, применяемых в станда</w:t>
            </w:r>
            <w:r w:rsidRPr="00731584">
              <w:rPr>
                <w:iCs/>
              </w:rPr>
              <w:t>р</w:t>
            </w:r>
            <w:r w:rsidRPr="00731584">
              <w:rPr>
                <w:iCs/>
              </w:rPr>
              <w:t>тизации и сертификации ПО; (ОК 02)</w:t>
            </w:r>
          </w:p>
          <w:p w:rsidR="007E5FA2" w:rsidRPr="00731584" w:rsidRDefault="007E5FA2" w:rsidP="007E5FA2">
            <w:pPr>
              <w:jc w:val="both"/>
              <w:rPr>
                <w:iCs/>
              </w:rPr>
            </w:pPr>
            <w:r w:rsidRPr="00731584">
              <w:rPr>
                <w:iCs/>
              </w:rPr>
              <w:t xml:space="preserve">приемы структурирования информации; (ОК 02) </w:t>
            </w:r>
          </w:p>
          <w:p w:rsidR="007E5FA2" w:rsidRPr="00731584" w:rsidRDefault="007E5FA2" w:rsidP="007E5FA2">
            <w:pPr>
              <w:jc w:val="both"/>
              <w:rPr>
                <w:iCs/>
              </w:rPr>
            </w:pPr>
            <w:r w:rsidRPr="00731584">
              <w:rPr>
                <w:iCs/>
              </w:rPr>
              <w:t>формат оформления результатов поиска информации; (ОК 02)</w:t>
            </w:r>
          </w:p>
          <w:p w:rsidR="007E5FA2" w:rsidRPr="00731584" w:rsidRDefault="007E5FA2" w:rsidP="007E5FA2">
            <w:pPr>
              <w:jc w:val="both"/>
              <w:rPr>
                <w:bCs/>
              </w:rPr>
            </w:pPr>
            <w:r w:rsidRPr="00731584">
              <w:rPr>
                <w:bCs/>
              </w:rPr>
              <w:t>основы проектной деятельности; (ОК 04)</w:t>
            </w:r>
          </w:p>
          <w:p w:rsidR="007E5FA2" w:rsidRPr="00731584" w:rsidRDefault="007E5FA2" w:rsidP="007E5FA2">
            <w:pPr>
              <w:jc w:val="both"/>
              <w:rPr>
                <w:bCs/>
              </w:rPr>
            </w:pPr>
            <w:r w:rsidRPr="00731584">
              <w:rPr>
                <w:bCs/>
              </w:rPr>
              <w:t>правила оформления документов и построения устных сообщений; (ОК 05)</w:t>
            </w:r>
          </w:p>
          <w:p w:rsidR="007E5FA2" w:rsidRPr="00731584" w:rsidRDefault="007E5FA2" w:rsidP="007E5FA2">
            <w:pPr>
              <w:jc w:val="both"/>
              <w:rPr>
                <w:bCs/>
                <w:iCs/>
              </w:rPr>
            </w:pPr>
            <w:r w:rsidRPr="00731584">
              <w:rPr>
                <w:bCs/>
                <w:iCs/>
              </w:rPr>
              <w:t xml:space="preserve">современные средства и устройства информатизации; (ОК 09) </w:t>
            </w:r>
          </w:p>
          <w:p w:rsidR="007E5FA2" w:rsidRPr="00731584" w:rsidRDefault="007E5FA2" w:rsidP="007E5FA2">
            <w:pPr>
              <w:jc w:val="both"/>
              <w:rPr>
                <w:bCs/>
                <w:iCs/>
              </w:rPr>
            </w:pPr>
            <w:r w:rsidRPr="00731584">
              <w:rPr>
                <w:bCs/>
                <w:iCs/>
              </w:rPr>
              <w:t>порядок их применения и программное обеспечение в профессионал</w:t>
            </w:r>
            <w:r w:rsidRPr="00731584">
              <w:rPr>
                <w:bCs/>
                <w:iCs/>
              </w:rPr>
              <w:t>ь</w:t>
            </w:r>
            <w:r w:rsidRPr="00731584">
              <w:rPr>
                <w:bCs/>
                <w:iCs/>
              </w:rPr>
              <w:t>ной деятельности; (ОК 09)</w:t>
            </w:r>
          </w:p>
          <w:p w:rsidR="007E5FA2" w:rsidRPr="00731584" w:rsidRDefault="007E5FA2" w:rsidP="007E5FA2">
            <w:pPr>
              <w:jc w:val="both"/>
              <w:rPr>
                <w:iCs/>
              </w:rPr>
            </w:pPr>
            <w:r w:rsidRPr="00731584">
              <w:rPr>
                <w:iCs/>
              </w:rPr>
              <w:t>правила построения простых и сложных предложений на професси</w:t>
            </w:r>
            <w:r w:rsidRPr="00731584">
              <w:rPr>
                <w:iCs/>
              </w:rPr>
              <w:t>о</w:t>
            </w:r>
            <w:r w:rsidRPr="00731584">
              <w:rPr>
                <w:iCs/>
              </w:rPr>
              <w:t>нальные темы; (ОК 10)</w:t>
            </w:r>
          </w:p>
          <w:p w:rsidR="007E5FA2" w:rsidRPr="00731584" w:rsidRDefault="007E5FA2" w:rsidP="007E5FA2">
            <w:pPr>
              <w:jc w:val="both"/>
              <w:rPr>
                <w:bCs/>
                <w:iCs/>
              </w:rPr>
            </w:pPr>
            <w:r w:rsidRPr="00731584">
              <w:rPr>
                <w:iCs/>
              </w:rPr>
              <w:t>лексический минимум, относящийся к описанию предметов, средств и процессов профессиональной деятельности; особенности произнош</w:t>
            </w:r>
            <w:r w:rsidRPr="00731584">
              <w:rPr>
                <w:iCs/>
              </w:rPr>
              <w:t>е</w:t>
            </w:r>
            <w:r w:rsidRPr="00731584">
              <w:rPr>
                <w:iCs/>
              </w:rPr>
              <w:t>ния; правила чтения текстов профессиональной направленности; (ОК 10)</w:t>
            </w:r>
          </w:p>
          <w:p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основные этапы разработки программного обеспечения; (</w:t>
            </w:r>
            <w:r w:rsidR="004B390E">
              <w:rPr>
                <w:sz w:val="22"/>
                <w:szCs w:val="22"/>
              </w:rPr>
              <w:t>ПК 5.2</w:t>
            </w:r>
            <w:r w:rsidRPr="00731584">
              <w:rPr>
                <w:sz w:val="22"/>
                <w:szCs w:val="22"/>
              </w:rPr>
              <w:t>)</w:t>
            </w:r>
          </w:p>
          <w:p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основные принципы технологии структурного и объектно-ориентированного программирования; (</w:t>
            </w:r>
            <w:r w:rsidR="004B390E">
              <w:rPr>
                <w:sz w:val="22"/>
                <w:szCs w:val="22"/>
              </w:rPr>
              <w:t>ПК 5.2</w:t>
            </w:r>
            <w:r w:rsidRPr="00731584">
              <w:rPr>
                <w:sz w:val="22"/>
                <w:szCs w:val="22"/>
              </w:rPr>
              <w:t>)</w:t>
            </w:r>
          </w:p>
          <w:p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Модели процесса разработки программного обеспечения; (</w:t>
            </w:r>
            <w:r w:rsidR="004B390E">
              <w:rPr>
                <w:sz w:val="22"/>
                <w:szCs w:val="22"/>
              </w:rPr>
              <w:t>ОК 10</w:t>
            </w:r>
            <w:r w:rsidRPr="00731584">
              <w:rPr>
                <w:sz w:val="22"/>
                <w:szCs w:val="22"/>
              </w:rPr>
              <w:t>)</w:t>
            </w:r>
          </w:p>
          <w:p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Основные принципы процесса разработки программного обеспечения; (</w:t>
            </w:r>
            <w:r w:rsidR="004B390E">
              <w:rPr>
                <w:sz w:val="22"/>
                <w:szCs w:val="22"/>
              </w:rPr>
              <w:t>ПК 5.2</w:t>
            </w:r>
            <w:r w:rsidRPr="00731584">
              <w:rPr>
                <w:sz w:val="22"/>
                <w:szCs w:val="22"/>
              </w:rPr>
              <w:t>)</w:t>
            </w:r>
          </w:p>
          <w:p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Основные подходы к интегрированию программных модулей; (</w:t>
            </w:r>
            <w:r w:rsidR="004B390E">
              <w:rPr>
                <w:sz w:val="22"/>
                <w:szCs w:val="22"/>
              </w:rPr>
              <w:t>ПК 5.2</w:t>
            </w:r>
            <w:r w:rsidRPr="00731584">
              <w:rPr>
                <w:sz w:val="22"/>
                <w:szCs w:val="22"/>
              </w:rPr>
              <w:t>)</w:t>
            </w:r>
          </w:p>
          <w:p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Стандарты качества программной документации; (</w:t>
            </w:r>
            <w:r w:rsidR="004B390E">
              <w:rPr>
                <w:sz w:val="22"/>
                <w:szCs w:val="22"/>
              </w:rPr>
              <w:t>ПК 5.2</w:t>
            </w:r>
            <w:r w:rsidRPr="00731584">
              <w:rPr>
                <w:sz w:val="22"/>
                <w:szCs w:val="22"/>
              </w:rPr>
              <w:t>)</w:t>
            </w:r>
          </w:p>
          <w:p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Основы организации инспектирования и верификации; (</w:t>
            </w:r>
            <w:r w:rsidR="004B390E">
              <w:rPr>
                <w:sz w:val="22"/>
                <w:szCs w:val="22"/>
              </w:rPr>
              <w:t>ПК 5.2</w:t>
            </w:r>
            <w:r w:rsidRPr="00731584">
              <w:rPr>
                <w:sz w:val="22"/>
                <w:szCs w:val="22"/>
              </w:rPr>
              <w:t>)</w:t>
            </w:r>
          </w:p>
          <w:p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Встроенные и основные специализированные инструменты анализа качества программных продуктов; (</w:t>
            </w:r>
            <w:r w:rsidR="004B390E">
              <w:rPr>
                <w:sz w:val="22"/>
                <w:szCs w:val="22"/>
              </w:rPr>
              <w:t>ПК 5.2</w:t>
            </w:r>
            <w:r w:rsidRPr="00731584">
              <w:rPr>
                <w:sz w:val="22"/>
                <w:szCs w:val="22"/>
              </w:rPr>
              <w:t>)</w:t>
            </w:r>
          </w:p>
          <w:p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Графические средства проектирования архитектуры программных проду</w:t>
            </w:r>
            <w:r w:rsidRPr="00731584">
              <w:rPr>
                <w:sz w:val="22"/>
                <w:szCs w:val="22"/>
              </w:rPr>
              <w:t>к</w:t>
            </w:r>
            <w:r w:rsidRPr="00731584">
              <w:rPr>
                <w:sz w:val="22"/>
                <w:szCs w:val="22"/>
              </w:rPr>
              <w:t>тов; (</w:t>
            </w:r>
            <w:r w:rsidR="004B390E">
              <w:rPr>
                <w:sz w:val="22"/>
                <w:szCs w:val="22"/>
              </w:rPr>
              <w:t>ПК 5.2</w:t>
            </w:r>
            <w:r w:rsidRPr="00731584">
              <w:rPr>
                <w:sz w:val="22"/>
                <w:szCs w:val="22"/>
              </w:rPr>
              <w:t>)</w:t>
            </w:r>
          </w:p>
          <w:p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Методы организации работы в команде разработчиков; (</w:t>
            </w:r>
            <w:r w:rsidR="004B390E">
              <w:rPr>
                <w:sz w:val="22"/>
                <w:szCs w:val="22"/>
              </w:rPr>
              <w:t>ПК 5.2</w:t>
            </w:r>
            <w:r w:rsidRPr="00731584">
              <w:rPr>
                <w:sz w:val="22"/>
                <w:szCs w:val="22"/>
              </w:rPr>
              <w:t>)</w:t>
            </w:r>
          </w:p>
          <w:p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Принятые стандарты обозначений в графических языках моделирования; (ПК 3.1)</w:t>
            </w:r>
          </w:p>
          <w:p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Типовые функциональные роли в коллективе разработчиков, правила с</w:t>
            </w:r>
            <w:r w:rsidRPr="00731584">
              <w:rPr>
                <w:sz w:val="22"/>
                <w:szCs w:val="22"/>
              </w:rPr>
              <w:t>о</w:t>
            </w:r>
            <w:r w:rsidRPr="00731584">
              <w:rPr>
                <w:sz w:val="22"/>
                <w:szCs w:val="22"/>
              </w:rPr>
              <w:t>вмещения ролей; (ПК 3.1)</w:t>
            </w:r>
          </w:p>
          <w:p w:rsidR="007E5FA2" w:rsidRPr="00731584" w:rsidRDefault="007E5FA2" w:rsidP="007E5FA2">
            <w:pPr>
              <w:jc w:val="both"/>
              <w:rPr>
                <w:sz w:val="22"/>
                <w:szCs w:val="22"/>
              </w:rPr>
            </w:pPr>
            <w:r w:rsidRPr="00731584">
              <w:lastRenderedPageBreak/>
              <w:t xml:space="preserve">Методы организации работы в команде разработчиков; </w:t>
            </w:r>
            <w:r w:rsidRPr="00731584">
              <w:rPr>
                <w:sz w:val="22"/>
                <w:szCs w:val="22"/>
              </w:rPr>
              <w:t>(ПК 3.1)</w:t>
            </w:r>
          </w:p>
          <w:p w:rsidR="007E5FA2" w:rsidRPr="00731584" w:rsidRDefault="007E5FA2" w:rsidP="007E5FA2">
            <w:r w:rsidRPr="00731584">
              <w:t>Основные методы и средства эффективного анализа функциониров</w:t>
            </w:r>
            <w:r w:rsidRPr="00731584">
              <w:t>а</w:t>
            </w:r>
            <w:r w:rsidRPr="00731584">
              <w:t>ния про</w:t>
            </w:r>
            <w:r w:rsidR="004B390E">
              <w:t>граммного обеспечения; (ПК 5.2, ПК 6.1</w:t>
            </w:r>
            <w:r w:rsidR="00731584" w:rsidRPr="00731584">
              <w:t>)</w:t>
            </w:r>
          </w:p>
          <w:p w:rsidR="007E5FA2" w:rsidRPr="00731584" w:rsidRDefault="007E5FA2" w:rsidP="00731584">
            <w:r w:rsidRPr="00731584">
              <w:t>Основные принципы контроля конфигурации и поддержки целостн</w:t>
            </w:r>
            <w:r w:rsidRPr="00731584">
              <w:t>о</w:t>
            </w:r>
            <w:r w:rsidRPr="00731584">
              <w:t>сти конфигура</w:t>
            </w:r>
            <w:r w:rsidR="004B390E">
              <w:t>ции ПО; (ПК 5</w:t>
            </w:r>
            <w:r w:rsidR="00731584" w:rsidRPr="00731584">
              <w:t>.2)</w:t>
            </w:r>
          </w:p>
          <w:p w:rsidR="00731584" w:rsidRPr="00731584" w:rsidRDefault="00731584" w:rsidP="00731584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Основные платформы для создания, исполнения и управления информац</w:t>
            </w:r>
            <w:r w:rsidRPr="00731584">
              <w:rPr>
                <w:sz w:val="22"/>
                <w:szCs w:val="22"/>
              </w:rPr>
              <w:t>и</w:t>
            </w:r>
            <w:r w:rsidRPr="00731584">
              <w:rPr>
                <w:sz w:val="22"/>
                <w:szCs w:val="22"/>
              </w:rPr>
              <w:t>онной системой; (ПК 5.2)</w:t>
            </w:r>
          </w:p>
          <w:p w:rsidR="00731584" w:rsidRPr="00731584" w:rsidRDefault="00731584" w:rsidP="00731584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Национальную и международную систему стандартизации и сертификации и систему обеспечения качества продукции, методы контроля качества; (ПК 5.2)</w:t>
            </w:r>
          </w:p>
          <w:p w:rsidR="00731584" w:rsidRPr="00731584" w:rsidRDefault="00731584" w:rsidP="00731584">
            <w:pPr>
              <w:widowControl w:val="0"/>
            </w:pPr>
            <w:r w:rsidRPr="00731584">
              <w:t xml:space="preserve">Методы и средства проектирования информационных систем; </w:t>
            </w:r>
            <w:r w:rsidRPr="00731584">
              <w:rPr>
                <w:sz w:val="22"/>
                <w:szCs w:val="22"/>
              </w:rPr>
              <w:t>(ПК 5.2)</w:t>
            </w:r>
          </w:p>
          <w:p w:rsidR="00731584" w:rsidRPr="00731584" w:rsidRDefault="00731584" w:rsidP="00731584">
            <w:r w:rsidRPr="00731584">
              <w:t>Основные понятия системного анализа; (ПК 5.2)</w:t>
            </w:r>
          </w:p>
          <w:p w:rsidR="00731584" w:rsidRPr="00731584" w:rsidRDefault="00731584" w:rsidP="00731584">
            <w:r w:rsidRPr="00731584">
              <w:t>Критерии оценки качества и надежности функционирования инфо</w:t>
            </w:r>
            <w:r w:rsidRPr="00731584">
              <w:t>р</w:t>
            </w:r>
            <w:r w:rsidRPr="00731584">
              <w:t>мационной системы; (ПК 5.6)</w:t>
            </w:r>
          </w:p>
          <w:p w:rsidR="00731584" w:rsidRPr="00731584" w:rsidRDefault="00731584" w:rsidP="00731584">
            <w:r w:rsidRPr="00731584">
              <w:t>Реинжиниринг бизнес-процессов (ПК 5.6)</w:t>
            </w:r>
          </w:p>
          <w:p w:rsidR="00731584" w:rsidRPr="00731584" w:rsidRDefault="00731584" w:rsidP="00731584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Принципы работы экспертных систем; (ПК 6.1)</w:t>
            </w:r>
          </w:p>
          <w:p w:rsidR="00731584" w:rsidRPr="00731584" w:rsidRDefault="00731584" w:rsidP="00731584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Достижения мировой и отечественной информатики в области интеллекту</w:t>
            </w:r>
            <w:r w:rsidRPr="00731584">
              <w:rPr>
                <w:sz w:val="22"/>
                <w:szCs w:val="22"/>
              </w:rPr>
              <w:t>а</w:t>
            </w:r>
            <w:r w:rsidRPr="00731584">
              <w:rPr>
                <w:sz w:val="22"/>
                <w:szCs w:val="22"/>
              </w:rPr>
              <w:t>лизации информационных систем; (ПК 6.1)</w:t>
            </w:r>
          </w:p>
          <w:p w:rsidR="00731584" w:rsidRPr="00731584" w:rsidRDefault="00731584" w:rsidP="00731584">
            <w:pPr>
              <w:pStyle w:val="aff4"/>
              <w:rPr>
                <w:sz w:val="22"/>
                <w:szCs w:val="22"/>
              </w:rPr>
            </w:pPr>
            <w:r w:rsidRPr="00731584">
              <w:t xml:space="preserve">Методологии проектирования информационных систем </w:t>
            </w:r>
            <w:r w:rsidRPr="00731584">
              <w:rPr>
                <w:sz w:val="22"/>
                <w:szCs w:val="22"/>
              </w:rPr>
              <w:t>(ПК 6.1)</w:t>
            </w:r>
          </w:p>
          <w:p w:rsidR="00731584" w:rsidRPr="00731584" w:rsidRDefault="00731584" w:rsidP="00731584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Методы обеспечения и контроля качества ИС; (ПК 6.3)</w:t>
            </w:r>
          </w:p>
          <w:p w:rsidR="00731584" w:rsidRPr="00731584" w:rsidRDefault="00731584" w:rsidP="00731584">
            <w:pPr>
              <w:rPr>
                <w:sz w:val="22"/>
                <w:szCs w:val="22"/>
              </w:rPr>
            </w:pPr>
            <w:r w:rsidRPr="00731584">
              <w:t xml:space="preserve">Методы разработки обучающей документации; </w:t>
            </w:r>
            <w:r w:rsidRPr="00731584">
              <w:rPr>
                <w:sz w:val="22"/>
                <w:szCs w:val="22"/>
              </w:rPr>
              <w:t>(ПК 6.3)</w:t>
            </w:r>
          </w:p>
          <w:p w:rsidR="00731584" w:rsidRPr="00731584" w:rsidRDefault="00731584" w:rsidP="00731584">
            <w:pPr>
              <w:rPr>
                <w:sz w:val="22"/>
                <w:szCs w:val="22"/>
              </w:rPr>
            </w:pPr>
            <w:r w:rsidRPr="00731584">
              <w:t>Методы обеспечения и контроля качества ИС в соответствии со ста</w:t>
            </w:r>
            <w:r w:rsidRPr="00731584">
              <w:t>н</w:t>
            </w:r>
            <w:r w:rsidRPr="00731584">
              <w:t xml:space="preserve">дартами; </w:t>
            </w:r>
            <w:r w:rsidRPr="00731584">
              <w:rPr>
                <w:sz w:val="22"/>
                <w:szCs w:val="22"/>
              </w:rPr>
              <w:t>(ПК 6.4)</w:t>
            </w:r>
          </w:p>
          <w:p w:rsidR="007E5FA2" w:rsidRPr="004B390E" w:rsidRDefault="00731584" w:rsidP="004B390E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Регламенты по обновлению и техническому сопровождению обслуживаемой информационной системы; (ПК 6.5)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Default="003D1EA5" w:rsidP="00D00CF1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lastRenderedPageBreak/>
              <w:t>За</w:t>
            </w:r>
            <w:r w:rsidR="00D96997">
              <w:rPr>
                <w:bCs/>
                <w:i/>
              </w:rPr>
              <w:t>щ</w:t>
            </w:r>
            <w:r>
              <w:rPr>
                <w:bCs/>
                <w:i/>
              </w:rPr>
              <w:t>иты отчетов лабораторных работ, контрольные опросы по темам практических занятий, т</w:t>
            </w:r>
            <w:r>
              <w:rPr>
                <w:bCs/>
                <w:i/>
              </w:rPr>
              <w:t>е</w:t>
            </w:r>
            <w:r>
              <w:rPr>
                <w:bCs/>
                <w:i/>
              </w:rPr>
              <w:t>кущий контроль успеваемости по разделам, зачет с оценкой</w:t>
            </w:r>
          </w:p>
          <w:p w:rsidR="003D1EA5" w:rsidRDefault="003D1EA5" w:rsidP="00D00CF1">
            <w:pPr>
              <w:jc w:val="both"/>
              <w:rPr>
                <w:bCs/>
                <w:i/>
              </w:rPr>
            </w:pPr>
          </w:p>
          <w:p w:rsidR="003D1EA5" w:rsidRPr="00A20A8B" w:rsidRDefault="003D1EA5" w:rsidP="00783FBA">
            <w:pPr>
              <w:jc w:val="both"/>
              <w:rPr>
                <w:bCs/>
                <w:i/>
              </w:rPr>
            </w:pPr>
          </w:p>
        </w:tc>
      </w:tr>
      <w:tr w:rsidR="003D1EA5" w:rsidRPr="00A20A8B">
        <w:trPr>
          <w:trHeight w:val="2940"/>
        </w:trPr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Default="003D1EA5" w:rsidP="00D00CF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lastRenderedPageBreak/>
              <w:t>Уметь:</w:t>
            </w:r>
          </w:p>
          <w:p w:rsidR="00731584" w:rsidRDefault="00731584" w:rsidP="00731584">
            <w:pPr>
              <w:suppressAutoHyphens/>
              <w:jc w:val="both"/>
              <w:rPr>
                <w:iCs/>
              </w:rPr>
            </w:pPr>
            <w:r w:rsidRPr="00384C69">
              <w:rPr>
                <w:iCs/>
              </w:rPr>
              <w:t>анализировать задачу и/или проблему и выделять её составные части;</w:t>
            </w:r>
            <w:r>
              <w:rPr>
                <w:iCs/>
              </w:rPr>
              <w:t xml:space="preserve"> (ОК 01)</w:t>
            </w:r>
          </w:p>
          <w:p w:rsidR="00B75FA1" w:rsidRDefault="00731584" w:rsidP="00731584">
            <w:pPr>
              <w:suppressAutoHyphens/>
              <w:jc w:val="both"/>
              <w:rPr>
                <w:iCs/>
              </w:rPr>
            </w:pPr>
            <w:r w:rsidRPr="00384C69">
              <w:rPr>
                <w:iCs/>
              </w:rPr>
              <w:t>определять этапы решения задачи;</w:t>
            </w:r>
            <w:r w:rsidR="00B75FA1">
              <w:rPr>
                <w:iCs/>
              </w:rPr>
              <w:t xml:space="preserve"> (ОК 01)</w:t>
            </w:r>
          </w:p>
          <w:p w:rsidR="00731584" w:rsidRPr="00384C69" w:rsidRDefault="00731584" w:rsidP="00731584">
            <w:pPr>
              <w:suppressAutoHyphens/>
              <w:jc w:val="both"/>
              <w:rPr>
                <w:iCs/>
              </w:rPr>
            </w:pPr>
            <w:r w:rsidRPr="00384C69">
              <w:rPr>
                <w:iCs/>
              </w:rPr>
              <w:t>выявлять и эффективно искать информацию, необходимую для решения задачи и/или проблемы;</w:t>
            </w:r>
            <w:r w:rsidR="00B75FA1">
              <w:rPr>
                <w:iCs/>
              </w:rPr>
              <w:t xml:space="preserve"> (ОК 01)</w:t>
            </w:r>
          </w:p>
          <w:p w:rsidR="003D1EA5" w:rsidRDefault="00731584" w:rsidP="00731584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84C69">
              <w:rPr>
                <w:iCs/>
              </w:rPr>
              <w:t>владеть актуальными методами работы в профессиональной и сме</w:t>
            </w:r>
            <w:r w:rsidRPr="00384C69">
              <w:rPr>
                <w:iCs/>
              </w:rPr>
              <w:t>ж</w:t>
            </w:r>
            <w:r w:rsidRPr="00384C69">
              <w:rPr>
                <w:iCs/>
              </w:rPr>
              <w:t>ных сферах; реализовать составленный план; оценивать результат и последствия своих действий (самостоятельно или с помощью наста</w:t>
            </w:r>
            <w:r w:rsidRPr="00384C69">
              <w:rPr>
                <w:iCs/>
              </w:rPr>
              <w:t>в</w:t>
            </w:r>
            <w:r w:rsidRPr="00384C69">
              <w:rPr>
                <w:iCs/>
              </w:rPr>
              <w:t>ника)</w:t>
            </w:r>
            <w:r w:rsidR="00B75FA1">
              <w:rPr>
                <w:iCs/>
              </w:rPr>
              <w:t>; (ОК 01)</w:t>
            </w:r>
          </w:p>
          <w:p w:rsidR="00754DDF" w:rsidRDefault="00B75FA1" w:rsidP="00754DD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84C69">
              <w:rPr>
                <w:iCs/>
              </w:rPr>
              <w:t>определят</w:t>
            </w:r>
            <w:r w:rsidR="00754DDF">
              <w:rPr>
                <w:iCs/>
              </w:rPr>
              <w:t xml:space="preserve">ь задачи для поиска информации, </w:t>
            </w:r>
            <w:r w:rsidRPr="00384C69">
              <w:rPr>
                <w:iCs/>
              </w:rPr>
              <w:t>определять необходимые источники информации</w:t>
            </w:r>
            <w:r w:rsidR="00754DDF">
              <w:rPr>
                <w:iCs/>
              </w:rPr>
              <w:t xml:space="preserve"> и планировать процесс поиска; (ОК 02)</w:t>
            </w:r>
          </w:p>
          <w:p w:rsidR="00754DDF" w:rsidRPr="00A55324" w:rsidRDefault="00754DDF" w:rsidP="00754DDF">
            <w:pPr>
              <w:pStyle w:val="aff4"/>
              <w:rPr>
                <w:sz w:val="24"/>
                <w:szCs w:val="24"/>
              </w:rPr>
            </w:pPr>
            <w:r w:rsidRPr="00A55324">
              <w:rPr>
                <w:sz w:val="24"/>
                <w:szCs w:val="24"/>
              </w:rPr>
              <w:t>Формировать алгоритмы разработки программных модулей в соотве</w:t>
            </w:r>
            <w:r w:rsidRPr="00A55324">
              <w:rPr>
                <w:sz w:val="24"/>
                <w:szCs w:val="24"/>
              </w:rPr>
              <w:t>т</w:t>
            </w:r>
            <w:r w:rsidRPr="00A55324">
              <w:rPr>
                <w:sz w:val="24"/>
                <w:szCs w:val="24"/>
              </w:rPr>
              <w:t>ствии с техниче</w:t>
            </w:r>
            <w:r>
              <w:rPr>
                <w:sz w:val="24"/>
                <w:szCs w:val="24"/>
              </w:rPr>
              <w:t>ским заданием; (</w:t>
            </w:r>
            <w:r w:rsidR="004B390E">
              <w:rPr>
                <w:sz w:val="24"/>
                <w:szCs w:val="24"/>
              </w:rPr>
              <w:t>ПК 5.2</w:t>
            </w:r>
            <w:r>
              <w:rPr>
                <w:sz w:val="24"/>
                <w:szCs w:val="24"/>
              </w:rPr>
              <w:t>)</w:t>
            </w:r>
          </w:p>
          <w:p w:rsidR="00754DDF" w:rsidRPr="00A55324" w:rsidRDefault="00754DDF" w:rsidP="00754DDF">
            <w:pPr>
              <w:pStyle w:val="aff4"/>
              <w:rPr>
                <w:sz w:val="24"/>
                <w:szCs w:val="24"/>
              </w:rPr>
            </w:pPr>
            <w:r w:rsidRPr="00A55324">
              <w:rPr>
                <w:sz w:val="24"/>
                <w:szCs w:val="24"/>
              </w:rPr>
              <w:t>Оформлять документацию на программ</w:t>
            </w:r>
            <w:r>
              <w:rPr>
                <w:sz w:val="24"/>
                <w:szCs w:val="24"/>
              </w:rPr>
              <w:t>ные средства; (</w:t>
            </w:r>
            <w:r w:rsidR="004B390E">
              <w:rPr>
                <w:sz w:val="24"/>
                <w:szCs w:val="24"/>
              </w:rPr>
              <w:t>ПК 5.2</w:t>
            </w:r>
            <w:r>
              <w:rPr>
                <w:sz w:val="24"/>
                <w:szCs w:val="24"/>
              </w:rPr>
              <w:t>)</w:t>
            </w:r>
          </w:p>
          <w:p w:rsidR="00754DDF" w:rsidRDefault="00754DDF" w:rsidP="00754DDF">
            <w:pPr>
              <w:pStyle w:val="aff4"/>
              <w:rPr>
                <w:sz w:val="24"/>
                <w:szCs w:val="24"/>
              </w:rPr>
            </w:pPr>
            <w:r w:rsidRPr="00A55324">
              <w:rPr>
                <w:sz w:val="24"/>
                <w:szCs w:val="24"/>
              </w:rPr>
              <w:t>Оформлять документацию на программ</w:t>
            </w:r>
            <w:r>
              <w:rPr>
                <w:sz w:val="24"/>
                <w:szCs w:val="24"/>
              </w:rPr>
              <w:t>ные средства; (</w:t>
            </w:r>
            <w:r w:rsidR="004B390E">
              <w:rPr>
                <w:sz w:val="24"/>
                <w:szCs w:val="24"/>
              </w:rPr>
              <w:t>ОК 02</w:t>
            </w:r>
            <w:r>
              <w:rPr>
                <w:sz w:val="24"/>
                <w:szCs w:val="24"/>
              </w:rPr>
              <w:t>)</w:t>
            </w:r>
          </w:p>
          <w:p w:rsidR="00754DDF" w:rsidRPr="00A55324" w:rsidRDefault="00754DDF" w:rsidP="00754DDF">
            <w:pPr>
              <w:pStyle w:val="aff4"/>
              <w:rPr>
                <w:sz w:val="24"/>
                <w:szCs w:val="24"/>
              </w:rPr>
            </w:pPr>
            <w:r w:rsidRPr="00A55324">
              <w:rPr>
                <w:sz w:val="24"/>
                <w:szCs w:val="24"/>
              </w:rPr>
              <w:t>Анализировать проектную и техническую до</w:t>
            </w:r>
            <w:r w:rsidR="004B390E">
              <w:rPr>
                <w:sz w:val="24"/>
                <w:szCs w:val="24"/>
              </w:rPr>
              <w:t>кументацию; (ПК 6.1</w:t>
            </w:r>
            <w:r>
              <w:rPr>
                <w:sz w:val="24"/>
                <w:szCs w:val="24"/>
              </w:rPr>
              <w:t>)</w:t>
            </w:r>
          </w:p>
          <w:p w:rsidR="00754DDF" w:rsidRPr="00A55324" w:rsidRDefault="00754DDF" w:rsidP="00754DDF">
            <w:pPr>
              <w:pStyle w:val="aff4"/>
              <w:rPr>
                <w:sz w:val="24"/>
                <w:szCs w:val="24"/>
              </w:rPr>
            </w:pPr>
            <w:r w:rsidRPr="00A55324">
              <w:rPr>
                <w:sz w:val="24"/>
                <w:szCs w:val="24"/>
              </w:rPr>
              <w:t>Использовать специализированные графические средства построения и анализа архитектуры программных про</w:t>
            </w:r>
            <w:r>
              <w:rPr>
                <w:sz w:val="24"/>
                <w:szCs w:val="24"/>
              </w:rPr>
              <w:t>дуктов; (</w:t>
            </w:r>
            <w:r w:rsidR="004B390E">
              <w:rPr>
                <w:sz w:val="24"/>
                <w:szCs w:val="24"/>
              </w:rPr>
              <w:t>ПК 5.2</w:t>
            </w:r>
            <w:r>
              <w:rPr>
                <w:sz w:val="24"/>
                <w:szCs w:val="24"/>
              </w:rPr>
              <w:t>)</w:t>
            </w:r>
          </w:p>
          <w:p w:rsidR="00754DDF" w:rsidRPr="00A55324" w:rsidRDefault="00754DDF" w:rsidP="00754DDF">
            <w:pPr>
              <w:pStyle w:val="aff4"/>
              <w:rPr>
                <w:sz w:val="24"/>
                <w:szCs w:val="24"/>
              </w:rPr>
            </w:pPr>
            <w:r w:rsidRPr="00A55324">
              <w:rPr>
                <w:sz w:val="24"/>
                <w:szCs w:val="24"/>
              </w:rPr>
              <w:t>Организовывать заданную интеграцию модулей в программные сре</w:t>
            </w:r>
            <w:r w:rsidRPr="00A55324">
              <w:rPr>
                <w:sz w:val="24"/>
                <w:szCs w:val="24"/>
              </w:rPr>
              <w:t>д</w:t>
            </w:r>
            <w:r w:rsidRPr="00A55324">
              <w:rPr>
                <w:sz w:val="24"/>
                <w:szCs w:val="24"/>
              </w:rPr>
              <w:t>ства на базе имеющейся архитектуры и автоматиза</w:t>
            </w:r>
            <w:r>
              <w:rPr>
                <w:sz w:val="24"/>
                <w:szCs w:val="24"/>
              </w:rPr>
              <w:t>ции бизнес-процессов; (</w:t>
            </w:r>
            <w:r w:rsidR="004B390E">
              <w:rPr>
                <w:sz w:val="24"/>
                <w:szCs w:val="24"/>
              </w:rPr>
              <w:t>ПК 5.2</w:t>
            </w:r>
            <w:r>
              <w:rPr>
                <w:sz w:val="24"/>
                <w:szCs w:val="24"/>
              </w:rPr>
              <w:t>)</w:t>
            </w:r>
          </w:p>
          <w:p w:rsidR="00754DDF" w:rsidRPr="00A55324" w:rsidRDefault="00754DDF" w:rsidP="00754DDF">
            <w:pPr>
              <w:pStyle w:val="aff4"/>
              <w:rPr>
                <w:sz w:val="24"/>
                <w:szCs w:val="24"/>
              </w:rPr>
            </w:pPr>
            <w:r w:rsidRPr="00A55324">
              <w:rPr>
                <w:sz w:val="24"/>
                <w:szCs w:val="24"/>
              </w:rPr>
              <w:t>Определять источники и приемники дан</w:t>
            </w:r>
            <w:r>
              <w:rPr>
                <w:sz w:val="24"/>
                <w:szCs w:val="24"/>
              </w:rPr>
              <w:t>ных; (</w:t>
            </w:r>
            <w:r w:rsidR="004B390E">
              <w:rPr>
                <w:sz w:val="24"/>
                <w:szCs w:val="24"/>
              </w:rPr>
              <w:t>ПК 5.2</w:t>
            </w:r>
            <w:r>
              <w:rPr>
                <w:sz w:val="24"/>
                <w:szCs w:val="24"/>
              </w:rPr>
              <w:t>)</w:t>
            </w:r>
          </w:p>
          <w:p w:rsidR="00754DDF" w:rsidRPr="00A55324" w:rsidRDefault="00754DDF" w:rsidP="00754DDF">
            <w:pPr>
              <w:pStyle w:val="aff4"/>
              <w:rPr>
                <w:sz w:val="24"/>
                <w:szCs w:val="24"/>
              </w:rPr>
            </w:pPr>
            <w:r w:rsidRPr="00A55324">
              <w:rPr>
                <w:sz w:val="24"/>
                <w:szCs w:val="24"/>
              </w:rPr>
              <w:t>Проводить сравнитель</w:t>
            </w:r>
            <w:r>
              <w:rPr>
                <w:sz w:val="24"/>
                <w:szCs w:val="24"/>
              </w:rPr>
              <w:t>ный анализ; (</w:t>
            </w:r>
            <w:r w:rsidR="004B390E">
              <w:rPr>
                <w:sz w:val="24"/>
                <w:szCs w:val="24"/>
              </w:rPr>
              <w:t>ПК 5.2</w:t>
            </w:r>
            <w:r>
              <w:rPr>
                <w:sz w:val="24"/>
                <w:szCs w:val="24"/>
              </w:rPr>
              <w:t>)</w:t>
            </w:r>
          </w:p>
          <w:p w:rsidR="00754DDF" w:rsidRDefault="00754DDF" w:rsidP="00754DDF">
            <w:pPr>
              <w:pStyle w:val="aff4"/>
              <w:rPr>
                <w:sz w:val="24"/>
                <w:szCs w:val="24"/>
              </w:rPr>
            </w:pPr>
            <w:r w:rsidRPr="00A55324">
              <w:rPr>
                <w:sz w:val="24"/>
                <w:szCs w:val="24"/>
              </w:rPr>
              <w:t>Работать с проектной документацией, разработанной с использован</w:t>
            </w:r>
            <w:r w:rsidRPr="00A55324">
              <w:rPr>
                <w:sz w:val="24"/>
                <w:szCs w:val="24"/>
              </w:rPr>
              <w:t>и</w:t>
            </w:r>
            <w:r w:rsidRPr="00A55324">
              <w:rPr>
                <w:sz w:val="24"/>
                <w:szCs w:val="24"/>
              </w:rPr>
              <w:t>ем графических языков спецификаций</w:t>
            </w:r>
            <w:r>
              <w:rPr>
                <w:sz w:val="24"/>
                <w:szCs w:val="24"/>
              </w:rPr>
              <w:t>; (ПК 3.1)</w:t>
            </w:r>
          </w:p>
          <w:p w:rsidR="00754DDF" w:rsidRPr="00754DDF" w:rsidRDefault="00754DDF" w:rsidP="00754DDF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Измерять и анализировать эксплуатационные характеристики качества</w:t>
            </w:r>
            <w:r w:rsidR="004B390E">
              <w:rPr>
                <w:sz w:val="24"/>
                <w:szCs w:val="24"/>
              </w:rPr>
              <w:t xml:space="preserve"> программного обеспечения; (ПК 6.1</w:t>
            </w:r>
            <w:r w:rsidRPr="00754DDF">
              <w:rPr>
                <w:sz w:val="24"/>
                <w:szCs w:val="24"/>
              </w:rPr>
              <w:t>)</w:t>
            </w:r>
          </w:p>
          <w:p w:rsidR="00754DDF" w:rsidRPr="000D7A70" w:rsidRDefault="00754DDF" w:rsidP="00754DDF">
            <w:pPr>
              <w:pStyle w:val="aff4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lastRenderedPageBreak/>
              <w:t>Разрабатывать проектную документацию на эксплуатацию информационной си</w:t>
            </w:r>
            <w:r>
              <w:rPr>
                <w:sz w:val="22"/>
                <w:szCs w:val="22"/>
              </w:rPr>
              <w:t>стемы; (ПК 5.6)</w:t>
            </w:r>
          </w:p>
          <w:p w:rsidR="00754DDF" w:rsidRDefault="00754DDF" w:rsidP="00754DD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D7A70">
              <w:t>Использовать стандарты при оформлении программной документ</w:t>
            </w:r>
            <w:r w:rsidRPr="000D7A70">
              <w:t>а</w:t>
            </w:r>
            <w:r w:rsidRPr="000D7A70">
              <w:t>ции</w:t>
            </w:r>
            <w:r>
              <w:rPr>
                <w:sz w:val="22"/>
                <w:szCs w:val="22"/>
              </w:rPr>
              <w:t>; (ПК 5.6)</w:t>
            </w:r>
          </w:p>
          <w:p w:rsidR="00754DDF" w:rsidRPr="000D7A70" w:rsidRDefault="00754DDF" w:rsidP="00754DDF">
            <w:pPr>
              <w:pStyle w:val="aff4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Поддерживать документацию в актуальном со</w:t>
            </w:r>
            <w:r>
              <w:rPr>
                <w:sz w:val="22"/>
                <w:szCs w:val="22"/>
              </w:rPr>
              <w:t>стоянии; (ПК 6.1)</w:t>
            </w:r>
          </w:p>
          <w:p w:rsidR="00754DDF" w:rsidRDefault="00754DDF" w:rsidP="00754DDF">
            <w:pPr>
              <w:pStyle w:val="aff4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Формировать предложения о расширении функциональности информацио</w:t>
            </w:r>
            <w:r w:rsidRPr="000D7A70">
              <w:rPr>
                <w:sz w:val="22"/>
                <w:szCs w:val="22"/>
              </w:rPr>
              <w:t>н</w:t>
            </w:r>
            <w:r w:rsidRPr="000D7A70">
              <w:rPr>
                <w:sz w:val="22"/>
                <w:szCs w:val="22"/>
              </w:rPr>
              <w:t>ной си</w:t>
            </w:r>
            <w:r>
              <w:rPr>
                <w:sz w:val="22"/>
                <w:szCs w:val="22"/>
              </w:rPr>
              <w:t>стемы; (ПК 6.1)</w:t>
            </w:r>
          </w:p>
          <w:p w:rsidR="00754DDF" w:rsidRDefault="00754DDF" w:rsidP="00754DDF">
            <w:pPr>
              <w:pStyle w:val="aff4"/>
              <w:rPr>
                <w:sz w:val="22"/>
                <w:szCs w:val="22"/>
              </w:rPr>
            </w:pPr>
            <w:r w:rsidRPr="00754DDF">
              <w:rPr>
                <w:sz w:val="22"/>
                <w:szCs w:val="22"/>
              </w:rPr>
              <w:t>Разрабатывать обучающие материалы для пользователей по эксплуатации ИС; (ПК 6.3)</w:t>
            </w:r>
          </w:p>
          <w:p w:rsidR="00754DDF" w:rsidRDefault="00754DDF" w:rsidP="00754DDF">
            <w:r w:rsidRPr="000D7A70">
              <w:t>Применять документацию систем каче</w:t>
            </w:r>
            <w:r>
              <w:t>ства; (ПК 6.4)</w:t>
            </w:r>
          </w:p>
          <w:p w:rsidR="00754DDF" w:rsidRDefault="00754DDF" w:rsidP="00754DDF">
            <w:r>
              <w:t>Применять основные правила и документы системы сертификации РФ; (ПК 6.4)</w:t>
            </w:r>
          </w:p>
          <w:p w:rsidR="00754DDF" w:rsidRDefault="00754DDF" w:rsidP="00754DDF">
            <w:r>
              <w:t>Осуществлять настройку информационной системы для пользователя согласно технической документации; (ПК 6.5)</w:t>
            </w:r>
          </w:p>
          <w:p w:rsidR="00754DDF" w:rsidRPr="009377E2" w:rsidRDefault="00754DDF" w:rsidP="004B390E">
            <w:r w:rsidRPr="000D7A70">
              <w:t>Формировать требования к конфигурации локальных компьютерных сетей и серверного оборудования, необходимые для работы баз да</w:t>
            </w:r>
            <w:r w:rsidRPr="000D7A70">
              <w:t>н</w:t>
            </w:r>
            <w:r w:rsidRPr="000D7A70">
              <w:t>ных и серверов в рамках поставленной задачи</w:t>
            </w:r>
            <w:r>
              <w:t>; (ПК 7.3)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Default="003D1EA5" w:rsidP="00D00CF1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lastRenderedPageBreak/>
              <w:t>За</w:t>
            </w:r>
            <w:r w:rsidR="00D96997">
              <w:rPr>
                <w:bCs/>
                <w:i/>
              </w:rPr>
              <w:t>щ</w:t>
            </w:r>
            <w:r>
              <w:rPr>
                <w:bCs/>
                <w:i/>
              </w:rPr>
              <w:t>иты отчетов лабораторных работ, контрол</w:t>
            </w:r>
            <w:r>
              <w:rPr>
                <w:bCs/>
                <w:i/>
              </w:rPr>
              <w:t>ь</w:t>
            </w:r>
            <w:r>
              <w:rPr>
                <w:bCs/>
                <w:i/>
              </w:rPr>
              <w:t>ные опросы по темам занятий, текущий ко</w:t>
            </w:r>
            <w:r>
              <w:rPr>
                <w:bCs/>
                <w:i/>
              </w:rPr>
              <w:t>н</w:t>
            </w:r>
            <w:r>
              <w:rPr>
                <w:bCs/>
                <w:i/>
              </w:rPr>
              <w:t>троль успеваем</w:t>
            </w:r>
            <w:r>
              <w:rPr>
                <w:bCs/>
                <w:i/>
              </w:rPr>
              <w:t>о</w:t>
            </w:r>
            <w:r>
              <w:rPr>
                <w:bCs/>
                <w:i/>
              </w:rPr>
              <w:t>сти по разделам, зачет.</w:t>
            </w:r>
          </w:p>
          <w:p w:rsidR="003D1EA5" w:rsidRDefault="003D1EA5" w:rsidP="00783FBA">
            <w:pPr>
              <w:jc w:val="both"/>
              <w:rPr>
                <w:bCs/>
                <w:i/>
              </w:rPr>
            </w:pPr>
          </w:p>
        </w:tc>
      </w:tr>
    </w:tbl>
    <w:p w:rsidR="003D1EA5" w:rsidRPr="009377E2" w:rsidRDefault="003D1EA5" w:rsidP="00F92066">
      <w:pPr>
        <w:jc w:val="center"/>
        <w:rPr>
          <w:b/>
          <w:sz w:val="28"/>
          <w:szCs w:val="28"/>
        </w:rPr>
      </w:pPr>
      <w:r>
        <w:lastRenderedPageBreak/>
        <w:br w:type="page"/>
      </w:r>
      <w:r w:rsidRPr="009377E2">
        <w:rPr>
          <w:b/>
          <w:sz w:val="28"/>
          <w:szCs w:val="28"/>
        </w:rPr>
        <w:lastRenderedPageBreak/>
        <w:t>Лис</w:t>
      </w:r>
      <w:r w:rsidR="00563BEC">
        <w:rPr>
          <w:b/>
          <w:sz w:val="28"/>
          <w:szCs w:val="28"/>
        </w:rPr>
        <w:t>т актуализации рабочей программы</w:t>
      </w:r>
      <w:r w:rsidRPr="009377E2">
        <w:rPr>
          <w:b/>
          <w:sz w:val="28"/>
          <w:szCs w:val="28"/>
        </w:rPr>
        <w:t xml:space="preserve"> дисциплины</w:t>
      </w:r>
    </w:p>
    <w:p w:rsidR="003D1EA5" w:rsidRPr="009377E2" w:rsidRDefault="003D1EA5" w:rsidP="000B044F">
      <w:pPr>
        <w:pStyle w:val="af3"/>
        <w:ind w:firstLine="709"/>
        <w:jc w:val="left"/>
        <w:rPr>
          <w:sz w:val="28"/>
          <w:szCs w:val="28"/>
        </w:rPr>
      </w:pP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2269"/>
        <w:gridCol w:w="2835"/>
        <w:gridCol w:w="2268"/>
        <w:gridCol w:w="2012"/>
      </w:tblGrid>
      <w:tr w:rsidR="003D1EA5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ind w:hanging="142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Наименование</w:t>
            </w:r>
          </w:p>
          <w:p w:rsidR="003D1EA5" w:rsidRPr="0018644D" w:rsidRDefault="003D1EA5" w:rsidP="00507111">
            <w:pPr>
              <w:pStyle w:val="af3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Предложения</w:t>
            </w:r>
          </w:p>
          <w:p w:rsidR="003D1EA5" w:rsidRPr="0018644D" w:rsidRDefault="003D1EA5" w:rsidP="00507111">
            <w:pPr>
              <w:pStyle w:val="af3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об изменении</w:t>
            </w:r>
          </w:p>
          <w:p w:rsidR="003D1EA5" w:rsidRPr="0018644D" w:rsidRDefault="003D1EA5" w:rsidP="00507111">
            <w:pPr>
              <w:pStyle w:val="af3"/>
              <w:ind w:hanging="28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Подпись зав</w:t>
            </w:r>
            <w:r w:rsidRPr="0018644D">
              <w:rPr>
                <w:b/>
                <w:sz w:val="24"/>
                <w:szCs w:val="24"/>
              </w:rPr>
              <w:t>е</w:t>
            </w:r>
            <w:r w:rsidRPr="0018644D">
              <w:rPr>
                <w:b/>
                <w:sz w:val="24"/>
                <w:szCs w:val="24"/>
              </w:rPr>
              <w:t>дующего</w:t>
            </w:r>
          </w:p>
          <w:p w:rsidR="003D1EA5" w:rsidRPr="0018644D" w:rsidRDefault="003D1EA5" w:rsidP="00507111">
            <w:pPr>
              <w:pStyle w:val="af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кафе</w:t>
            </w:r>
            <w:r w:rsidRPr="0018644D">
              <w:rPr>
                <w:b/>
                <w:sz w:val="24"/>
                <w:szCs w:val="24"/>
              </w:rPr>
              <w:t>д</w:t>
            </w:r>
            <w:r w:rsidRPr="0018644D">
              <w:rPr>
                <w:b/>
                <w:sz w:val="24"/>
                <w:szCs w:val="24"/>
              </w:rPr>
              <w:t>рой/протокол</w:t>
            </w:r>
          </w:p>
          <w:p w:rsidR="003D1EA5" w:rsidRPr="0018644D" w:rsidRDefault="003D1EA5" w:rsidP="00507111">
            <w:pPr>
              <w:pStyle w:val="af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заседания кафе</w:t>
            </w:r>
            <w:r w:rsidRPr="0018644D">
              <w:rPr>
                <w:b/>
                <w:sz w:val="24"/>
                <w:szCs w:val="24"/>
              </w:rPr>
              <w:t>д</w:t>
            </w:r>
            <w:r w:rsidRPr="0018644D">
              <w:rPr>
                <w:b/>
                <w:sz w:val="24"/>
                <w:szCs w:val="24"/>
              </w:rPr>
              <w:t>ры</w:t>
            </w:r>
          </w:p>
        </w:tc>
      </w:tr>
      <w:tr w:rsidR="003D1EA5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rPr>
                <w:sz w:val="24"/>
                <w:szCs w:val="24"/>
              </w:rPr>
            </w:pPr>
            <w:r w:rsidRPr="0018644D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rPr>
                <w:sz w:val="24"/>
                <w:szCs w:val="24"/>
              </w:rPr>
            </w:pPr>
            <w:r w:rsidRPr="0018644D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rPr>
                <w:sz w:val="24"/>
                <w:szCs w:val="24"/>
              </w:rPr>
            </w:pPr>
            <w:r w:rsidRPr="0018644D">
              <w:rPr>
                <w:sz w:val="24"/>
                <w:szCs w:val="24"/>
              </w:rPr>
              <w:t>3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rPr>
                <w:sz w:val="24"/>
                <w:szCs w:val="24"/>
              </w:rPr>
            </w:pPr>
            <w:r w:rsidRPr="0018644D">
              <w:rPr>
                <w:sz w:val="24"/>
                <w:szCs w:val="24"/>
              </w:rPr>
              <w:t>4</w:t>
            </w:r>
          </w:p>
        </w:tc>
      </w:tr>
      <w:tr w:rsidR="003D1EA5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3D1EA5" w:rsidRPr="00D36815" w:rsidRDefault="003D1EA5" w:rsidP="00D96997">
      <w:pPr>
        <w:jc w:val="right"/>
        <w:rPr>
          <w:bCs/>
        </w:rPr>
      </w:pPr>
      <w:r>
        <w:rPr>
          <w:i/>
        </w:rPr>
        <w:br w:type="page"/>
      </w:r>
      <w:r w:rsidRPr="004C6C83">
        <w:rPr>
          <w:bCs/>
        </w:rPr>
        <w:lastRenderedPageBreak/>
        <w:t>ПРИЛОЖЕНИЕ А (обязательное)</w:t>
      </w:r>
    </w:p>
    <w:p w:rsidR="003D1EA5" w:rsidRPr="00FF2F72" w:rsidRDefault="003D1EA5" w:rsidP="004C6C83">
      <w:pPr>
        <w:jc w:val="right"/>
        <w:rPr>
          <w:b/>
          <w:bCs/>
        </w:rPr>
      </w:pPr>
    </w:p>
    <w:p w:rsidR="003D1EA5" w:rsidRPr="00754DDF" w:rsidRDefault="00754DDF" w:rsidP="004C6C83">
      <w:pPr>
        <w:jc w:val="center"/>
        <w:rPr>
          <w:sz w:val="28"/>
          <w:szCs w:val="28"/>
        </w:rPr>
      </w:pPr>
      <w:r w:rsidRPr="00754DDF">
        <w:rPr>
          <w:sz w:val="28"/>
          <w:szCs w:val="28"/>
        </w:rPr>
        <w:t>Ф</w:t>
      </w:r>
      <w:r w:rsidR="003D1EA5" w:rsidRPr="00754DDF">
        <w:rPr>
          <w:sz w:val="28"/>
          <w:szCs w:val="28"/>
        </w:rPr>
        <w:t>едеральное государственное бюджетное образовательное учреждение</w:t>
      </w:r>
    </w:p>
    <w:p w:rsidR="003D1EA5" w:rsidRPr="00754DDF" w:rsidRDefault="003D1EA5" w:rsidP="004C6C83">
      <w:pPr>
        <w:jc w:val="center"/>
        <w:rPr>
          <w:sz w:val="28"/>
          <w:szCs w:val="28"/>
        </w:rPr>
      </w:pPr>
      <w:r w:rsidRPr="00754DDF">
        <w:rPr>
          <w:sz w:val="28"/>
          <w:szCs w:val="28"/>
        </w:rPr>
        <w:t>высшего образования</w:t>
      </w:r>
    </w:p>
    <w:p w:rsidR="003D1EA5" w:rsidRPr="009377E2" w:rsidRDefault="003D1EA5" w:rsidP="004C6C83">
      <w:pPr>
        <w:jc w:val="center"/>
        <w:rPr>
          <w:sz w:val="28"/>
          <w:szCs w:val="28"/>
        </w:rPr>
      </w:pPr>
      <w:r w:rsidRPr="00754DDF">
        <w:rPr>
          <w:sz w:val="28"/>
          <w:szCs w:val="28"/>
        </w:rPr>
        <w:t>«Алтайский государственный технический университет им. И.</w:t>
      </w:r>
      <w:r w:rsidRPr="009377E2">
        <w:rPr>
          <w:sz w:val="28"/>
          <w:szCs w:val="28"/>
        </w:rPr>
        <w:t xml:space="preserve"> И. Ползунова»</w:t>
      </w: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rPr>
          <w:sz w:val="28"/>
          <w:szCs w:val="28"/>
        </w:rPr>
      </w:pPr>
    </w:p>
    <w:p w:rsidR="003D1EA5" w:rsidRPr="009377E2" w:rsidRDefault="003D1EA5" w:rsidP="00D36815">
      <w:pPr>
        <w:jc w:val="center"/>
        <w:rPr>
          <w:b/>
          <w:sz w:val="28"/>
          <w:szCs w:val="28"/>
        </w:rPr>
      </w:pPr>
      <w:r w:rsidRPr="009377E2">
        <w:rPr>
          <w:b/>
          <w:sz w:val="28"/>
          <w:szCs w:val="28"/>
        </w:rPr>
        <w:t>Университетский технологический колледж</w:t>
      </w:r>
    </w:p>
    <w:p w:rsidR="003D1EA5" w:rsidRPr="009377E2" w:rsidRDefault="003D1EA5" w:rsidP="004C6C83">
      <w:pPr>
        <w:rPr>
          <w:i/>
          <w:sz w:val="28"/>
          <w:szCs w:val="28"/>
        </w:rPr>
      </w:pPr>
    </w:p>
    <w:p w:rsidR="003D1EA5" w:rsidRPr="009377E2" w:rsidRDefault="003D1EA5" w:rsidP="004C6C83">
      <w:pPr>
        <w:jc w:val="right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b/>
          <w:sz w:val="28"/>
          <w:szCs w:val="28"/>
        </w:rPr>
      </w:pPr>
    </w:p>
    <w:p w:rsidR="003D1EA5" w:rsidRPr="009377E2" w:rsidRDefault="003D1EA5" w:rsidP="004C6C83">
      <w:pPr>
        <w:jc w:val="center"/>
        <w:rPr>
          <w:b/>
          <w:sz w:val="28"/>
          <w:szCs w:val="28"/>
        </w:rPr>
      </w:pPr>
      <w:r w:rsidRPr="009377E2">
        <w:rPr>
          <w:b/>
          <w:sz w:val="28"/>
          <w:szCs w:val="28"/>
        </w:rPr>
        <w:t>ФОНД ОЦЕНОЧНЫХ МАТЕРИАЛОВ</w:t>
      </w:r>
    </w:p>
    <w:p w:rsidR="003D1EA5" w:rsidRPr="009377E2" w:rsidRDefault="003D1EA5" w:rsidP="004C6C83">
      <w:pPr>
        <w:jc w:val="center"/>
        <w:rPr>
          <w:sz w:val="28"/>
          <w:szCs w:val="28"/>
        </w:rPr>
      </w:pPr>
      <w:r w:rsidRPr="009377E2">
        <w:rPr>
          <w:b/>
          <w:sz w:val="28"/>
          <w:szCs w:val="28"/>
        </w:rPr>
        <w:t>ПО ДИСЦИПЛИНЕ</w:t>
      </w:r>
    </w:p>
    <w:p w:rsidR="003D1EA5" w:rsidRDefault="003D1EA5" w:rsidP="00BB1576">
      <w:pPr>
        <w:jc w:val="center"/>
        <w:rPr>
          <w:b/>
          <w:sz w:val="28"/>
          <w:szCs w:val="28"/>
        </w:rPr>
      </w:pPr>
    </w:p>
    <w:p w:rsidR="003D1EA5" w:rsidRPr="009377E2" w:rsidRDefault="00754DDF" w:rsidP="00BB1576">
      <w:pPr>
        <w:jc w:val="center"/>
        <w:rPr>
          <w:b/>
          <w:sz w:val="28"/>
          <w:szCs w:val="28"/>
        </w:rPr>
      </w:pPr>
      <w:r w:rsidRPr="00754DDF">
        <w:rPr>
          <w:b/>
          <w:sz w:val="28"/>
          <w:szCs w:val="28"/>
        </w:rPr>
        <w:t>Стандартизация, сертификация и техническое документоведение</w:t>
      </w:r>
    </w:p>
    <w:p w:rsidR="003D1EA5" w:rsidRPr="009377E2" w:rsidRDefault="003D1EA5" w:rsidP="004C6C83">
      <w:pPr>
        <w:jc w:val="center"/>
        <w:rPr>
          <w:b/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754DDF" w:rsidRDefault="003D1EA5" w:rsidP="00545734">
      <w:pPr>
        <w:tabs>
          <w:tab w:val="center" w:pos="4536"/>
          <w:tab w:val="right" w:pos="9072"/>
        </w:tabs>
        <w:ind w:left="-567"/>
        <w:jc w:val="both"/>
      </w:pPr>
      <w:r w:rsidRPr="009377E2">
        <w:rPr>
          <w:sz w:val="28"/>
          <w:szCs w:val="28"/>
        </w:rPr>
        <w:t>Для специальности</w:t>
      </w:r>
      <w:r>
        <w:rPr>
          <w:sz w:val="28"/>
          <w:szCs w:val="28"/>
        </w:rPr>
        <w:t>:</w:t>
      </w:r>
      <w:r w:rsidR="00754DDF" w:rsidRPr="00F716CE">
        <w:rPr>
          <w:sz w:val="28"/>
          <w:szCs w:val="28"/>
          <w:u w:val="single"/>
        </w:rPr>
        <w:t>09.02.07 «Информационные системы и программирование»</w:t>
      </w:r>
    </w:p>
    <w:p w:rsidR="003D1EA5" w:rsidRPr="009377E2" w:rsidRDefault="003D1EA5" w:rsidP="009377E2">
      <w:pPr>
        <w:tabs>
          <w:tab w:val="center" w:pos="4536"/>
          <w:tab w:val="right" w:pos="9072"/>
        </w:tabs>
        <w:ind w:left="-567"/>
        <w:jc w:val="both"/>
        <w:rPr>
          <w:b/>
          <w:sz w:val="28"/>
          <w:szCs w:val="28"/>
        </w:rPr>
      </w:pPr>
    </w:p>
    <w:p w:rsidR="003D1EA5" w:rsidRPr="009377E2" w:rsidRDefault="003D1EA5" w:rsidP="009377E2">
      <w:pPr>
        <w:pStyle w:val="af3"/>
        <w:ind w:left="-567"/>
        <w:jc w:val="left"/>
        <w:rPr>
          <w:sz w:val="28"/>
          <w:szCs w:val="28"/>
        </w:rPr>
      </w:pPr>
    </w:p>
    <w:p w:rsidR="003D1EA5" w:rsidRPr="009377E2" w:rsidRDefault="003D1EA5" w:rsidP="009377E2">
      <w:pPr>
        <w:ind w:left="-567"/>
        <w:jc w:val="center"/>
        <w:rPr>
          <w:sz w:val="28"/>
          <w:szCs w:val="28"/>
        </w:rPr>
      </w:pPr>
    </w:p>
    <w:p w:rsidR="003D1EA5" w:rsidRPr="009377E2" w:rsidRDefault="003D1EA5" w:rsidP="009377E2">
      <w:pPr>
        <w:ind w:left="-567"/>
        <w:rPr>
          <w:sz w:val="28"/>
          <w:szCs w:val="28"/>
        </w:rPr>
      </w:pPr>
      <w:r w:rsidRPr="009377E2">
        <w:rPr>
          <w:sz w:val="28"/>
          <w:szCs w:val="28"/>
        </w:rPr>
        <w:t xml:space="preserve">Форма обучения: </w:t>
      </w:r>
      <w:r w:rsidRPr="009377E2">
        <w:rPr>
          <w:sz w:val="28"/>
          <w:szCs w:val="28"/>
          <w:u w:val="single"/>
        </w:rPr>
        <w:t>очная</w:t>
      </w:r>
    </w:p>
    <w:p w:rsidR="003D1EA5" w:rsidRPr="009377E2" w:rsidRDefault="003D1EA5" w:rsidP="009377E2">
      <w:pPr>
        <w:ind w:left="-567"/>
        <w:rPr>
          <w:i/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Default="003D1EA5" w:rsidP="004C6C83">
      <w:pPr>
        <w:jc w:val="center"/>
        <w:rPr>
          <w:sz w:val="28"/>
          <w:szCs w:val="28"/>
        </w:rPr>
      </w:pPr>
    </w:p>
    <w:p w:rsidR="00545734" w:rsidRDefault="00545734" w:rsidP="004C6C83">
      <w:pPr>
        <w:jc w:val="center"/>
        <w:rPr>
          <w:sz w:val="28"/>
          <w:szCs w:val="28"/>
        </w:rPr>
      </w:pPr>
    </w:p>
    <w:p w:rsidR="00545734" w:rsidRDefault="00545734" w:rsidP="004C6C83">
      <w:pPr>
        <w:jc w:val="center"/>
        <w:rPr>
          <w:sz w:val="28"/>
          <w:szCs w:val="28"/>
        </w:rPr>
      </w:pPr>
    </w:p>
    <w:p w:rsidR="00545734" w:rsidRDefault="00545734" w:rsidP="004C6C83">
      <w:pPr>
        <w:jc w:val="center"/>
        <w:rPr>
          <w:sz w:val="28"/>
          <w:szCs w:val="28"/>
        </w:rPr>
      </w:pPr>
    </w:p>
    <w:p w:rsidR="00545734" w:rsidRDefault="00545734" w:rsidP="004C6C83">
      <w:pPr>
        <w:jc w:val="center"/>
        <w:rPr>
          <w:sz w:val="28"/>
          <w:szCs w:val="28"/>
        </w:rPr>
      </w:pPr>
    </w:p>
    <w:p w:rsidR="00545734" w:rsidRDefault="00545734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D41BC8" w:rsidRDefault="00545734" w:rsidP="00545734">
      <w:pPr>
        <w:jc w:val="center"/>
        <w:rPr>
          <w:sz w:val="28"/>
          <w:szCs w:val="28"/>
        </w:rPr>
      </w:pPr>
      <w:r>
        <w:rPr>
          <w:sz w:val="28"/>
          <w:szCs w:val="28"/>
        </w:rPr>
        <w:t>г. Барнаул, 2020</w:t>
      </w:r>
      <w:r w:rsidR="003D1EA5" w:rsidRPr="006D69A8">
        <w:rPr>
          <w:sz w:val="28"/>
          <w:szCs w:val="28"/>
        </w:rPr>
        <w:br w:type="page"/>
      </w:r>
    </w:p>
    <w:p w:rsidR="00D41BC8" w:rsidRDefault="00D41BC8" w:rsidP="0054573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51951" cy="3990975"/>
            <wp:effectExtent l="19050" t="0" r="0" b="0"/>
            <wp:docPr id="4" name="Рисунок 4" descr="C:\Documents and Settings\Админ\Рабочий стол\сканы\оп 09\оп 0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сканы\оп 09\оп 09 (4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026" t="4989" r="5555" b="5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951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734" w:rsidRDefault="00545734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D41BC8" w:rsidRDefault="00D41BC8" w:rsidP="00545734">
      <w:pPr>
        <w:ind w:firstLine="709"/>
        <w:jc w:val="center"/>
        <w:rPr>
          <w:sz w:val="28"/>
          <w:szCs w:val="28"/>
        </w:rPr>
      </w:pPr>
    </w:p>
    <w:p w:rsidR="003D1EA5" w:rsidRDefault="003D1EA5" w:rsidP="00E642A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ПАСПОРТ</w:t>
      </w:r>
    </w:p>
    <w:p w:rsidR="003D1EA5" w:rsidRDefault="003D1EA5" w:rsidP="00D36815">
      <w:pPr>
        <w:spacing w:line="276" w:lineRule="auto"/>
        <w:jc w:val="center"/>
      </w:pPr>
      <w:r>
        <w:t xml:space="preserve">ФОНДА ОЦЕНОЧНЫХ МАТЕРИАЛОВ ПО ДИСЦИПЛИНЕ </w:t>
      </w:r>
    </w:p>
    <w:p w:rsidR="003D1EA5" w:rsidRDefault="003D1EA5" w:rsidP="00D36815">
      <w:pPr>
        <w:pStyle w:val="af9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545734" w:rsidRPr="00545734">
        <w:rPr>
          <w:rFonts w:ascii="Times New Roman" w:hAnsi="Times New Roman"/>
          <w:sz w:val="28"/>
          <w:szCs w:val="28"/>
        </w:rPr>
        <w:t>Стандартизация, сертификация и техническое документоведение</w:t>
      </w:r>
      <w:r>
        <w:rPr>
          <w:rFonts w:ascii="Times New Roman" w:hAnsi="Times New Roman"/>
          <w:sz w:val="28"/>
          <w:szCs w:val="28"/>
        </w:rPr>
        <w:t>»</w:t>
      </w:r>
    </w:p>
    <w:tbl>
      <w:tblPr>
        <w:tblW w:w="9606" w:type="dxa"/>
        <w:tblInd w:w="-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12"/>
        <w:gridCol w:w="1559"/>
        <w:gridCol w:w="2126"/>
        <w:gridCol w:w="1809"/>
      </w:tblGrid>
      <w:tr w:rsidR="003D1EA5" w:rsidRPr="00373F11" w:rsidTr="000A5BCA">
        <w:trPr>
          <w:trHeight w:val="93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373F11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 xml:space="preserve">Контролируемые разделы дисциплины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373F11" w:rsidRDefault="003D1EA5" w:rsidP="005E7549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Код контр</w:t>
            </w:r>
            <w:r w:rsidRPr="00373F11">
              <w:rPr>
                <w:b/>
                <w:sz w:val="22"/>
                <w:szCs w:val="22"/>
              </w:rPr>
              <w:t>о</w:t>
            </w:r>
            <w:r w:rsidRPr="00373F11">
              <w:rPr>
                <w:b/>
                <w:sz w:val="22"/>
                <w:szCs w:val="22"/>
              </w:rPr>
              <w:t>лируемой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373F11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Способ оценивания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373F11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Оценочное сре</w:t>
            </w:r>
            <w:r w:rsidRPr="00373F11">
              <w:rPr>
                <w:b/>
                <w:sz w:val="22"/>
                <w:szCs w:val="22"/>
              </w:rPr>
              <w:t>д</w:t>
            </w:r>
            <w:r w:rsidRPr="00373F11">
              <w:rPr>
                <w:b/>
                <w:sz w:val="22"/>
                <w:szCs w:val="22"/>
              </w:rPr>
              <w:t>ство</w:t>
            </w:r>
          </w:p>
        </w:tc>
      </w:tr>
      <w:tr w:rsidR="003D1EA5" w:rsidRPr="00373F11" w:rsidTr="000A5BCA">
        <w:trPr>
          <w:trHeight w:val="267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032946" w:rsidRDefault="00BA49CF" w:rsidP="005E754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Тема 1 </w:t>
            </w:r>
            <w:r w:rsidRPr="000F4052">
              <w:rPr>
                <w:b/>
                <w:bCs/>
              </w:rPr>
              <w:t>Основы стандартизации</w:t>
            </w:r>
          </w:p>
          <w:p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032946">
              <w:rPr>
                <w:b/>
                <w:sz w:val="22"/>
                <w:szCs w:val="22"/>
              </w:rPr>
              <w:t>Лекци</w:t>
            </w:r>
            <w:r>
              <w:rPr>
                <w:b/>
                <w:sz w:val="22"/>
                <w:szCs w:val="22"/>
              </w:rPr>
              <w:t>и</w:t>
            </w:r>
            <w:r w:rsidRPr="00032946">
              <w:rPr>
                <w:b/>
                <w:sz w:val="22"/>
                <w:szCs w:val="22"/>
              </w:rPr>
              <w:t>:</w:t>
            </w:r>
          </w:p>
          <w:p w:rsidR="00BA49CF" w:rsidRPr="00BA49CF" w:rsidRDefault="00BA49CF" w:rsidP="005E7549">
            <w:pPr>
              <w:jc w:val="both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>Государственная система стандартиза</w:t>
            </w:r>
            <w:r>
              <w:rPr>
                <w:sz w:val="22"/>
                <w:szCs w:val="22"/>
              </w:rPr>
              <w:t>ции Российской Федерации;</w:t>
            </w:r>
          </w:p>
          <w:p w:rsidR="00BA49CF" w:rsidRPr="00BA49CF" w:rsidRDefault="00BA49CF" w:rsidP="00BA49CF">
            <w:pPr>
              <w:jc w:val="both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>Стандартизация в различных сферах</w:t>
            </w:r>
            <w:r>
              <w:rPr>
                <w:sz w:val="22"/>
                <w:szCs w:val="22"/>
              </w:rPr>
              <w:t>;</w:t>
            </w:r>
          </w:p>
          <w:p w:rsidR="00BA49CF" w:rsidRPr="00BA49CF" w:rsidRDefault="00BA49CF" w:rsidP="005E7549">
            <w:pPr>
              <w:jc w:val="both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>Международная стандартизация</w:t>
            </w:r>
            <w:r>
              <w:rPr>
                <w:sz w:val="22"/>
                <w:szCs w:val="22"/>
              </w:rPr>
              <w:t>;</w:t>
            </w:r>
          </w:p>
          <w:p w:rsidR="00BA49CF" w:rsidRPr="00BA49CF" w:rsidRDefault="00BA49CF" w:rsidP="005E7549">
            <w:pPr>
              <w:jc w:val="both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>Организация работ по стандартизации в Российской Федерации</w:t>
            </w:r>
            <w:r>
              <w:rPr>
                <w:sz w:val="22"/>
                <w:szCs w:val="22"/>
              </w:rPr>
              <w:t>;</w:t>
            </w:r>
          </w:p>
          <w:p w:rsidR="00BA49CF" w:rsidRPr="00BA49CF" w:rsidRDefault="00BA49CF" w:rsidP="005E7549">
            <w:pPr>
              <w:jc w:val="both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>Техническое регулирование и стандарт</w:t>
            </w:r>
            <w:r w:rsidRPr="00BA49CF">
              <w:rPr>
                <w:sz w:val="22"/>
                <w:szCs w:val="22"/>
              </w:rPr>
              <w:t>и</w:t>
            </w:r>
            <w:r w:rsidRPr="00BA49CF">
              <w:rPr>
                <w:sz w:val="22"/>
                <w:szCs w:val="22"/>
              </w:rPr>
              <w:t>зация в области ИКТ</w:t>
            </w:r>
            <w:r>
              <w:rPr>
                <w:sz w:val="22"/>
                <w:szCs w:val="22"/>
              </w:rPr>
              <w:t>;</w:t>
            </w:r>
          </w:p>
          <w:p w:rsidR="00BA49CF" w:rsidRPr="00BA49CF" w:rsidRDefault="00BA49CF" w:rsidP="005E7549">
            <w:pPr>
              <w:jc w:val="both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>Организация работ по стандартизации в области ИКТ и открытые системы</w:t>
            </w:r>
            <w:r>
              <w:rPr>
                <w:sz w:val="22"/>
                <w:szCs w:val="22"/>
              </w:rPr>
              <w:t>;</w:t>
            </w:r>
          </w:p>
          <w:p w:rsidR="00BA49CF" w:rsidRPr="000F4052" w:rsidRDefault="00BA49CF" w:rsidP="00BA49CF">
            <w:pPr>
              <w:jc w:val="both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>Стандарты и спецификации в области информационной безопасности</w:t>
            </w:r>
            <w:r>
              <w:rPr>
                <w:sz w:val="22"/>
                <w:szCs w:val="22"/>
              </w:rPr>
              <w:t>;</w:t>
            </w:r>
          </w:p>
          <w:p w:rsidR="00BA49CF" w:rsidRDefault="00BA49CF" w:rsidP="005E7549">
            <w:pPr>
              <w:jc w:val="both"/>
              <w:rPr>
                <w:b/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>Системы менеджмента качества</w:t>
            </w:r>
            <w:r>
              <w:rPr>
                <w:sz w:val="22"/>
                <w:szCs w:val="22"/>
              </w:rPr>
              <w:t>.</w:t>
            </w:r>
          </w:p>
          <w:p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032946">
              <w:rPr>
                <w:b/>
                <w:sz w:val="22"/>
                <w:szCs w:val="22"/>
              </w:rPr>
              <w:t xml:space="preserve">Лабораторные </w:t>
            </w:r>
            <w:r>
              <w:rPr>
                <w:b/>
                <w:sz w:val="22"/>
                <w:szCs w:val="22"/>
              </w:rPr>
              <w:t>работы</w:t>
            </w:r>
            <w:r w:rsidRPr="00032946">
              <w:rPr>
                <w:b/>
                <w:sz w:val="22"/>
                <w:szCs w:val="22"/>
              </w:rPr>
              <w:t>:</w:t>
            </w:r>
          </w:p>
          <w:p w:rsidR="00BA49CF" w:rsidRDefault="00BA49CF" w:rsidP="00BA49CF">
            <w:pPr>
              <w:jc w:val="both"/>
              <w:rPr>
                <w:sz w:val="22"/>
                <w:szCs w:val="22"/>
              </w:rPr>
            </w:pPr>
            <w:r w:rsidRPr="004E3CDF">
              <w:rPr>
                <w:b/>
                <w:bCs/>
              </w:rPr>
              <w:t>Лабораторная работа №1.</w:t>
            </w:r>
            <w:r w:rsidRPr="00E267F2">
              <w:rPr>
                <w:sz w:val="22"/>
                <w:szCs w:val="22"/>
              </w:rPr>
              <w:t>Обследование предметной области, формулировка основных требованийк ИС и разработка моделей бизнес – прецеде</w:t>
            </w:r>
            <w:r w:rsidRPr="00E267F2">
              <w:rPr>
                <w:sz w:val="22"/>
                <w:szCs w:val="22"/>
              </w:rPr>
              <w:t>н</w:t>
            </w:r>
            <w:r w:rsidRPr="00E267F2">
              <w:rPr>
                <w:sz w:val="22"/>
                <w:szCs w:val="22"/>
              </w:rPr>
              <w:t>тов предметной областии прецедентов разрабатываемой информационной си</w:t>
            </w:r>
            <w:r w:rsidRPr="00E267F2">
              <w:rPr>
                <w:sz w:val="22"/>
                <w:szCs w:val="22"/>
              </w:rPr>
              <w:t>с</w:t>
            </w:r>
            <w:r w:rsidRPr="00E267F2">
              <w:rPr>
                <w:sz w:val="22"/>
                <w:szCs w:val="22"/>
              </w:rPr>
              <w:t>темыс  использованием средств MS Visio</w:t>
            </w:r>
          </w:p>
          <w:p w:rsidR="00BA49CF" w:rsidRDefault="00BA49CF" w:rsidP="00BA49CF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</w:rPr>
              <w:t xml:space="preserve">Лабораторная работа №2. </w:t>
            </w:r>
            <w:r w:rsidRPr="00E267F2">
              <w:rPr>
                <w:sz w:val="22"/>
                <w:szCs w:val="22"/>
              </w:rPr>
              <w:t>Формир</w:t>
            </w:r>
            <w:r w:rsidRPr="00E267F2">
              <w:rPr>
                <w:sz w:val="22"/>
                <w:szCs w:val="22"/>
              </w:rPr>
              <w:t>о</w:t>
            </w:r>
            <w:r w:rsidRPr="00E267F2">
              <w:rPr>
                <w:sz w:val="22"/>
                <w:szCs w:val="22"/>
              </w:rPr>
              <w:t>вание требований к АИС и составление технического задания</w:t>
            </w:r>
          </w:p>
          <w:p w:rsidR="003D1EA5" w:rsidRPr="00032946" w:rsidRDefault="00BA49CF" w:rsidP="00BA49CF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</w:rPr>
              <w:t xml:space="preserve">Лабораторная работа №3. </w:t>
            </w:r>
            <w:r w:rsidRPr="00E267F2">
              <w:rPr>
                <w:sz w:val="22"/>
                <w:szCs w:val="22"/>
              </w:rPr>
              <w:t>Моделир</w:t>
            </w:r>
            <w:r w:rsidRPr="00E267F2">
              <w:rPr>
                <w:sz w:val="22"/>
                <w:szCs w:val="22"/>
              </w:rPr>
              <w:t>о</w:t>
            </w:r>
            <w:r w:rsidRPr="00E267F2">
              <w:rPr>
                <w:sz w:val="22"/>
                <w:szCs w:val="22"/>
              </w:rPr>
              <w:t>вание бизнес классов предметной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49CF" w:rsidRPr="00BA49CF" w:rsidRDefault="00BA49CF" w:rsidP="00BA49CF">
            <w:pPr>
              <w:jc w:val="center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 xml:space="preserve">ОК </w:t>
            </w:r>
            <w:r w:rsidR="00D41BC8">
              <w:rPr>
                <w:sz w:val="22"/>
                <w:szCs w:val="22"/>
              </w:rPr>
              <w:t>0</w:t>
            </w:r>
            <w:r w:rsidRPr="00BA49CF">
              <w:rPr>
                <w:sz w:val="22"/>
                <w:szCs w:val="22"/>
              </w:rPr>
              <w:t xml:space="preserve">1, ОК </w:t>
            </w:r>
            <w:r w:rsidR="00D41BC8">
              <w:rPr>
                <w:sz w:val="22"/>
                <w:szCs w:val="22"/>
              </w:rPr>
              <w:t>0</w:t>
            </w:r>
            <w:r w:rsidRPr="00BA49CF">
              <w:rPr>
                <w:sz w:val="22"/>
                <w:szCs w:val="22"/>
              </w:rPr>
              <w:t xml:space="preserve">2, </w:t>
            </w:r>
            <w:r w:rsidR="004B390E">
              <w:rPr>
                <w:sz w:val="22"/>
                <w:szCs w:val="22"/>
              </w:rPr>
              <w:t xml:space="preserve">ОК </w:t>
            </w:r>
            <w:r w:rsidR="00D41BC8">
              <w:rPr>
                <w:sz w:val="22"/>
                <w:szCs w:val="22"/>
              </w:rPr>
              <w:t>0</w:t>
            </w:r>
            <w:r w:rsidR="004B390E">
              <w:rPr>
                <w:sz w:val="22"/>
                <w:szCs w:val="22"/>
              </w:rPr>
              <w:t xml:space="preserve">4, ОК </w:t>
            </w:r>
            <w:r w:rsidR="00D41BC8">
              <w:rPr>
                <w:sz w:val="22"/>
                <w:szCs w:val="22"/>
              </w:rPr>
              <w:t>0</w:t>
            </w:r>
            <w:r w:rsidR="004B390E">
              <w:rPr>
                <w:sz w:val="22"/>
                <w:szCs w:val="22"/>
              </w:rPr>
              <w:t xml:space="preserve">5, ОК </w:t>
            </w:r>
            <w:r w:rsidR="00D41BC8">
              <w:rPr>
                <w:sz w:val="22"/>
                <w:szCs w:val="22"/>
              </w:rPr>
              <w:t>0</w:t>
            </w:r>
            <w:r w:rsidR="004B390E">
              <w:rPr>
                <w:sz w:val="22"/>
                <w:szCs w:val="22"/>
              </w:rPr>
              <w:t>9, ОК 10,</w:t>
            </w:r>
            <w:r w:rsidRPr="00BA49CF">
              <w:rPr>
                <w:sz w:val="22"/>
                <w:szCs w:val="22"/>
              </w:rPr>
              <w:t xml:space="preserve"> ПК 3.1, ПК 5.2</w:t>
            </w:r>
            <w:r w:rsidR="004B390E">
              <w:rPr>
                <w:sz w:val="22"/>
                <w:szCs w:val="22"/>
              </w:rPr>
              <w:t xml:space="preserve">, ПК 6.1, </w:t>
            </w:r>
            <w:r w:rsidR="00410136">
              <w:rPr>
                <w:sz w:val="22"/>
                <w:szCs w:val="22"/>
              </w:rPr>
              <w:t xml:space="preserve">ПК </w:t>
            </w:r>
            <w:r w:rsidR="004B390E">
              <w:rPr>
                <w:sz w:val="22"/>
                <w:szCs w:val="22"/>
              </w:rPr>
              <w:t>6.3-6.5, ПК 7.3.</w:t>
            </w:r>
          </w:p>
          <w:p w:rsidR="003D1EA5" w:rsidRPr="00373F11" w:rsidRDefault="003D1EA5" w:rsidP="005E754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373F11" w:rsidRDefault="003D1EA5" w:rsidP="005E7549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Опрос на лабор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торной работе</w:t>
            </w:r>
          </w:p>
          <w:p w:rsidR="003D1EA5" w:rsidRDefault="003D1EA5" w:rsidP="005E7549">
            <w:pPr>
              <w:ind w:firstLine="34"/>
              <w:rPr>
                <w:sz w:val="22"/>
                <w:szCs w:val="22"/>
              </w:rPr>
            </w:pPr>
          </w:p>
          <w:p w:rsidR="009608A5" w:rsidRDefault="009608A5" w:rsidP="005E7549">
            <w:pPr>
              <w:ind w:firstLine="34"/>
              <w:rPr>
                <w:sz w:val="22"/>
                <w:szCs w:val="22"/>
              </w:rPr>
            </w:pPr>
          </w:p>
          <w:p w:rsidR="009608A5" w:rsidRDefault="009608A5" w:rsidP="005E7549">
            <w:pPr>
              <w:ind w:firstLine="34"/>
              <w:rPr>
                <w:sz w:val="22"/>
                <w:szCs w:val="22"/>
              </w:rPr>
            </w:pPr>
          </w:p>
          <w:p w:rsidR="003D1EA5" w:rsidRDefault="003D1EA5" w:rsidP="005E7549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Тестирование после освоения </w:t>
            </w:r>
            <w:r w:rsidR="00BA49CF">
              <w:rPr>
                <w:sz w:val="22"/>
                <w:szCs w:val="22"/>
              </w:rPr>
              <w:t>темы</w:t>
            </w:r>
            <w:r>
              <w:rPr>
                <w:sz w:val="22"/>
                <w:szCs w:val="22"/>
              </w:rPr>
              <w:t xml:space="preserve"> 1</w:t>
            </w:r>
          </w:p>
          <w:p w:rsidR="003D1EA5" w:rsidRPr="00373F11" w:rsidRDefault="003D1EA5" w:rsidP="005E7549">
            <w:pPr>
              <w:ind w:firstLine="34"/>
              <w:rPr>
                <w:sz w:val="22"/>
                <w:szCs w:val="22"/>
              </w:rPr>
            </w:pPr>
          </w:p>
          <w:p w:rsidR="009608A5" w:rsidRDefault="009608A5" w:rsidP="005E7549">
            <w:pPr>
              <w:ind w:firstLine="34"/>
              <w:rPr>
                <w:sz w:val="22"/>
                <w:szCs w:val="22"/>
              </w:rPr>
            </w:pPr>
          </w:p>
          <w:p w:rsidR="003D1EA5" w:rsidRPr="00373F11" w:rsidRDefault="003D1EA5" w:rsidP="005E7549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 xml:space="preserve">Собеседование на </w:t>
            </w:r>
            <w:r>
              <w:rPr>
                <w:sz w:val="22"/>
                <w:szCs w:val="22"/>
              </w:rPr>
              <w:t>зачете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373F11" w:rsidRDefault="003D1E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в</w:t>
            </w:r>
            <w:r w:rsidRPr="00373F11">
              <w:rPr>
                <w:sz w:val="22"/>
                <w:szCs w:val="22"/>
              </w:rPr>
              <w:t>о</w:t>
            </w:r>
            <w:r w:rsidRPr="00373F11">
              <w:rPr>
                <w:sz w:val="22"/>
                <w:szCs w:val="22"/>
              </w:rPr>
              <w:t xml:space="preserve">просы </w:t>
            </w:r>
            <w:r>
              <w:rPr>
                <w:sz w:val="22"/>
                <w:szCs w:val="22"/>
              </w:rPr>
              <w:t xml:space="preserve">и </w:t>
            </w:r>
            <w:r w:rsidRPr="00373F11">
              <w:rPr>
                <w:sz w:val="22"/>
                <w:szCs w:val="22"/>
              </w:rPr>
              <w:t>упра</w:t>
            </w:r>
            <w:r w:rsidRPr="00373F11">
              <w:rPr>
                <w:sz w:val="22"/>
                <w:szCs w:val="22"/>
              </w:rPr>
              <w:t>ж</w:t>
            </w:r>
            <w:r w:rsidRPr="00373F11">
              <w:rPr>
                <w:sz w:val="22"/>
                <w:szCs w:val="22"/>
              </w:rPr>
              <w:t xml:space="preserve">нения по темам </w:t>
            </w:r>
            <w:r>
              <w:rPr>
                <w:sz w:val="22"/>
                <w:szCs w:val="22"/>
              </w:rPr>
              <w:t>лабораторных</w:t>
            </w:r>
            <w:r w:rsidR="00410136">
              <w:rPr>
                <w:sz w:val="22"/>
                <w:szCs w:val="22"/>
              </w:rPr>
              <w:t>р</w:t>
            </w:r>
            <w:r w:rsidR="00410136">
              <w:rPr>
                <w:sz w:val="22"/>
                <w:szCs w:val="22"/>
              </w:rPr>
              <w:t>а</w:t>
            </w:r>
            <w:r w:rsidR="00410136">
              <w:rPr>
                <w:sz w:val="22"/>
                <w:szCs w:val="22"/>
              </w:rPr>
              <w:t>бот</w:t>
            </w:r>
          </w:p>
          <w:p w:rsidR="003D1EA5" w:rsidRPr="00373F11" w:rsidRDefault="003D1EA5" w:rsidP="005E7549">
            <w:pPr>
              <w:rPr>
                <w:sz w:val="22"/>
                <w:szCs w:val="22"/>
              </w:rPr>
            </w:pPr>
          </w:p>
          <w:p w:rsidR="003D1EA5" w:rsidRDefault="009608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Вопросы для</w:t>
            </w:r>
            <w:r w:rsidR="003D1EA5">
              <w:rPr>
                <w:sz w:val="22"/>
                <w:szCs w:val="22"/>
              </w:rPr>
              <w:t xml:space="preserve"> т</w:t>
            </w:r>
            <w:r w:rsidR="003D1EA5">
              <w:rPr>
                <w:sz w:val="22"/>
                <w:szCs w:val="22"/>
              </w:rPr>
              <w:t>е</w:t>
            </w:r>
            <w:r w:rsidR="003D1EA5">
              <w:rPr>
                <w:sz w:val="22"/>
                <w:szCs w:val="22"/>
              </w:rPr>
              <w:t>кущего контроля успеваемости по разделу 1</w:t>
            </w:r>
          </w:p>
          <w:p w:rsidR="003D1EA5" w:rsidRPr="00373F11" w:rsidRDefault="009608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Вопросы для</w:t>
            </w:r>
            <w:r w:rsidR="003D1EA5" w:rsidRPr="00373F11">
              <w:rPr>
                <w:sz w:val="22"/>
                <w:szCs w:val="22"/>
              </w:rPr>
              <w:t xml:space="preserve"> промежуточной аттестации</w:t>
            </w:r>
          </w:p>
        </w:tc>
      </w:tr>
      <w:tr w:rsidR="003D1EA5" w:rsidRPr="00373F11" w:rsidTr="00BA49CF">
        <w:trPr>
          <w:trHeight w:val="3765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A49CF" w:rsidRDefault="00BA49CF" w:rsidP="005E7549">
            <w:pPr>
              <w:jc w:val="both"/>
              <w:rPr>
                <w:b/>
                <w:sz w:val="22"/>
                <w:szCs w:val="22"/>
              </w:rPr>
            </w:pPr>
            <w:r w:rsidRPr="004E3CDF">
              <w:rPr>
                <w:b/>
                <w:bCs/>
              </w:rPr>
              <w:t xml:space="preserve">Тема 2 </w:t>
            </w:r>
            <w:r w:rsidRPr="000F4052">
              <w:rPr>
                <w:b/>
                <w:bCs/>
                <w:iCs/>
              </w:rPr>
              <w:t>.Основы сертификации</w:t>
            </w:r>
          </w:p>
          <w:p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032946">
              <w:rPr>
                <w:b/>
                <w:sz w:val="22"/>
                <w:szCs w:val="22"/>
              </w:rPr>
              <w:t>Лекци</w:t>
            </w:r>
            <w:r>
              <w:rPr>
                <w:b/>
                <w:sz w:val="22"/>
                <w:szCs w:val="22"/>
              </w:rPr>
              <w:t>и</w:t>
            </w:r>
            <w:r w:rsidRPr="00032946">
              <w:rPr>
                <w:b/>
                <w:sz w:val="22"/>
                <w:szCs w:val="22"/>
              </w:rPr>
              <w:t>:</w:t>
            </w:r>
          </w:p>
          <w:p w:rsidR="00BA49CF" w:rsidRPr="00BA49CF" w:rsidRDefault="00BA49CF" w:rsidP="005E7549">
            <w:pPr>
              <w:jc w:val="both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>Сущность и проведение сертификации.</w:t>
            </w:r>
          </w:p>
          <w:p w:rsidR="00BA49CF" w:rsidRDefault="00BA49CF" w:rsidP="005E7549">
            <w:pPr>
              <w:jc w:val="both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>Нормативно-правовые документы и ста</w:t>
            </w:r>
            <w:r w:rsidRPr="00BA49CF">
              <w:rPr>
                <w:sz w:val="22"/>
                <w:szCs w:val="22"/>
              </w:rPr>
              <w:t>н</w:t>
            </w:r>
            <w:r w:rsidRPr="00BA49CF">
              <w:rPr>
                <w:sz w:val="22"/>
                <w:szCs w:val="22"/>
              </w:rPr>
              <w:t>дарты в области защиты информации и информационной безопасности.</w:t>
            </w:r>
          </w:p>
          <w:p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032946">
              <w:rPr>
                <w:b/>
                <w:sz w:val="22"/>
                <w:szCs w:val="22"/>
              </w:rPr>
              <w:t xml:space="preserve">Лабораторные </w:t>
            </w:r>
            <w:r>
              <w:rPr>
                <w:b/>
                <w:sz w:val="22"/>
                <w:szCs w:val="22"/>
              </w:rPr>
              <w:t>работы</w:t>
            </w:r>
            <w:r w:rsidRPr="00032946">
              <w:rPr>
                <w:b/>
                <w:sz w:val="22"/>
                <w:szCs w:val="22"/>
              </w:rPr>
              <w:t>:</w:t>
            </w:r>
          </w:p>
          <w:p w:rsidR="002F7668" w:rsidRDefault="00BA49CF" w:rsidP="00BA49CF">
            <w:pPr>
              <w:jc w:val="both"/>
              <w:rPr>
                <w:bCs/>
              </w:rPr>
            </w:pPr>
            <w:r w:rsidRPr="00543561">
              <w:rPr>
                <w:b/>
                <w:bCs/>
              </w:rPr>
              <w:t xml:space="preserve">Лабораторная работа №4. </w:t>
            </w:r>
            <w:r w:rsidRPr="00543561">
              <w:rPr>
                <w:bCs/>
              </w:rPr>
              <w:t>Написание программного продукта в соответс</w:t>
            </w:r>
            <w:r w:rsidRPr="00543561">
              <w:rPr>
                <w:bCs/>
              </w:rPr>
              <w:t>т</w:t>
            </w:r>
            <w:r w:rsidRPr="00543561">
              <w:rPr>
                <w:bCs/>
              </w:rPr>
              <w:t>вии с разработанной документацией</w:t>
            </w:r>
          </w:p>
          <w:p w:rsidR="00BA49CF" w:rsidRPr="00032946" w:rsidRDefault="002F7668" w:rsidP="00BA49CF">
            <w:pPr>
              <w:jc w:val="both"/>
              <w:rPr>
                <w:sz w:val="22"/>
                <w:szCs w:val="22"/>
              </w:rPr>
            </w:pPr>
            <w:r w:rsidRPr="008E6D3D">
              <w:rPr>
                <w:b/>
                <w:bCs/>
              </w:rPr>
              <w:t>Лабораторная работа №</w:t>
            </w:r>
            <w:r>
              <w:rPr>
                <w:b/>
                <w:bCs/>
              </w:rPr>
              <w:t xml:space="preserve">5. </w:t>
            </w:r>
            <w:r w:rsidRPr="004B390E">
              <w:rPr>
                <w:bCs/>
              </w:rPr>
              <w:t>Сертиф</w:t>
            </w:r>
            <w:r w:rsidRPr="004B390E">
              <w:rPr>
                <w:bCs/>
              </w:rPr>
              <w:t>и</w:t>
            </w:r>
            <w:r w:rsidRPr="004B390E">
              <w:rPr>
                <w:bCs/>
              </w:rPr>
              <w:t>кация разработанного ПО</w:t>
            </w:r>
          </w:p>
          <w:p w:rsidR="003D1EA5" w:rsidRPr="00032946" w:rsidRDefault="003D1EA5" w:rsidP="005E754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B390E" w:rsidRPr="00BA49CF" w:rsidRDefault="004B390E" w:rsidP="004B390E">
            <w:pPr>
              <w:jc w:val="center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 xml:space="preserve">ОК </w:t>
            </w:r>
            <w:r w:rsidR="00D41BC8">
              <w:rPr>
                <w:sz w:val="22"/>
                <w:szCs w:val="22"/>
              </w:rPr>
              <w:t>0</w:t>
            </w:r>
            <w:r w:rsidRPr="00BA49CF">
              <w:rPr>
                <w:sz w:val="22"/>
                <w:szCs w:val="22"/>
              </w:rPr>
              <w:t xml:space="preserve">1, ОК </w:t>
            </w:r>
            <w:r w:rsidR="00D41BC8">
              <w:rPr>
                <w:sz w:val="22"/>
                <w:szCs w:val="22"/>
              </w:rPr>
              <w:t>0</w:t>
            </w:r>
            <w:r w:rsidRPr="00BA49CF">
              <w:rPr>
                <w:sz w:val="22"/>
                <w:szCs w:val="22"/>
              </w:rPr>
              <w:t xml:space="preserve">2, </w:t>
            </w:r>
            <w:r>
              <w:rPr>
                <w:sz w:val="22"/>
                <w:szCs w:val="22"/>
              </w:rPr>
              <w:t xml:space="preserve">ОК </w:t>
            </w:r>
            <w:r w:rsidR="00D41BC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4, ОК </w:t>
            </w:r>
            <w:r w:rsidR="00D41BC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5, ОК </w:t>
            </w:r>
            <w:r w:rsidR="00D41BC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9, ОК 10,</w:t>
            </w:r>
            <w:r w:rsidRPr="00BA49CF">
              <w:rPr>
                <w:sz w:val="22"/>
                <w:szCs w:val="22"/>
              </w:rPr>
              <w:t xml:space="preserve"> ПК 3.1, ПК 5.2</w:t>
            </w:r>
            <w:r>
              <w:rPr>
                <w:sz w:val="22"/>
                <w:szCs w:val="22"/>
              </w:rPr>
              <w:t>, ПК 6.1, 6.3-6.5, ПК 7.3.</w:t>
            </w:r>
          </w:p>
          <w:p w:rsidR="003D1EA5" w:rsidRPr="00373F11" w:rsidRDefault="003D1EA5" w:rsidP="005E754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Default="003D1EA5" w:rsidP="005E7549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Опрос на лабор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торной работе</w:t>
            </w:r>
          </w:p>
          <w:p w:rsidR="009608A5" w:rsidRDefault="009608A5" w:rsidP="005E7549">
            <w:pPr>
              <w:ind w:firstLine="34"/>
              <w:rPr>
                <w:sz w:val="22"/>
                <w:szCs w:val="22"/>
              </w:rPr>
            </w:pPr>
          </w:p>
          <w:p w:rsidR="009608A5" w:rsidRDefault="009608A5" w:rsidP="005E7549">
            <w:pPr>
              <w:ind w:firstLine="34"/>
              <w:rPr>
                <w:sz w:val="22"/>
                <w:szCs w:val="22"/>
              </w:rPr>
            </w:pPr>
          </w:p>
          <w:p w:rsidR="003D1EA5" w:rsidRDefault="003D1EA5" w:rsidP="005E7549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Тестирование после освоения раздела 2</w:t>
            </w:r>
          </w:p>
          <w:p w:rsidR="003D1EA5" w:rsidRDefault="003D1EA5" w:rsidP="005E7549">
            <w:pPr>
              <w:ind w:firstLine="34"/>
              <w:rPr>
                <w:sz w:val="22"/>
                <w:szCs w:val="22"/>
              </w:rPr>
            </w:pPr>
          </w:p>
          <w:p w:rsidR="009608A5" w:rsidRDefault="009608A5" w:rsidP="005E7549">
            <w:pPr>
              <w:rPr>
                <w:sz w:val="22"/>
                <w:szCs w:val="22"/>
              </w:rPr>
            </w:pPr>
          </w:p>
          <w:p w:rsidR="003D1EA5" w:rsidRPr="00373F11" w:rsidRDefault="003D1EA5" w:rsidP="005E7549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 xml:space="preserve">Собеседование на </w:t>
            </w:r>
            <w:r>
              <w:rPr>
                <w:sz w:val="22"/>
                <w:szCs w:val="22"/>
              </w:rPr>
              <w:t>зачете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10136" w:rsidRPr="00373F11" w:rsidRDefault="00410136" w:rsidP="004101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в</w:t>
            </w:r>
            <w:r w:rsidRPr="00373F11">
              <w:rPr>
                <w:sz w:val="22"/>
                <w:szCs w:val="22"/>
              </w:rPr>
              <w:t>о</w:t>
            </w:r>
            <w:r w:rsidRPr="00373F11">
              <w:rPr>
                <w:sz w:val="22"/>
                <w:szCs w:val="22"/>
              </w:rPr>
              <w:t xml:space="preserve">просы </w:t>
            </w:r>
            <w:r>
              <w:rPr>
                <w:sz w:val="22"/>
                <w:szCs w:val="22"/>
              </w:rPr>
              <w:t xml:space="preserve">и </w:t>
            </w:r>
            <w:r w:rsidRPr="00373F11">
              <w:rPr>
                <w:sz w:val="22"/>
                <w:szCs w:val="22"/>
              </w:rPr>
              <w:t>упра</w:t>
            </w:r>
            <w:r w:rsidRPr="00373F11">
              <w:rPr>
                <w:sz w:val="22"/>
                <w:szCs w:val="22"/>
              </w:rPr>
              <w:t>ж</w:t>
            </w:r>
            <w:r w:rsidRPr="00373F11">
              <w:rPr>
                <w:sz w:val="22"/>
                <w:szCs w:val="22"/>
              </w:rPr>
              <w:t xml:space="preserve">нения по темам </w:t>
            </w:r>
            <w:r>
              <w:rPr>
                <w:sz w:val="22"/>
                <w:szCs w:val="22"/>
              </w:rPr>
              <w:t>лабораторныхр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бот</w:t>
            </w:r>
          </w:p>
          <w:p w:rsidR="003D1EA5" w:rsidRDefault="003D1EA5" w:rsidP="005E7549">
            <w:pPr>
              <w:rPr>
                <w:sz w:val="22"/>
                <w:szCs w:val="22"/>
              </w:rPr>
            </w:pPr>
          </w:p>
          <w:p w:rsidR="003D1EA5" w:rsidRPr="00373F11" w:rsidRDefault="003D1EA5" w:rsidP="005E7549">
            <w:pPr>
              <w:rPr>
                <w:sz w:val="22"/>
                <w:szCs w:val="22"/>
              </w:rPr>
            </w:pPr>
          </w:p>
          <w:p w:rsidR="003D1EA5" w:rsidRDefault="009608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Вопросы для </w:t>
            </w:r>
            <w:r w:rsidR="003D1EA5">
              <w:rPr>
                <w:sz w:val="22"/>
                <w:szCs w:val="22"/>
              </w:rPr>
              <w:t>т</w:t>
            </w:r>
            <w:r w:rsidR="003D1EA5">
              <w:rPr>
                <w:sz w:val="22"/>
                <w:szCs w:val="22"/>
              </w:rPr>
              <w:t>е</w:t>
            </w:r>
            <w:r w:rsidR="003D1EA5">
              <w:rPr>
                <w:sz w:val="22"/>
                <w:szCs w:val="22"/>
              </w:rPr>
              <w:t>кущего контроля успеваемости по разделу 2</w:t>
            </w:r>
          </w:p>
          <w:p w:rsidR="003D1EA5" w:rsidRPr="00373F11" w:rsidRDefault="009608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Вопросы для</w:t>
            </w:r>
            <w:r w:rsidR="003D1EA5" w:rsidRPr="00373F11">
              <w:rPr>
                <w:sz w:val="22"/>
                <w:szCs w:val="22"/>
              </w:rPr>
              <w:t xml:space="preserve"> промежуточной аттестации</w:t>
            </w:r>
          </w:p>
        </w:tc>
      </w:tr>
      <w:tr w:rsidR="003D1EA5" w:rsidRPr="00373F11" w:rsidTr="000A5BCA">
        <w:trPr>
          <w:trHeight w:val="418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B3FF5" w:rsidRPr="000F4052" w:rsidRDefault="008B3FF5" w:rsidP="008B3FF5">
            <w:pPr>
              <w:contextualSpacing/>
              <w:rPr>
                <w:bCs/>
                <w:iCs/>
              </w:rPr>
            </w:pPr>
            <w:r w:rsidRPr="000F4052">
              <w:rPr>
                <w:b/>
                <w:bCs/>
                <w:iCs/>
              </w:rPr>
              <w:lastRenderedPageBreak/>
              <w:t>Тема 3.Техническое документовед</w:t>
            </w:r>
            <w:r w:rsidRPr="000F4052">
              <w:rPr>
                <w:b/>
                <w:bCs/>
                <w:iCs/>
              </w:rPr>
              <w:t>е</w:t>
            </w:r>
            <w:r w:rsidRPr="000F4052">
              <w:rPr>
                <w:b/>
                <w:bCs/>
                <w:iCs/>
              </w:rPr>
              <w:t>ние</w:t>
            </w:r>
          </w:p>
          <w:p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032946">
              <w:rPr>
                <w:b/>
                <w:sz w:val="22"/>
                <w:szCs w:val="22"/>
              </w:rPr>
              <w:t>Лекци</w:t>
            </w:r>
            <w:r>
              <w:rPr>
                <w:b/>
                <w:sz w:val="22"/>
                <w:szCs w:val="22"/>
              </w:rPr>
              <w:t>и:</w:t>
            </w:r>
          </w:p>
          <w:p w:rsidR="008B3FF5" w:rsidRPr="008B3FF5" w:rsidRDefault="008B3FF5" w:rsidP="005E7549">
            <w:pPr>
              <w:jc w:val="both"/>
              <w:rPr>
                <w:sz w:val="22"/>
                <w:szCs w:val="22"/>
              </w:rPr>
            </w:pPr>
            <w:r w:rsidRPr="008B3FF5">
              <w:rPr>
                <w:bCs/>
                <w:sz w:val="22"/>
                <w:szCs w:val="22"/>
              </w:rPr>
              <w:t>Основные виды технической и технол</w:t>
            </w:r>
            <w:r w:rsidRPr="008B3FF5">
              <w:rPr>
                <w:bCs/>
                <w:sz w:val="22"/>
                <w:szCs w:val="22"/>
              </w:rPr>
              <w:t>о</w:t>
            </w:r>
            <w:r w:rsidRPr="008B3FF5">
              <w:rPr>
                <w:bCs/>
                <w:sz w:val="22"/>
                <w:szCs w:val="22"/>
              </w:rPr>
              <w:t>гической документации</w:t>
            </w:r>
          </w:p>
          <w:p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Лабораторная работа</w:t>
            </w:r>
            <w:r w:rsidRPr="00032946">
              <w:rPr>
                <w:b/>
                <w:sz w:val="22"/>
                <w:szCs w:val="22"/>
              </w:rPr>
              <w:t>:</w:t>
            </w:r>
          </w:p>
          <w:p w:rsidR="003D1EA5" w:rsidRPr="00032946" w:rsidRDefault="008B3FF5" w:rsidP="005E7549">
            <w:pPr>
              <w:jc w:val="both"/>
              <w:rPr>
                <w:b/>
                <w:sz w:val="22"/>
                <w:szCs w:val="22"/>
              </w:rPr>
            </w:pPr>
            <w:r w:rsidRPr="004E3CDF">
              <w:rPr>
                <w:b/>
                <w:bCs/>
              </w:rPr>
              <w:t>Лабораторная работа №</w:t>
            </w:r>
            <w:r w:rsidR="002F7668">
              <w:rPr>
                <w:b/>
                <w:bCs/>
              </w:rPr>
              <w:t>6</w:t>
            </w:r>
            <w:r>
              <w:rPr>
                <w:b/>
                <w:bCs/>
              </w:rPr>
              <w:t xml:space="preserve">. </w:t>
            </w:r>
            <w:r w:rsidRPr="008B3FF5">
              <w:rPr>
                <w:bCs/>
              </w:rPr>
              <w:t>Создание сопровождающей документации: Р</w:t>
            </w:r>
            <w:r w:rsidRPr="008B3FF5">
              <w:rPr>
                <w:bCs/>
              </w:rPr>
              <w:t>у</w:t>
            </w:r>
            <w:r w:rsidRPr="008B3FF5">
              <w:rPr>
                <w:bCs/>
              </w:rPr>
              <w:t>ководство пользователя и Руководство программиста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B390E" w:rsidRPr="00BA49CF" w:rsidRDefault="004B390E" w:rsidP="004B390E">
            <w:pPr>
              <w:jc w:val="center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 xml:space="preserve">ОК </w:t>
            </w:r>
            <w:r w:rsidR="00D41BC8">
              <w:rPr>
                <w:sz w:val="22"/>
                <w:szCs w:val="22"/>
              </w:rPr>
              <w:t>0</w:t>
            </w:r>
            <w:r w:rsidRPr="00BA49CF">
              <w:rPr>
                <w:sz w:val="22"/>
                <w:szCs w:val="22"/>
              </w:rPr>
              <w:t xml:space="preserve">1, ОК </w:t>
            </w:r>
            <w:r w:rsidR="00D41BC8">
              <w:rPr>
                <w:sz w:val="22"/>
                <w:szCs w:val="22"/>
              </w:rPr>
              <w:t>0</w:t>
            </w:r>
            <w:r w:rsidRPr="00BA49CF">
              <w:rPr>
                <w:sz w:val="22"/>
                <w:szCs w:val="22"/>
              </w:rPr>
              <w:t xml:space="preserve">2, </w:t>
            </w:r>
            <w:r>
              <w:rPr>
                <w:sz w:val="22"/>
                <w:szCs w:val="22"/>
              </w:rPr>
              <w:t xml:space="preserve">ОК </w:t>
            </w:r>
            <w:r w:rsidR="00D41BC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4, ОК </w:t>
            </w:r>
            <w:r w:rsidR="00D41BC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5, ОК </w:t>
            </w:r>
            <w:r w:rsidR="00D41BC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9, ОК 10,</w:t>
            </w:r>
            <w:r w:rsidRPr="00BA49CF">
              <w:rPr>
                <w:sz w:val="22"/>
                <w:szCs w:val="22"/>
              </w:rPr>
              <w:t xml:space="preserve"> ПК 3.1, ПК 5.2</w:t>
            </w:r>
            <w:r>
              <w:rPr>
                <w:sz w:val="22"/>
                <w:szCs w:val="22"/>
              </w:rPr>
              <w:t>, ПК 6.1, 6.3-6.5, ПК 7.3.</w:t>
            </w:r>
          </w:p>
          <w:p w:rsidR="003D1EA5" w:rsidRPr="00373F11" w:rsidRDefault="003D1EA5" w:rsidP="005E754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373F11" w:rsidRDefault="003D1EA5" w:rsidP="005E7549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Опрос на лабор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торной работе</w:t>
            </w:r>
          </w:p>
          <w:p w:rsidR="003D1EA5" w:rsidRDefault="003D1EA5" w:rsidP="005E7549">
            <w:pPr>
              <w:ind w:firstLine="34"/>
              <w:rPr>
                <w:sz w:val="22"/>
                <w:szCs w:val="22"/>
              </w:rPr>
            </w:pPr>
          </w:p>
          <w:p w:rsidR="009608A5" w:rsidRDefault="009608A5" w:rsidP="005E7549">
            <w:pPr>
              <w:ind w:firstLine="34"/>
              <w:rPr>
                <w:sz w:val="22"/>
                <w:szCs w:val="22"/>
              </w:rPr>
            </w:pPr>
          </w:p>
          <w:p w:rsidR="003D1EA5" w:rsidRDefault="003D1EA5" w:rsidP="005E7549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Тестирование после освоения раздела 3</w:t>
            </w:r>
          </w:p>
          <w:p w:rsidR="003D1EA5" w:rsidRDefault="003D1EA5" w:rsidP="005E7549">
            <w:pPr>
              <w:ind w:firstLine="34"/>
              <w:rPr>
                <w:sz w:val="22"/>
                <w:szCs w:val="22"/>
              </w:rPr>
            </w:pPr>
          </w:p>
          <w:p w:rsidR="009608A5" w:rsidRDefault="009608A5" w:rsidP="005E7549">
            <w:pPr>
              <w:rPr>
                <w:sz w:val="22"/>
                <w:szCs w:val="22"/>
              </w:rPr>
            </w:pPr>
          </w:p>
          <w:p w:rsidR="003D1EA5" w:rsidRPr="00373F11" w:rsidRDefault="003D1EA5" w:rsidP="005E7549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 xml:space="preserve">Собеседование на </w:t>
            </w:r>
            <w:r>
              <w:rPr>
                <w:sz w:val="22"/>
                <w:szCs w:val="22"/>
              </w:rPr>
              <w:t>зачете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10136" w:rsidRPr="00373F11" w:rsidRDefault="00410136" w:rsidP="004101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в</w:t>
            </w:r>
            <w:r w:rsidRPr="00373F11">
              <w:rPr>
                <w:sz w:val="22"/>
                <w:szCs w:val="22"/>
              </w:rPr>
              <w:t>о</w:t>
            </w:r>
            <w:r w:rsidRPr="00373F11">
              <w:rPr>
                <w:sz w:val="22"/>
                <w:szCs w:val="22"/>
              </w:rPr>
              <w:t xml:space="preserve">просы </w:t>
            </w:r>
            <w:r>
              <w:rPr>
                <w:sz w:val="22"/>
                <w:szCs w:val="22"/>
              </w:rPr>
              <w:t xml:space="preserve">и </w:t>
            </w:r>
            <w:r w:rsidRPr="00373F11">
              <w:rPr>
                <w:sz w:val="22"/>
                <w:szCs w:val="22"/>
              </w:rPr>
              <w:t>упра</w:t>
            </w:r>
            <w:r w:rsidRPr="00373F11">
              <w:rPr>
                <w:sz w:val="22"/>
                <w:szCs w:val="22"/>
              </w:rPr>
              <w:t>ж</w:t>
            </w:r>
            <w:r w:rsidRPr="00373F11">
              <w:rPr>
                <w:sz w:val="22"/>
                <w:szCs w:val="22"/>
              </w:rPr>
              <w:t xml:space="preserve">нения по темам </w:t>
            </w:r>
            <w:r>
              <w:rPr>
                <w:sz w:val="22"/>
                <w:szCs w:val="22"/>
              </w:rPr>
              <w:t>лабораторныхр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бот</w:t>
            </w:r>
          </w:p>
          <w:p w:rsidR="003D1EA5" w:rsidRDefault="009608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Вопросы для </w:t>
            </w:r>
            <w:r w:rsidR="003D1EA5">
              <w:rPr>
                <w:sz w:val="22"/>
                <w:szCs w:val="22"/>
              </w:rPr>
              <w:t>т</w:t>
            </w:r>
            <w:r w:rsidR="003D1EA5">
              <w:rPr>
                <w:sz w:val="22"/>
                <w:szCs w:val="22"/>
              </w:rPr>
              <w:t>е</w:t>
            </w:r>
            <w:r w:rsidR="003D1EA5">
              <w:rPr>
                <w:sz w:val="22"/>
                <w:szCs w:val="22"/>
              </w:rPr>
              <w:t>кущего контроля успеваемости по разделу 3</w:t>
            </w:r>
          </w:p>
          <w:p w:rsidR="003D1EA5" w:rsidRPr="00373F11" w:rsidRDefault="009608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Вопросы для</w:t>
            </w:r>
            <w:r w:rsidR="003D1EA5" w:rsidRPr="00373F11">
              <w:rPr>
                <w:sz w:val="22"/>
                <w:szCs w:val="22"/>
              </w:rPr>
              <w:t xml:space="preserve"> промежуточной аттестации</w:t>
            </w:r>
          </w:p>
        </w:tc>
      </w:tr>
    </w:tbl>
    <w:p w:rsidR="003D1EA5" w:rsidRPr="00D36815" w:rsidRDefault="003D1EA5" w:rsidP="00D36815">
      <w:pPr>
        <w:pStyle w:val="af9"/>
        <w:outlineLvl w:val="0"/>
        <w:rPr>
          <w:rFonts w:ascii="Times New Roman" w:hAnsi="Times New Roman"/>
          <w:sz w:val="28"/>
          <w:szCs w:val="28"/>
        </w:rPr>
      </w:pPr>
    </w:p>
    <w:p w:rsidR="003D1EA5" w:rsidRPr="004B4AA4" w:rsidRDefault="003D1EA5" w:rsidP="004B4AA4">
      <w:pPr>
        <w:pStyle w:val="af9"/>
        <w:jc w:val="center"/>
        <w:outlineLvl w:val="0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4B4AA4">
        <w:rPr>
          <w:rFonts w:ascii="Times New Roman" w:hAnsi="Times New Roman"/>
          <w:b/>
          <w:sz w:val="28"/>
          <w:szCs w:val="28"/>
        </w:rPr>
        <w:lastRenderedPageBreak/>
        <w:t>1 Фонд оценочных материалов текущего контроля успеваемости</w:t>
      </w:r>
    </w:p>
    <w:p w:rsidR="003D1EA5" w:rsidRPr="005E7549" w:rsidRDefault="003D1EA5" w:rsidP="004C6C83">
      <w:pPr>
        <w:jc w:val="center"/>
      </w:pPr>
    </w:p>
    <w:p w:rsidR="00B0279D" w:rsidRDefault="003D1EA5" w:rsidP="00B0279D">
      <w:pPr>
        <w:jc w:val="both"/>
        <w:rPr>
          <w:b/>
          <w:bCs/>
        </w:rPr>
      </w:pPr>
      <w:r w:rsidRPr="005E7549">
        <w:rPr>
          <w:b/>
        </w:rPr>
        <w:t xml:space="preserve">Вопросы для текущего контроля по </w:t>
      </w:r>
      <w:r w:rsidR="00D3274E">
        <w:rPr>
          <w:b/>
        </w:rPr>
        <w:t>Т</w:t>
      </w:r>
      <w:r w:rsidR="00B0279D">
        <w:rPr>
          <w:b/>
          <w:sz w:val="22"/>
          <w:szCs w:val="22"/>
        </w:rPr>
        <w:t xml:space="preserve">еме 1 </w:t>
      </w:r>
      <w:r w:rsidR="00B0279D" w:rsidRPr="000F4052">
        <w:rPr>
          <w:b/>
          <w:bCs/>
        </w:rPr>
        <w:t>Основы стандартизации</w:t>
      </w:r>
    </w:p>
    <w:p w:rsidR="009A6095" w:rsidRPr="00AA04F6" w:rsidRDefault="00B0279D" w:rsidP="00D41BC8">
      <w:pPr>
        <w:pStyle w:val="aff6"/>
        <w:numPr>
          <w:ilvl w:val="0"/>
          <w:numId w:val="30"/>
        </w:numPr>
        <w:tabs>
          <w:tab w:val="left" w:pos="284"/>
        </w:tabs>
        <w:ind w:left="0" w:firstLine="0"/>
        <w:rPr>
          <w:color w:val="000000"/>
        </w:rPr>
      </w:pPr>
      <w:r w:rsidRPr="00AA04F6">
        <w:rPr>
          <w:color w:val="000000"/>
        </w:rPr>
        <w:t xml:space="preserve">Общие положения о стандартах. </w:t>
      </w:r>
      <w:r w:rsidR="00AA04F6">
        <w:rPr>
          <w:color w:val="000000"/>
        </w:rPr>
        <w:t>(ОК 10)</w:t>
      </w:r>
    </w:p>
    <w:p w:rsidR="009A6095" w:rsidRPr="00AA04F6" w:rsidRDefault="00B0279D" w:rsidP="00D41BC8">
      <w:pPr>
        <w:pStyle w:val="aff6"/>
        <w:numPr>
          <w:ilvl w:val="0"/>
          <w:numId w:val="30"/>
        </w:numPr>
        <w:tabs>
          <w:tab w:val="left" w:pos="284"/>
        </w:tabs>
        <w:ind w:left="0" w:firstLine="0"/>
        <w:rPr>
          <w:color w:val="000000"/>
          <w:lang w:val="en-US"/>
        </w:rPr>
      </w:pPr>
      <w:r w:rsidRPr="00AA04F6">
        <w:rPr>
          <w:color w:val="000000"/>
        </w:rPr>
        <w:t xml:space="preserve">Нормативные документы по стандартам и виды стандартов. </w:t>
      </w:r>
      <w:r w:rsidR="00AA04F6">
        <w:rPr>
          <w:color w:val="000000"/>
        </w:rPr>
        <w:t>(ОК 10)</w:t>
      </w:r>
    </w:p>
    <w:p w:rsidR="003D1EA5" w:rsidRPr="00AA04F6" w:rsidRDefault="00B0279D" w:rsidP="00D41BC8">
      <w:pPr>
        <w:pStyle w:val="aff6"/>
        <w:numPr>
          <w:ilvl w:val="0"/>
          <w:numId w:val="30"/>
        </w:numPr>
        <w:tabs>
          <w:tab w:val="left" w:pos="284"/>
        </w:tabs>
        <w:ind w:left="0" w:firstLine="0"/>
        <w:rPr>
          <w:color w:val="000000"/>
        </w:rPr>
      </w:pPr>
      <w:r w:rsidRPr="00AA04F6">
        <w:rPr>
          <w:color w:val="000000"/>
        </w:rPr>
        <w:t>Стандарты в области программного обеспечения.</w:t>
      </w:r>
      <w:r w:rsidR="00AA04F6">
        <w:rPr>
          <w:color w:val="000000"/>
        </w:rPr>
        <w:t xml:space="preserve"> (ОК 10)</w:t>
      </w:r>
    </w:p>
    <w:p w:rsidR="00C508E7" w:rsidRPr="00AA04F6" w:rsidRDefault="00C508E7" w:rsidP="00D41BC8">
      <w:pPr>
        <w:pStyle w:val="aff6"/>
        <w:numPr>
          <w:ilvl w:val="0"/>
          <w:numId w:val="30"/>
        </w:numPr>
        <w:tabs>
          <w:tab w:val="left" w:pos="284"/>
        </w:tabs>
        <w:ind w:left="0" w:firstLine="0"/>
        <w:rPr>
          <w:color w:val="000000"/>
        </w:rPr>
      </w:pPr>
      <w:r w:rsidRPr="00AA04F6">
        <w:rPr>
          <w:color w:val="000000"/>
        </w:rPr>
        <w:t>Международные стандарты серии ИСО 9000</w:t>
      </w:r>
      <w:r w:rsidR="009F09AF">
        <w:rPr>
          <w:color w:val="000000"/>
        </w:rPr>
        <w:t>.</w:t>
      </w:r>
      <w:r w:rsidR="00AA04F6">
        <w:rPr>
          <w:color w:val="000000"/>
        </w:rPr>
        <w:t xml:space="preserve"> (ОК 10)</w:t>
      </w:r>
    </w:p>
    <w:p w:rsidR="00B0279D" w:rsidRPr="00AA04F6" w:rsidRDefault="00B0279D" w:rsidP="00D41BC8">
      <w:pPr>
        <w:pStyle w:val="aff6"/>
        <w:numPr>
          <w:ilvl w:val="0"/>
          <w:numId w:val="30"/>
        </w:numPr>
        <w:tabs>
          <w:tab w:val="left" w:pos="284"/>
        </w:tabs>
        <w:ind w:left="0" w:firstLine="0"/>
        <w:rPr>
          <w:color w:val="000000"/>
        </w:rPr>
      </w:pPr>
      <w:r w:rsidRPr="00AA04F6">
        <w:rPr>
          <w:color w:val="000000"/>
        </w:rPr>
        <w:t>Международные организации, разрабатывающие стандарты.</w:t>
      </w:r>
      <w:r w:rsidR="00AA04F6">
        <w:rPr>
          <w:color w:val="000000"/>
        </w:rPr>
        <w:t xml:space="preserve"> (ОК 10)</w:t>
      </w:r>
    </w:p>
    <w:p w:rsidR="009A6095" w:rsidRPr="00AA04F6" w:rsidRDefault="00B0279D" w:rsidP="00D41BC8">
      <w:pPr>
        <w:pStyle w:val="aff6"/>
        <w:numPr>
          <w:ilvl w:val="0"/>
          <w:numId w:val="30"/>
        </w:num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color w:val="000000"/>
        </w:rPr>
      </w:pPr>
      <w:r w:rsidRPr="00AA04F6">
        <w:rPr>
          <w:color w:val="000000"/>
        </w:rPr>
        <w:t xml:space="preserve">Национальные организации, разрабатывающие стандарты. </w:t>
      </w:r>
      <w:r w:rsidR="00AA04F6">
        <w:rPr>
          <w:color w:val="000000"/>
        </w:rPr>
        <w:t xml:space="preserve"> (ОК 10)</w:t>
      </w:r>
    </w:p>
    <w:p w:rsidR="00B0279D" w:rsidRPr="00AA04F6" w:rsidRDefault="00B0279D" w:rsidP="00D41BC8">
      <w:pPr>
        <w:pStyle w:val="aff6"/>
        <w:numPr>
          <w:ilvl w:val="0"/>
          <w:numId w:val="30"/>
        </w:num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color w:val="000000"/>
        </w:rPr>
      </w:pPr>
      <w:r w:rsidRPr="00AA04F6">
        <w:rPr>
          <w:color w:val="000000"/>
        </w:rPr>
        <w:t>Внутрифирменные (внутри корпоративные) стандарты.</w:t>
      </w:r>
      <w:r w:rsidR="00AA04F6">
        <w:rPr>
          <w:color w:val="000000"/>
        </w:rPr>
        <w:t xml:space="preserve"> (ОК 10)</w:t>
      </w:r>
    </w:p>
    <w:p w:rsidR="00C508E7" w:rsidRPr="00C508E7" w:rsidRDefault="00C508E7" w:rsidP="00D41BC8">
      <w:pPr>
        <w:pStyle w:val="aff6"/>
        <w:numPr>
          <w:ilvl w:val="0"/>
          <w:numId w:val="30"/>
        </w:numPr>
        <w:tabs>
          <w:tab w:val="left" w:pos="284"/>
        </w:tabs>
        <w:ind w:left="0" w:firstLine="0"/>
      </w:pPr>
      <w:r w:rsidRPr="00AA04F6">
        <w:rPr>
          <w:bCs/>
          <w:color w:val="000000"/>
        </w:rPr>
        <w:t>Правовые основы стандартизации и ее задачи.</w:t>
      </w:r>
      <w:r w:rsidR="00AA04F6">
        <w:rPr>
          <w:color w:val="000000"/>
        </w:rPr>
        <w:t>(ОК 10)</w:t>
      </w:r>
    </w:p>
    <w:p w:rsidR="00C508E7" w:rsidRPr="00C508E7" w:rsidRDefault="00C508E7" w:rsidP="00D41BC8">
      <w:pPr>
        <w:pStyle w:val="aff6"/>
        <w:numPr>
          <w:ilvl w:val="0"/>
          <w:numId w:val="30"/>
        </w:numPr>
        <w:tabs>
          <w:tab w:val="left" w:pos="284"/>
        </w:tabs>
        <w:ind w:left="0" w:firstLine="0"/>
      </w:pPr>
      <w:r w:rsidRPr="00AA04F6">
        <w:rPr>
          <w:bCs/>
          <w:color w:val="000000"/>
        </w:rPr>
        <w:t xml:space="preserve">Органы и службы по стандартизации. </w:t>
      </w:r>
      <w:r w:rsidR="00AA04F6">
        <w:rPr>
          <w:color w:val="000000"/>
        </w:rPr>
        <w:t>(ОК 10)</w:t>
      </w:r>
    </w:p>
    <w:p w:rsidR="00C508E7" w:rsidRDefault="00C508E7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</w:pPr>
      <w:r w:rsidRPr="00AA04F6">
        <w:rPr>
          <w:bCs/>
          <w:color w:val="000000"/>
        </w:rPr>
        <w:t>Нормоконтроль технической документации</w:t>
      </w:r>
      <w:r w:rsidRPr="008E6D3D">
        <w:t>.</w:t>
      </w:r>
      <w:r w:rsidR="00AA04F6">
        <w:rPr>
          <w:color w:val="000000"/>
        </w:rPr>
        <w:t>(ОК 10)</w:t>
      </w:r>
    </w:p>
    <w:p w:rsidR="00C508E7" w:rsidRPr="00AA04F6" w:rsidRDefault="00C508E7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  <w:rPr>
          <w:color w:val="000000"/>
        </w:rPr>
      </w:pPr>
      <w:r w:rsidRPr="00AA04F6">
        <w:rPr>
          <w:bCs/>
        </w:rPr>
        <w:t>Обеспечение качества и безопасности процессов, продукции и услуг в сфере инфо</w:t>
      </w:r>
      <w:r w:rsidRPr="00AA04F6">
        <w:rPr>
          <w:bCs/>
        </w:rPr>
        <w:t>р</w:t>
      </w:r>
      <w:r w:rsidRPr="00AA04F6">
        <w:rPr>
          <w:bCs/>
        </w:rPr>
        <w:t>мационных технологий</w:t>
      </w:r>
      <w:r w:rsidR="009F09AF">
        <w:rPr>
          <w:bCs/>
        </w:rPr>
        <w:t>.</w:t>
      </w:r>
      <w:r w:rsidR="00AA04F6">
        <w:rPr>
          <w:bCs/>
        </w:rPr>
        <w:t xml:space="preserve"> (</w:t>
      </w:r>
      <w:r w:rsidR="004B390E">
        <w:rPr>
          <w:bCs/>
        </w:rPr>
        <w:t>ОК 10</w:t>
      </w:r>
      <w:r w:rsidR="00AA04F6">
        <w:rPr>
          <w:bCs/>
        </w:rPr>
        <w:t>)</w:t>
      </w:r>
    </w:p>
    <w:p w:rsidR="00C508E7" w:rsidRDefault="00C508E7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</w:pPr>
      <w:r w:rsidRPr="008E6D3D">
        <w:t xml:space="preserve">Российское и зарубежное законодательство в области </w:t>
      </w:r>
      <w:r>
        <w:t>информационной безопасн</w:t>
      </w:r>
      <w:r>
        <w:t>о</w:t>
      </w:r>
      <w:r>
        <w:t>сти</w:t>
      </w:r>
      <w:r w:rsidR="00AA04F6">
        <w:t>. (ОК 10)</w:t>
      </w:r>
    </w:p>
    <w:p w:rsidR="00C508E7" w:rsidRDefault="00C508E7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</w:pPr>
      <w:r w:rsidRPr="008E6D3D">
        <w:t>Обзор международных и национальных стандартов и спецификаций в области ИБ: «Оранжевая книга», ИСО 15408 и др.</w:t>
      </w:r>
      <w:r w:rsidR="00AA04F6">
        <w:t xml:space="preserve"> (ОК 10)</w:t>
      </w:r>
    </w:p>
    <w:p w:rsidR="00AA04F6" w:rsidRDefault="00AA04F6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</w:pPr>
      <w:r w:rsidRPr="008E6D3D">
        <w:t>Основные международные стандарты в области ИТ: ISO/IEC 9126, ISO/IEC 14598и ИСО/МЭК 9126-1</w:t>
      </w:r>
      <w:r w:rsidR="009F09AF">
        <w:t>.</w:t>
      </w:r>
      <w:r>
        <w:t xml:space="preserve"> (ОК 10)</w:t>
      </w:r>
    </w:p>
    <w:p w:rsidR="00C508E7" w:rsidRDefault="00C508E7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</w:pPr>
      <w:r w:rsidRPr="008E6D3D">
        <w:t xml:space="preserve">Менеджмент качества. </w:t>
      </w:r>
      <w:r w:rsidR="00AA04F6">
        <w:t>(</w:t>
      </w:r>
      <w:r w:rsidR="004B390E">
        <w:t>ПК 5.2</w:t>
      </w:r>
      <w:r w:rsidR="00AA04F6">
        <w:t>)</w:t>
      </w:r>
    </w:p>
    <w:p w:rsidR="00C508E7" w:rsidRDefault="00C508E7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</w:pPr>
      <w:r w:rsidRPr="008E6D3D">
        <w:t xml:space="preserve">Принципы обеспечения качества программных средств. </w:t>
      </w:r>
      <w:r w:rsidR="00AA04F6">
        <w:t>(</w:t>
      </w:r>
      <w:r w:rsidR="004B390E">
        <w:t>ПК 5.2</w:t>
      </w:r>
      <w:r w:rsidR="00AA04F6">
        <w:t>)</w:t>
      </w:r>
    </w:p>
    <w:p w:rsidR="00B0279D" w:rsidRPr="00AA04F6" w:rsidRDefault="00B0279D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  <w:rPr>
          <w:color w:val="000000"/>
        </w:rPr>
      </w:pPr>
      <w:r w:rsidRPr="00AA04F6">
        <w:rPr>
          <w:color w:val="000000"/>
        </w:rPr>
        <w:t>Стандарты жизненного цикла программных средств.</w:t>
      </w:r>
      <w:r w:rsidR="00AA04F6">
        <w:rPr>
          <w:color w:val="000000"/>
        </w:rPr>
        <w:t xml:space="preserve"> (ОК-10)</w:t>
      </w:r>
    </w:p>
    <w:p w:rsidR="00AA04F6" w:rsidRDefault="00AA04F6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  <w:rPr>
          <w:color w:val="000000"/>
        </w:rPr>
      </w:pPr>
      <w:r>
        <w:rPr>
          <w:color w:val="000000"/>
        </w:rPr>
        <w:t>Определение жизненного цикла ПО. (ОК-10)</w:t>
      </w:r>
    </w:p>
    <w:p w:rsidR="00AA04F6" w:rsidRDefault="00B0279D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  <w:rPr>
          <w:color w:val="000000"/>
        </w:rPr>
      </w:pPr>
      <w:r w:rsidRPr="00AA04F6">
        <w:rPr>
          <w:color w:val="000000"/>
        </w:rPr>
        <w:t xml:space="preserve">Стандарт жизненного цикла (ЖЦ). </w:t>
      </w:r>
      <w:r w:rsidR="00AA04F6">
        <w:rPr>
          <w:color w:val="000000"/>
        </w:rPr>
        <w:t>(ОК-10)</w:t>
      </w:r>
    </w:p>
    <w:p w:rsidR="00B0279D" w:rsidRPr="00AA04F6" w:rsidRDefault="00B0279D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  <w:rPr>
          <w:color w:val="000000"/>
        </w:rPr>
      </w:pPr>
      <w:r w:rsidRPr="00AA04F6">
        <w:rPr>
          <w:color w:val="000000"/>
        </w:rPr>
        <w:t>Модели жизненного цикла ПО</w:t>
      </w:r>
      <w:r w:rsidR="00AA04F6">
        <w:rPr>
          <w:color w:val="000000"/>
        </w:rPr>
        <w:t>. (ОК-10)</w:t>
      </w:r>
    </w:p>
    <w:p w:rsidR="009A6095" w:rsidRPr="00AA04F6" w:rsidRDefault="00B0279D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  <w:rPr>
          <w:color w:val="000000"/>
          <w:lang w:val="en-US"/>
        </w:rPr>
      </w:pPr>
      <w:r w:rsidRPr="00AA04F6">
        <w:rPr>
          <w:color w:val="000000"/>
        </w:rPr>
        <w:t xml:space="preserve">Методы проектирования систем. </w:t>
      </w:r>
      <w:r w:rsidR="00AA04F6">
        <w:rPr>
          <w:color w:val="000000"/>
        </w:rPr>
        <w:t>(</w:t>
      </w:r>
      <w:r w:rsidR="004B390E">
        <w:rPr>
          <w:color w:val="000000"/>
        </w:rPr>
        <w:t>ПК 5.2</w:t>
      </w:r>
      <w:r w:rsidR="00AA04F6">
        <w:rPr>
          <w:color w:val="000000"/>
        </w:rPr>
        <w:t>)</w:t>
      </w:r>
    </w:p>
    <w:p w:rsidR="00B0279D" w:rsidRPr="00AA04F6" w:rsidRDefault="00B0279D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  <w:rPr>
          <w:color w:val="000000"/>
        </w:rPr>
      </w:pPr>
      <w:r w:rsidRPr="00AA04F6">
        <w:rPr>
          <w:color w:val="000000"/>
        </w:rPr>
        <w:t>Визуальное моделирование.</w:t>
      </w:r>
      <w:r w:rsidR="00AA04F6">
        <w:rPr>
          <w:color w:val="000000"/>
        </w:rPr>
        <w:t xml:space="preserve"> (ПК 5.2, ПК 5.6)</w:t>
      </w:r>
    </w:p>
    <w:p w:rsidR="009A6095" w:rsidRPr="00AA04F6" w:rsidRDefault="00B0279D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  <w:rPr>
          <w:color w:val="000000"/>
          <w:lang w:val="en-US"/>
        </w:rPr>
      </w:pPr>
      <w:r w:rsidRPr="00AA04F6">
        <w:rPr>
          <w:color w:val="000000"/>
        </w:rPr>
        <w:t xml:space="preserve">Структурные методы анализа и проектирования ПО. </w:t>
      </w:r>
      <w:r w:rsidR="00AA04F6">
        <w:rPr>
          <w:color w:val="000000"/>
        </w:rPr>
        <w:t>(ОК 02)</w:t>
      </w:r>
    </w:p>
    <w:p w:rsidR="00C508E7" w:rsidRPr="002E5D1B" w:rsidRDefault="00C508E7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</w:pPr>
      <w:r w:rsidRPr="002E5D1B">
        <w:rPr>
          <w:color w:val="000000"/>
        </w:rPr>
        <w:t>Методологии проектирования ПО.</w:t>
      </w:r>
      <w:r w:rsidR="004B390E">
        <w:rPr>
          <w:color w:val="000000"/>
        </w:rPr>
        <w:t>(ОК 09</w:t>
      </w:r>
      <w:r w:rsidR="002E5D1B" w:rsidRPr="002E5D1B">
        <w:rPr>
          <w:color w:val="000000"/>
        </w:rPr>
        <w:t>)</w:t>
      </w:r>
    </w:p>
    <w:p w:rsidR="002E5D1B" w:rsidRPr="005E7549" w:rsidRDefault="002E5D1B" w:rsidP="002E5D1B">
      <w:pPr>
        <w:pStyle w:val="aff6"/>
        <w:ind w:left="0"/>
      </w:pPr>
    </w:p>
    <w:p w:rsidR="00B0279D" w:rsidRDefault="003D1EA5" w:rsidP="00B0279D">
      <w:pPr>
        <w:jc w:val="both"/>
        <w:rPr>
          <w:b/>
          <w:sz w:val="22"/>
          <w:szCs w:val="22"/>
        </w:rPr>
      </w:pPr>
      <w:r w:rsidRPr="005E7549">
        <w:rPr>
          <w:b/>
        </w:rPr>
        <w:t xml:space="preserve">Вопросы для текущего контроля по разделу </w:t>
      </w:r>
      <w:r w:rsidR="00B0279D" w:rsidRPr="004E3CDF">
        <w:rPr>
          <w:b/>
          <w:bCs/>
        </w:rPr>
        <w:t xml:space="preserve">Тема 2 </w:t>
      </w:r>
      <w:r w:rsidR="00B0279D" w:rsidRPr="000F4052">
        <w:rPr>
          <w:b/>
          <w:bCs/>
          <w:iCs/>
        </w:rPr>
        <w:t>Основы сертификации</w:t>
      </w:r>
    </w:p>
    <w:p w:rsidR="009A6095" w:rsidRPr="002E5D1B" w:rsidRDefault="009A6095" w:rsidP="00D41BC8">
      <w:pPr>
        <w:pStyle w:val="aff6"/>
        <w:numPr>
          <w:ilvl w:val="0"/>
          <w:numId w:val="31"/>
        </w:numPr>
        <w:tabs>
          <w:tab w:val="left" w:pos="284"/>
        </w:tabs>
        <w:ind w:left="0" w:firstLine="0"/>
        <w:jc w:val="both"/>
        <w:rPr>
          <w:color w:val="000000"/>
        </w:rPr>
      </w:pPr>
      <w:r w:rsidRPr="002E5D1B">
        <w:rPr>
          <w:color w:val="000000"/>
        </w:rPr>
        <w:t>Сертификация программных средств.</w:t>
      </w:r>
      <w:r w:rsidR="002E5D1B">
        <w:rPr>
          <w:color w:val="000000"/>
        </w:rPr>
        <w:t xml:space="preserve"> (ОК 10)</w:t>
      </w:r>
    </w:p>
    <w:p w:rsidR="004A5F1B" w:rsidRDefault="004A5F1B" w:rsidP="00D41BC8">
      <w:pPr>
        <w:pStyle w:val="aff6"/>
        <w:numPr>
          <w:ilvl w:val="0"/>
          <w:numId w:val="31"/>
        </w:numPr>
        <w:tabs>
          <w:tab w:val="left" w:pos="284"/>
        </w:tabs>
        <w:ind w:left="0" w:firstLine="0"/>
        <w:jc w:val="both"/>
      </w:pPr>
      <w:r w:rsidRPr="008E6D3D">
        <w:t>Организационно-методические принципы сертификации</w:t>
      </w:r>
      <w:r w:rsidR="002E5D1B">
        <w:t xml:space="preserve">. </w:t>
      </w:r>
      <w:r w:rsidR="002E5D1B">
        <w:rPr>
          <w:color w:val="000000"/>
        </w:rPr>
        <w:t>(ОК 10)</w:t>
      </w:r>
    </w:p>
    <w:p w:rsidR="004A5F1B" w:rsidRDefault="004A5F1B" w:rsidP="00D41BC8">
      <w:pPr>
        <w:pStyle w:val="aff6"/>
        <w:numPr>
          <w:ilvl w:val="0"/>
          <w:numId w:val="31"/>
        </w:numPr>
        <w:tabs>
          <w:tab w:val="left" w:pos="284"/>
        </w:tabs>
        <w:ind w:left="0" w:firstLine="0"/>
        <w:jc w:val="both"/>
      </w:pPr>
      <w:r w:rsidRPr="008E6D3D">
        <w:t>Деятельность ИСО в области сертификации</w:t>
      </w:r>
      <w:r w:rsidR="002E5D1B">
        <w:t xml:space="preserve">. </w:t>
      </w:r>
      <w:r w:rsidR="002E5D1B">
        <w:rPr>
          <w:color w:val="000000"/>
        </w:rPr>
        <w:t>(ОК 10)</w:t>
      </w:r>
    </w:p>
    <w:p w:rsidR="004A5F1B" w:rsidRDefault="004A5F1B" w:rsidP="00D41BC8">
      <w:pPr>
        <w:pStyle w:val="Default"/>
        <w:numPr>
          <w:ilvl w:val="0"/>
          <w:numId w:val="31"/>
        </w:numPr>
        <w:tabs>
          <w:tab w:val="left" w:pos="284"/>
        </w:tabs>
        <w:ind w:left="0" w:firstLine="0"/>
        <w:jc w:val="both"/>
      </w:pPr>
      <w:r w:rsidRPr="008E6D3D">
        <w:t>Деятельность МЭК в сертификации</w:t>
      </w:r>
      <w:r w:rsidR="002E5D1B">
        <w:t>. (ОК 10)</w:t>
      </w:r>
    </w:p>
    <w:p w:rsidR="00AA04F6" w:rsidRDefault="00AA04F6" w:rsidP="00D41BC8">
      <w:pPr>
        <w:pStyle w:val="aff6"/>
        <w:numPr>
          <w:ilvl w:val="0"/>
          <w:numId w:val="31"/>
        </w:numPr>
        <w:tabs>
          <w:tab w:val="left" w:pos="284"/>
        </w:tabs>
        <w:ind w:left="0" w:firstLine="0"/>
        <w:jc w:val="both"/>
      </w:pPr>
      <w:r w:rsidRPr="002E5D1B">
        <w:rPr>
          <w:color w:val="000000"/>
        </w:rPr>
        <w:t>Сертификация и оценка процессов создания ПО.</w:t>
      </w:r>
      <w:r w:rsidR="002E5D1B">
        <w:rPr>
          <w:color w:val="000000"/>
        </w:rPr>
        <w:t xml:space="preserve"> (ОК 02,ПК 6.4)</w:t>
      </w:r>
    </w:p>
    <w:p w:rsidR="004A5F1B" w:rsidRPr="002E5D1B" w:rsidRDefault="004A5F1B" w:rsidP="00D41BC8">
      <w:pPr>
        <w:pStyle w:val="aff6"/>
        <w:numPr>
          <w:ilvl w:val="0"/>
          <w:numId w:val="31"/>
        </w:numPr>
        <w:tabs>
          <w:tab w:val="left" w:pos="284"/>
        </w:tabs>
        <w:ind w:left="0" w:firstLine="0"/>
        <w:jc w:val="both"/>
        <w:rPr>
          <w:color w:val="000000"/>
        </w:rPr>
      </w:pPr>
      <w:r w:rsidRPr="008E6D3D">
        <w:t>Международные правовые и нормативные акты обеспечения информационной без</w:t>
      </w:r>
      <w:r w:rsidRPr="008E6D3D">
        <w:t>о</w:t>
      </w:r>
      <w:r w:rsidRPr="008E6D3D">
        <w:t>пасности процессов переработки информации.</w:t>
      </w:r>
      <w:r w:rsidR="002E5D1B">
        <w:t xml:space="preserve"> (ОК 10)</w:t>
      </w:r>
    </w:p>
    <w:p w:rsidR="004A5F1B" w:rsidRDefault="004A5F1B" w:rsidP="00D41BC8">
      <w:pPr>
        <w:pStyle w:val="aff6"/>
        <w:numPr>
          <w:ilvl w:val="0"/>
          <w:numId w:val="31"/>
        </w:numPr>
        <w:tabs>
          <w:tab w:val="left" w:pos="284"/>
        </w:tabs>
        <w:ind w:left="0" w:firstLine="0"/>
        <w:jc w:val="both"/>
      </w:pPr>
      <w:r w:rsidRPr="008E6D3D">
        <w:t>Отечественное организационное, правовое и нормативное обеспечени</w:t>
      </w:r>
      <w:r w:rsidR="002E5D1B">
        <w:t>е</w:t>
      </w:r>
      <w:r w:rsidRPr="008E6D3D">
        <w:t xml:space="preserve"> и регулиров</w:t>
      </w:r>
      <w:r w:rsidRPr="008E6D3D">
        <w:t>а</w:t>
      </w:r>
      <w:r w:rsidRPr="008E6D3D">
        <w:t>ние в сфере информационной безопасности.</w:t>
      </w:r>
      <w:r w:rsidR="002E5D1B">
        <w:t xml:space="preserve"> (ОК 01, ОК 02)</w:t>
      </w:r>
    </w:p>
    <w:p w:rsidR="004A5F1B" w:rsidRDefault="004A5F1B" w:rsidP="00D41BC8">
      <w:pPr>
        <w:pStyle w:val="aff6"/>
        <w:numPr>
          <w:ilvl w:val="0"/>
          <w:numId w:val="31"/>
        </w:numPr>
        <w:tabs>
          <w:tab w:val="left" w:pos="284"/>
        </w:tabs>
        <w:ind w:left="0" w:firstLine="0"/>
        <w:jc w:val="both"/>
      </w:pPr>
      <w:r w:rsidRPr="008E6D3D">
        <w:t>Система менеджмента информационной безопасности.</w:t>
      </w:r>
      <w:r w:rsidR="002E5D1B">
        <w:t>(ПК 02)</w:t>
      </w:r>
    </w:p>
    <w:p w:rsidR="004A5F1B" w:rsidRDefault="004A5F1B" w:rsidP="00D41BC8">
      <w:pPr>
        <w:pStyle w:val="aff6"/>
        <w:numPr>
          <w:ilvl w:val="0"/>
          <w:numId w:val="31"/>
        </w:numPr>
        <w:tabs>
          <w:tab w:val="left" w:pos="284"/>
        </w:tabs>
        <w:ind w:left="0" w:firstLine="0"/>
        <w:jc w:val="both"/>
      </w:pPr>
      <w:r w:rsidRPr="008E6D3D">
        <w:t>Сертификация систем обеспечения качества.</w:t>
      </w:r>
      <w:r w:rsidR="002E5D1B">
        <w:t xml:space="preserve"> (ОК 10)</w:t>
      </w:r>
    </w:p>
    <w:p w:rsidR="004A5F1B" w:rsidRDefault="004A5F1B" w:rsidP="00D41BC8">
      <w:pPr>
        <w:pStyle w:val="aff6"/>
        <w:numPr>
          <w:ilvl w:val="0"/>
          <w:numId w:val="31"/>
        </w:numPr>
        <w:tabs>
          <w:tab w:val="left" w:pos="426"/>
        </w:tabs>
        <w:ind w:left="0" w:firstLine="0"/>
        <w:jc w:val="both"/>
      </w:pPr>
      <w:r w:rsidRPr="008E6D3D">
        <w:t>Сертификация информационно-коммуникационных технологий и система ИНКОМТЕХСЕРТ</w:t>
      </w:r>
      <w:r w:rsidR="009F09AF">
        <w:t>.</w:t>
      </w:r>
      <w:r w:rsidR="002E5D1B">
        <w:t xml:space="preserve"> (ОК 10)</w:t>
      </w:r>
    </w:p>
    <w:p w:rsidR="009A6095" w:rsidRPr="002E5D1B" w:rsidRDefault="00B0279D" w:rsidP="00D41BC8">
      <w:pPr>
        <w:pStyle w:val="aff6"/>
        <w:numPr>
          <w:ilvl w:val="0"/>
          <w:numId w:val="31"/>
        </w:numPr>
        <w:tabs>
          <w:tab w:val="left" w:pos="426"/>
        </w:tabs>
        <w:ind w:left="0" w:firstLine="0"/>
        <w:jc w:val="both"/>
        <w:rPr>
          <w:color w:val="000000"/>
        </w:rPr>
      </w:pPr>
      <w:r w:rsidRPr="002E5D1B">
        <w:rPr>
          <w:color w:val="000000"/>
        </w:rPr>
        <w:t xml:space="preserve">Анализ и разработка требований к ПИ. </w:t>
      </w:r>
      <w:r w:rsidR="002E5D1B">
        <w:rPr>
          <w:color w:val="000000"/>
        </w:rPr>
        <w:t>(ПК 5.2)</w:t>
      </w:r>
    </w:p>
    <w:p w:rsidR="009A6095" w:rsidRPr="002E5D1B" w:rsidRDefault="00B0279D" w:rsidP="00D41BC8">
      <w:pPr>
        <w:pStyle w:val="aff6"/>
        <w:numPr>
          <w:ilvl w:val="0"/>
          <w:numId w:val="31"/>
        </w:numPr>
        <w:tabs>
          <w:tab w:val="left" w:pos="426"/>
        </w:tabs>
        <w:ind w:left="0" w:firstLine="0"/>
        <w:jc w:val="both"/>
        <w:rPr>
          <w:color w:val="000000"/>
        </w:rPr>
      </w:pPr>
      <w:r w:rsidRPr="002E5D1B">
        <w:rPr>
          <w:color w:val="000000"/>
        </w:rPr>
        <w:t xml:space="preserve">Определение целей создания ПИ. </w:t>
      </w:r>
      <w:r w:rsidR="002E5D1B">
        <w:rPr>
          <w:color w:val="000000"/>
        </w:rPr>
        <w:t>(ПК 5.2)</w:t>
      </w:r>
    </w:p>
    <w:p w:rsidR="00B0279D" w:rsidRPr="002E5D1B" w:rsidRDefault="00B0279D" w:rsidP="00D41BC8">
      <w:pPr>
        <w:pStyle w:val="aff6"/>
        <w:numPr>
          <w:ilvl w:val="0"/>
          <w:numId w:val="31"/>
        </w:numPr>
        <w:tabs>
          <w:tab w:val="left" w:pos="426"/>
        </w:tabs>
        <w:ind w:left="0" w:firstLine="0"/>
        <w:jc w:val="both"/>
        <w:rPr>
          <w:color w:val="000000"/>
        </w:rPr>
      </w:pPr>
      <w:r w:rsidRPr="002E5D1B">
        <w:rPr>
          <w:color w:val="000000"/>
        </w:rPr>
        <w:t xml:space="preserve">Разработка внешних спецификаций проекта. </w:t>
      </w:r>
      <w:r w:rsidR="002E5D1B">
        <w:rPr>
          <w:color w:val="000000"/>
        </w:rPr>
        <w:t>(ПК 6.4)</w:t>
      </w:r>
    </w:p>
    <w:p w:rsidR="009A6095" w:rsidRPr="002E5D1B" w:rsidRDefault="00B0279D" w:rsidP="00D41BC8">
      <w:pPr>
        <w:pStyle w:val="aff6"/>
        <w:numPr>
          <w:ilvl w:val="0"/>
          <w:numId w:val="31"/>
        </w:numPr>
        <w:tabs>
          <w:tab w:val="left" w:pos="426"/>
        </w:tabs>
        <w:ind w:left="0" w:firstLine="0"/>
        <w:jc w:val="both"/>
        <w:rPr>
          <w:color w:val="000000"/>
        </w:rPr>
      </w:pPr>
      <w:r w:rsidRPr="002E5D1B">
        <w:rPr>
          <w:color w:val="000000"/>
        </w:rPr>
        <w:t xml:space="preserve">Понятие качественного программного изделия и связанные с ним характеристики. </w:t>
      </w:r>
      <w:r w:rsidR="002E5D1B">
        <w:rPr>
          <w:color w:val="000000"/>
        </w:rPr>
        <w:t>(ПК 6.4)</w:t>
      </w:r>
    </w:p>
    <w:p w:rsidR="00B0279D" w:rsidRPr="002E5D1B" w:rsidRDefault="00B0279D" w:rsidP="00D41BC8">
      <w:pPr>
        <w:pStyle w:val="aff6"/>
        <w:numPr>
          <w:ilvl w:val="0"/>
          <w:numId w:val="31"/>
        </w:numPr>
        <w:tabs>
          <w:tab w:val="left" w:pos="426"/>
        </w:tabs>
        <w:ind w:left="0" w:firstLine="0"/>
        <w:jc w:val="both"/>
        <w:rPr>
          <w:color w:val="000000"/>
        </w:rPr>
      </w:pPr>
      <w:r w:rsidRPr="002E5D1B">
        <w:rPr>
          <w:color w:val="000000"/>
        </w:rPr>
        <w:t xml:space="preserve">Методы оценки качества программных средств. </w:t>
      </w:r>
      <w:r w:rsidR="002E5D1B">
        <w:rPr>
          <w:color w:val="000000"/>
        </w:rPr>
        <w:t>(</w:t>
      </w:r>
      <w:r w:rsidR="004B390E">
        <w:rPr>
          <w:color w:val="000000"/>
        </w:rPr>
        <w:t>ПК 5.2</w:t>
      </w:r>
      <w:r w:rsidR="002E5D1B">
        <w:rPr>
          <w:color w:val="000000"/>
        </w:rPr>
        <w:t>)</w:t>
      </w:r>
    </w:p>
    <w:p w:rsidR="004F5CE3" w:rsidRPr="002E5D1B" w:rsidRDefault="00B0279D" w:rsidP="00D41BC8">
      <w:pPr>
        <w:pStyle w:val="aff6"/>
        <w:numPr>
          <w:ilvl w:val="0"/>
          <w:numId w:val="31"/>
        </w:numPr>
        <w:tabs>
          <w:tab w:val="left" w:pos="426"/>
        </w:tabs>
        <w:ind w:left="0" w:firstLine="0"/>
        <w:rPr>
          <w:color w:val="000000"/>
        </w:rPr>
      </w:pPr>
      <w:r w:rsidRPr="002E5D1B">
        <w:rPr>
          <w:color w:val="000000"/>
        </w:rPr>
        <w:lastRenderedPageBreak/>
        <w:t xml:space="preserve">Модель анализа надежности программных средств. </w:t>
      </w:r>
      <w:r w:rsidR="002E5D1B">
        <w:rPr>
          <w:color w:val="000000"/>
        </w:rPr>
        <w:t>(ПК 6.5)</w:t>
      </w:r>
    </w:p>
    <w:p w:rsidR="00B0279D" w:rsidRDefault="00B0279D" w:rsidP="00D41BC8">
      <w:pPr>
        <w:pStyle w:val="aff6"/>
        <w:numPr>
          <w:ilvl w:val="0"/>
          <w:numId w:val="31"/>
        </w:numPr>
        <w:tabs>
          <w:tab w:val="left" w:pos="426"/>
        </w:tabs>
        <w:ind w:left="0" w:firstLine="0"/>
      </w:pPr>
      <w:r w:rsidRPr="002E5D1B">
        <w:rPr>
          <w:color w:val="000000"/>
        </w:rPr>
        <w:t>Принципы и методы обеспечения надежности программных средств.</w:t>
      </w:r>
      <w:r w:rsidR="002E5D1B">
        <w:rPr>
          <w:color w:val="000000"/>
        </w:rPr>
        <w:t xml:space="preserve"> (ПК 6.5)</w:t>
      </w:r>
    </w:p>
    <w:p w:rsidR="004F5CE3" w:rsidRPr="002E5D1B" w:rsidRDefault="00B0279D" w:rsidP="00D41BC8">
      <w:pPr>
        <w:pStyle w:val="aff6"/>
        <w:numPr>
          <w:ilvl w:val="0"/>
          <w:numId w:val="31"/>
        </w:numPr>
        <w:tabs>
          <w:tab w:val="left" w:pos="426"/>
        </w:tabs>
        <w:ind w:left="0" w:firstLine="0"/>
        <w:rPr>
          <w:color w:val="000000"/>
        </w:rPr>
      </w:pPr>
      <w:r w:rsidRPr="002E5D1B">
        <w:rPr>
          <w:color w:val="000000"/>
        </w:rPr>
        <w:t>Управление требованиями и конфигурацией при разработке ПО.</w:t>
      </w:r>
      <w:r w:rsidR="002E5D1B">
        <w:rPr>
          <w:color w:val="000000"/>
        </w:rPr>
        <w:t>(ПК 5.6, ПК 6.1)</w:t>
      </w:r>
    </w:p>
    <w:p w:rsidR="004F5CE3" w:rsidRPr="002E5D1B" w:rsidRDefault="00B0279D" w:rsidP="00D41BC8">
      <w:pPr>
        <w:pStyle w:val="aff6"/>
        <w:numPr>
          <w:ilvl w:val="0"/>
          <w:numId w:val="31"/>
        </w:numPr>
        <w:tabs>
          <w:tab w:val="left" w:pos="426"/>
        </w:tabs>
        <w:ind w:left="0" w:firstLine="0"/>
        <w:rPr>
          <w:color w:val="000000"/>
        </w:rPr>
      </w:pPr>
      <w:r w:rsidRPr="002E5D1B">
        <w:rPr>
          <w:color w:val="000000"/>
        </w:rPr>
        <w:t xml:space="preserve">Понятие рынка программных средств, маркетинг ПО, задачи маркетинга ПО. </w:t>
      </w:r>
      <w:r w:rsidR="009F09AF">
        <w:rPr>
          <w:color w:val="000000"/>
        </w:rPr>
        <w:br/>
      </w:r>
      <w:r w:rsidR="002E5D1B">
        <w:rPr>
          <w:color w:val="000000"/>
        </w:rPr>
        <w:t>(</w:t>
      </w:r>
      <w:r w:rsidR="004B390E">
        <w:rPr>
          <w:color w:val="000000"/>
        </w:rPr>
        <w:t>ОК 10</w:t>
      </w:r>
      <w:r w:rsidR="002E5D1B">
        <w:rPr>
          <w:color w:val="000000"/>
        </w:rPr>
        <w:t>)</w:t>
      </w:r>
    </w:p>
    <w:p w:rsidR="00B0279D" w:rsidRPr="002E5D1B" w:rsidRDefault="00B0279D" w:rsidP="00D41BC8">
      <w:pPr>
        <w:pStyle w:val="aff6"/>
        <w:numPr>
          <w:ilvl w:val="0"/>
          <w:numId w:val="31"/>
        </w:numPr>
        <w:tabs>
          <w:tab w:val="left" w:pos="426"/>
        </w:tabs>
        <w:ind w:left="0" w:firstLine="0"/>
        <w:rPr>
          <w:color w:val="000000"/>
        </w:rPr>
      </w:pPr>
      <w:r w:rsidRPr="002E5D1B">
        <w:rPr>
          <w:color w:val="000000"/>
        </w:rPr>
        <w:t>Библиотека инфраструктуры информационных технологий ITIL</w:t>
      </w:r>
      <w:r w:rsidR="009F09AF">
        <w:rPr>
          <w:color w:val="000000"/>
        </w:rPr>
        <w:t>.</w:t>
      </w:r>
      <w:r w:rsidR="002E5D1B">
        <w:rPr>
          <w:color w:val="000000"/>
        </w:rPr>
        <w:t xml:space="preserve"> (ОК 10)</w:t>
      </w:r>
    </w:p>
    <w:p w:rsidR="003D1EA5" w:rsidRPr="005E7549" w:rsidRDefault="003D1EA5" w:rsidP="004C6C83"/>
    <w:p w:rsidR="00B0279D" w:rsidRDefault="003D1EA5" w:rsidP="00B0279D">
      <w:pPr>
        <w:contextualSpacing/>
        <w:rPr>
          <w:b/>
          <w:bCs/>
          <w:iCs/>
        </w:rPr>
      </w:pPr>
      <w:r w:rsidRPr="005E7549">
        <w:rPr>
          <w:b/>
        </w:rPr>
        <w:t xml:space="preserve">Вопросы для текущего контроля по разделу </w:t>
      </w:r>
      <w:r w:rsidR="00B0279D" w:rsidRPr="000F4052">
        <w:rPr>
          <w:b/>
          <w:bCs/>
          <w:iCs/>
        </w:rPr>
        <w:t>Тема 3.Техническое документоведение</w:t>
      </w:r>
    </w:p>
    <w:p w:rsidR="00AA04F6" w:rsidRPr="00AA04F6" w:rsidRDefault="00AA04F6" w:rsidP="00D41BC8">
      <w:pPr>
        <w:pStyle w:val="aff6"/>
        <w:numPr>
          <w:ilvl w:val="0"/>
          <w:numId w:val="27"/>
        </w:numPr>
        <w:tabs>
          <w:tab w:val="left" w:pos="284"/>
        </w:tabs>
        <w:ind w:left="0" w:firstLine="0"/>
        <w:rPr>
          <w:color w:val="000000"/>
        </w:rPr>
      </w:pPr>
      <w:r w:rsidRPr="008E6D3D">
        <w:t xml:space="preserve">Виды технической и технологической документации. </w:t>
      </w:r>
      <w:r w:rsidR="00A00442">
        <w:t>(ОК 10)</w:t>
      </w:r>
    </w:p>
    <w:p w:rsidR="00AA04F6" w:rsidRDefault="00AA04F6" w:rsidP="00D41BC8">
      <w:pPr>
        <w:pStyle w:val="aff6"/>
        <w:numPr>
          <w:ilvl w:val="0"/>
          <w:numId w:val="27"/>
        </w:numPr>
        <w:tabs>
          <w:tab w:val="left" w:pos="284"/>
        </w:tabs>
        <w:ind w:left="0" w:firstLine="0"/>
        <w:rPr>
          <w:color w:val="000000"/>
        </w:rPr>
      </w:pPr>
      <w:r w:rsidRPr="008E6D3D">
        <w:t>Стандарты оформления документов, регламентов, протоколов по информационным системам.</w:t>
      </w:r>
      <w:r w:rsidR="00A00442">
        <w:t xml:space="preserve"> (ОК 10)</w:t>
      </w:r>
    </w:p>
    <w:p w:rsidR="00AA04F6" w:rsidRDefault="00AA04F6" w:rsidP="00D41BC8">
      <w:pPr>
        <w:pStyle w:val="aff6"/>
        <w:numPr>
          <w:ilvl w:val="0"/>
          <w:numId w:val="27"/>
        </w:numPr>
        <w:tabs>
          <w:tab w:val="left" w:pos="284"/>
        </w:tabs>
        <w:ind w:left="0" w:firstLine="0"/>
        <w:rPr>
          <w:color w:val="000000"/>
        </w:rPr>
      </w:pPr>
      <w:r>
        <w:rPr>
          <w:color w:val="000000"/>
        </w:rPr>
        <w:t>Структура технического задания на программный продукт</w:t>
      </w:r>
      <w:r w:rsidR="00A00442">
        <w:rPr>
          <w:color w:val="000000"/>
        </w:rPr>
        <w:t xml:space="preserve">. </w:t>
      </w:r>
      <w:r w:rsidR="00A00442">
        <w:t>(ОК 10)</w:t>
      </w:r>
    </w:p>
    <w:p w:rsidR="004F5CE3" w:rsidRDefault="004F5CE3" w:rsidP="00D41BC8">
      <w:pPr>
        <w:pStyle w:val="aff6"/>
        <w:numPr>
          <w:ilvl w:val="0"/>
          <w:numId w:val="27"/>
        </w:numPr>
        <w:tabs>
          <w:tab w:val="left" w:pos="284"/>
        </w:tabs>
        <w:ind w:left="0" w:firstLine="0"/>
        <w:rPr>
          <w:color w:val="000000"/>
        </w:rPr>
      </w:pPr>
      <w:r w:rsidRPr="004B4AA4">
        <w:rPr>
          <w:color w:val="000000"/>
        </w:rPr>
        <w:t>Внутреннее проектирование программного изделия.</w:t>
      </w:r>
      <w:r w:rsidR="00170B90">
        <w:rPr>
          <w:color w:val="000000"/>
        </w:rPr>
        <w:t xml:space="preserve"> (</w:t>
      </w:r>
      <w:r w:rsidR="004B390E">
        <w:rPr>
          <w:color w:val="000000"/>
        </w:rPr>
        <w:t>ПК 5.2</w:t>
      </w:r>
      <w:r w:rsidR="00170B90">
        <w:rPr>
          <w:color w:val="000000"/>
        </w:rPr>
        <w:t>)</w:t>
      </w:r>
    </w:p>
    <w:p w:rsidR="00A00442" w:rsidRPr="00A00442" w:rsidRDefault="00A00442" w:rsidP="00D41BC8">
      <w:pPr>
        <w:pStyle w:val="aff6"/>
        <w:numPr>
          <w:ilvl w:val="0"/>
          <w:numId w:val="27"/>
        </w:numPr>
        <w:tabs>
          <w:tab w:val="left" w:pos="284"/>
        </w:tabs>
        <w:ind w:left="0" w:firstLine="0"/>
        <w:rPr>
          <w:color w:val="000000"/>
        </w:rPr>
      </w:pPr>
      <w:r w:rsidRPr="004B4AA4">
        <w:rPr>
          <w:color w:val="000000"/>
        </w:rPr>
        <w:t>Методы тестирования ПО. Методы проектирования тестовых наборов данных.</w:t>
      </w:r>
      <w:r w:rsidR="004B390E">
        <w:rPr>
          <w:color w:val="000000"/>
        </w:rPr>
        <w:t>(ПК 6.5</w:t>
      </w:r>
      <w:r>
        <w:rPr>
          <w:color w:val="000000"/>
        </w:rPr>
        <w:t>)</w:t>
      </w:r>
    </w:p>
    <w:p w:rsidR="004F5CE3" w:rsidRPr="004B4AA4" w:rsidRDefault="004F5CE3" w:rsidP="00D41BC8">
      <w:pPr>
        <w:pStyle w:val="aff6"/>
        <w:numPr>
          <w:ilvl w:val="0"/>
          <w:numId w:val="27"/>
        </w:numPr>
        <w:tabs>
          <w:tab w:val="left" w:pos="284"/>
        </w:tabs>
        <w:ind w:left="0" w:firstLine="0"/>
        <w:rPr>
          <w:color w:val="000000"/>
        </w:rPr>
      </w:pPr>
      <w:r w:rsidRPr="004B4AA4">
        <w:rPr>
          <w:color w:val="000000"/>
        </w:rPr>
        <w:t>Определение и принципы тестирования. Отладка программ. Общая схема процесса о</w:t>
      </w:r>
      <w:r w:rsidRPr="004B4AA4">
        <w:rPr>
          <w:color w:val="000000"/>
        </w:rPr>
        <w:t>т</w:t>
      </w:r>
      <w:r w:rsidRPr="004B4AA4">
        <w:rPr>
          <w:color w:val="000000"/>
        </w:rPr>
        <w:t>ладки программ.</w:t>
      </w:r>
      <w:r w:rsidR="004B390E">
        <w:rPr>
          <w:color w:val="000000"/>
        </w:rPr>
        <w:t xml:space="preserve"> (ПК 6.5</w:t>
      </w:r>
      <w:r w:rsidR="00170B90">
        <w:rPr>
          <w:color w:val="000000"/>
        </w:rPr>
        <w:t>)</w:t>
      </w:r>
    </w:p>
    <w:p w:rsidR="004F5CE3" w:rsidRPr="004B4AA4" w:rsidRDefault="004F5CE3" w:rsidP="00D41BC8">
      <w:pPr>
        <w:pStyle w:val="aff6"/>
        <w:numPr>
          <w:ilvl w:val="0"/>
          <w:numId w:val="27"/>
        </w:numPr>
        <w:tabs>
          <w:tab w:val="left" w:pos="284"/>
        </w:tabs>
        <w:ind w:left="0" w:firstLine="0"/>
        <w:rPr>
          <w:color w:val="000000"/>
        </w:rPr>
      </w:pPr>
      <w:r w:rsidRPr="004B4AA4">
        <w:rPr>
          <w:color w:val="000000"/>
        </w:rPr>
        <w:t>Модели и процессы управлении проектами программных средств. Понятие зрел</w:t>
      </w:r>
      <w:r w:rsidRPr="004B4AA4">
        <w:rPr>
          <w:color w:val="000000"/>
        </w:rPr>
        <w:t>о</w:t>
      </w:r>
      <w:r w:rsidRPr="004B4AA4">
        <w:rPr>
          <w:color w:val="000000"/>
        </w:rPr>
        <w:t>сти процессов создания ПО.</w:t>
      </w:r>
      <w:r w:rsidR="00170B90">
        <w:rPr>
          <w:color w:val="000000"/>
        </w:rPr>
        <w:t xml:space="preserve"> (ОК 01, ОК 02)</w:t>
      </w:r>
    </w:p>
    <w:p w:rsidR="004F5CE3" w:rsidRDefault="004F5CE3" w:rsidP="00D41BC8">
      <w:pPr>
        <w:pStyle w:val="aff6"/>
        <w:numPr>
          <w:ilvl w:val="0"/>
          <w:numId w:val="27"/>
        </w:numPr>
        <w:tabs>
          <w:tab w:val="left" w:pos="284"/>
        </w:tabs>
        <w:ind w:left="0" w:firstLine="0"/>
        <w:rPr>
          <w:color w:val="000000"/>
        </w:rPr>
      </w:pPr>
      <w:r w:rsidRPr="004B4AA4">
        <w:rPr>
          <w:color w:val="000000"/>
        </w:rPr>
        <w:t>Модель оценки зрелости СММ. Уровни технологической зрелости СММ.</w:t>
      </w:r>
      <w:r w:rsidR="00A00442">
        <w:rPr>
          <w:color w:val="000000"/>
        </w:rPr>
        <w:t xml:space="preserve"> (</w:t>
      </w:r>
      <w:r w:rsidR="004B390E">
        <w:rPr>
          <w:color w:val="000000"/>
        </w:rPr>
        <w:t>ПК 5.2</w:t>
      </w:r>
      <w:r w:rsidR="00A00442">
        <w:rPr>
          <w:color w:val="000000"/>
        </w:rPr>
        <w:t>)</w:t>
      </w:r>
    </w:p>
    <w:p w:rsidR="00410136" w:rsidRDefault="00410136" w:rsidP="00410136">
      <w:pPr>
        <w:rPr>
          <w:color w:val="000000"/>
        </w:rPr>
      </w:pPr>
    </w:p>
    <w:p w:rsidR="00410136" w:rsidRDefault="00410136" w:rsidP="00410136">
      <w:pPr>
        <w:pStyle w:val="12"/>
        <w:spacing w:before="120" w:after="120" w:line="276" w:lineRule="auto"/>
        <w:jc w:val="center"/>
        <w:rPr>
          <w:b/>
          <w:sz w:val="28"/>
          <w:szCs w:val="28"/>
        </w:rPr>
      </w:pPr>
      <w:r w:rsidRPr="00373F11">
        <w:rPr>
          <w:b/>
          <w:sz w:val="28"/>
          <w:szCs w:val="28"/>
        </w:rPr>
        <w:t>Критерии оценки</w:t>
      </w:r>
    </w:p>
    <w:p w:rsidR="00410136" w:rsidRDefault="00410136" w:rsidP="00410136">
      <w:pPr>
        <w:pStyle w:val="12"/>
        <w:spacing w:before="120" w:after="120" w:line="276" w:lineRule="auto"/>
        <w:jc w:val="center"/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30"/>
        <w:gridCol w:w="7359"/>
      </w:tblGrid>
      <w:tr w:rsidR="00410136" w:rsidTr="00536138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136" w:rsidRDefault="00410136" w:rsidP="00536138">
            <w:pPr>
              <w:rPr>
                <w:i/>
              </w:rPr>
            </w:pPr>
            <w:r>
              <w:rPr>
                <w:i/>
              </w:rPr>
              <w:t>Отлично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136" w:rsidRDefault="00410136" w:rsidP="00536138">
            <w:r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</w:t>
            </w:r>
            <w:r>
              <w:t>е</w:t>
            </w:r>
            <w:r>
              <w:t>ет понятийным аппаратом.</w:t>
            </w:r>
          </w:p>
        </w:tc>
      </w:tr>
      <w:tr w:rsidR="00410136" w:rsidTr="00536138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136" w:rsidRDefault="00410136" w:rsidP="00536138">
            <w:pPr>
              <w:rPr>
                <w:i/>
              </w:rPr>
            </w:pPr>
            <w:r>
              <w:rPr>
                <w:i/>
              </w:rPr>
              <w:t>Хорошо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136" w:rsidRDefault="00410136" w:rsidP="00536138">
            <w:r>
              <w:t>студент, проявил полное знание программного материала, демонс</w:t>
            </w:r>
            <w:r>
              <w:t>т</w:t>
            </w:r>
            <w:r>
              <w:t>рирует сформированные на достаточном уровне умения и навыки, указанные в программе компетенции, допускает непринципиальные неточности при изложении ответа на вопросы.</w:t>
            </w:r>
          </w:p>
        </w:tc>
      </w:tr>
      <w:tr w:rsidR="00410136" w:rsidTr="00536138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136" w:rsidRDefault="00410136" w:rsidP="00536138">
            <w:pPr>
              <w:rPr>
                <w:i/>
              </w:rPr>
            </w:pPr>
            <w:r>
              <w:rPr>
                <w:i/>
              </w:rPr>
              <w:t>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136" w:rsidRDefault="00410136" w:rsidP="00536138">
            <w:r>
              <w:t xml:space="preserve">студент, обнаруживает </w:t>
            </w:r>
            <w:bookmarkStart w:id="0" w:name="_GoBack"/>
            <w:bookmarkEnd w:id="0"/>
            <w:r>
              <w:t>знания только основного материала, но не усвоил детали, допускает ошибки принципиального характера, д</w:t>
            </w:r>
            <w:r>
              <w:t>е</w:t>
            </w:r>
            <w:r>
              <w:t>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410136" w:rsidTr="00536138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136" w:rsidRDefault="00410136" w:rsidP="00536138">
            <w:pPr>
              <w:rPr>
                <w:i/>
              </w:rPr>
            </w:pPr>
            <w:r>
              <w:rPr>
                <w:i/>
              </w:rPr>
              <w:t>Неудовлетворительно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136" w:rsidRDefault="00410136" w:rsidP="00536138">
            <w:r>
              <w:t>студент, не усвоил основное содержание материала, не умеет сист</w:t>
            </w:r>
            <w:r>
              <w:t>е</w:t>
            </w:r>
            <w:r>
              <w:t>матизировать информацию, делать необходимые выводы, чётко и грамотно отвечать на заданные вопросы, демонстрирует низкий ур</w:t>
            </w:r>
            <w:r>
              <w:t>о</w:t>
            </w:r>
            <w:r>
              <w:t>вень овладения необходимыми компетенциями.</w:t>
            </w:r>
          </w:p>
        </w:tc>
      </w:tr>
    </w:tbl>
    <w:p w:rsidR="00410136" w:rsidRDefault="00410136" w:rsidP="00410136"/>
    <w:p w:rsidR="00410136" w:rsidRDefault="00410136" w:rsidP="00410136">
      <w:pPr>
        <w:spacing w:line="276" w:lineRule="auto"/>
        <w:jc w:val="right"/>
      </w:pPr>
    </w:p>
    <w:p w:rsidR="00410136" w:rsidRPr="00410136" w:rsidRDefault="00410136" w:rsidP="00410136">
      <w:pPr>
        <w:rPr>
          <w:color w:val="000000"/>
        </w:rPr>
      </w:pPr>
    </w:p>
    <w:p w:rsidR="003D1EA5" w:rsidRPr="0004525D" w:rsidRDefault="003D1EA5" w:rsidP="009608A5">
      <w:pPr>
        <w:jc w:val="center"/>
        <w:rPr>
          <w:b/>
        </w:rPr>
      </w:pPr>
      <w:r w:rsidRPr="005E7549">
        <w:br w:type="page"/>
      </w:r>
      <w:r w:rsidRPr="0004525D">
        <w:rPr>
          <w:b/>
        </w:rPr>
        <w:lastRenderedPageBreak/>
        <w:t xml:space="preserve">2 ФОНД ОЦЕНОЧНЫХ МАТЕРИАЛОВ </w:t>
      </w:r>
    </w:p>
    <w:p w:rsidR="003D1EA5" w:rsidRDefault="003D1EA5" w:rsidP="009608A5">
      <w:pPr>
        <w:jc w:val="center"/>
        <w:rPr>
          <w:b/>
        </w:rPr>
      </w:pPr>
      <w:r w:rsidRPr="0004525D">
        <w:rPr>
          <w:b/>
        </w:rPr>
        <w:t>ДЛЯ ПРОМЕЖУТОЧНОЙ АТТЕСТАЦИИ</w:t>
      </w:r>
    </w:p>
    <w:p w:rsidR="00D96997" w:rsidRDefault="00D96997" w:rsidP="005E7549">
      <w:pPr>
        <w:jc w:val="center"/>
        <w:rPr>
          <w:b/>
        </w:rPr>
      </w:pPr>
    </w:p>
    <w:p w:rsidR="003D1EA5" w:rsidRDefault="009608A5" w:rsidP="005E7549">
      <w:pPr>
        <w:jc w:val="center"/>
        <w:rPr>
          <w:b/>
        </w:rPr>
      </w:pPr>
      <w:r w:rsidRPr="005E7549">
        <w:rPr>
          <w:b/>
        </w:rPr>
        <w:t>Вопросы для</w:t>
      </w:r>
      <w:r w:rsidR="00D41BC8">
        <w:rPr>
          <w:b/>
        </w:rPr>
        <w:t xml:space="preserve"> </w:t>
      </w:r>
      <w:r w:rsidRPr="0004525D">
        <w:rPr>
          <w:b/>
        </w:rPr>
        <w:t>промежуточной аттестации</w:t>
      </w:r>
    </w:p>
    <w:p w:rsidR="00BB0F99" w:rsidRPr="00AA04F6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AA04F6">
        <w:rPr>
          <w:color w:val="000000"/>
        </w:rPr>
        <w:t xml:space="preserve">Общие положения о стандартах. </w:t>
      </w:r>
    </w:p>
    <w:p w:rsidR="00BB0F99" w:rsidRPr="00BB0F99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AA04F6">
        <w:rPr>
          <w:color w:val="000000"/>
        </w:rPr>
        <w:t xml:space="preserve">Нормативные документы по стандартам и виды стандартов. </w:t>
      </w:r>
    </w:p>
    <w:p w:rsidR="00BB0F99" w:rsidRPr="00AA04F6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AA04F6">
        <w:rPr>
          <w:color w:val="000000"/>
        </w:rPr>
        <w:t>Стандарты в области программного обеспечения.</w:t>
      </w:r>
    </w:p>
    <w:p w:rsidR="00BB0F99" w:rsidRPr="00AA04F6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AA04F6">
        <w:rPr>
          <w:color w:val="000000"/>
        </w:rPr>
        <w:t>Международные стандарты серии ИСО 9000</w:t>
      </w:r>
      <w:r>
        <w:rPr>
          <w:color w:val="000000"/>
        </w:rPr>
        <w:t>.</w:t>
      </w:r>
    </w:p>
    <w:p w:rsidR="00BB0F99" w:rsidRPr="00AA04F6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AA04F6">
        <w:rPr>
          <w:color w:val="000000"/>
        </w:rPr>
        <w:t>Международные организации, разрабатывающие стандарты.</w:t>
      </w:r>
    </w:p>
    <w:p w:rsidR="00BB0F99" w:rsidRPr="00AA04F6" w:rsidRDefault="00BB0F99" w:rsidP="00BB0F99">
      <w:pPr>
        <w:pStyle w:val="aff6"/>
        <w:numPr>
          <w:ilvl w:val="0"/>
          <w:numId w:val="3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  <w:r w:rsidRPr="00AA04F6">
        <w:rPr>
          <w:color w:val="000000"/>
        </w:rPr>
        <w:t xml:space="preserve">Национальные организации, разрабатывающие стандарты. </w:t>
      </w:r>
    </w:p>
    <w:p w:rsidR="00BB0F99" w:rsidRPr="00AA04F6" w:rsidRDefault="00BB0F99" w:rsidP="00BB0F99">
      <w:pPr>
        <w:pStyle w:val="aff6"/>
        <w:numPr>
          <w:ilvl w:val="0"/>
          <w:numId w:val="3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  <w:r w:rsidRPr="00AA04F6">
        <w:rPr>
          <w:color w:val="000000"/>
        </w:rPr>
        <w:t>Внутрифирменные (внутри корпоративные) стандарты.</w:t>
      </w:r>
    </w:p>
    <w:p w:rsidR="00BB0F99" w:rsidRPr="00C508E7" w:rsidRDefault="00BB0F99" w:rsidP="00BB0F99">
      <w:pPr>
        <w:pStyle w:val="aff6"/>
        <w:numPr>
          <w:ilvl w:val="0"/>
          <w:numId w:val="32"/>
        </w:numPr>
      </w:pPr>
      <w:r w:rsidRPr="00AA04F6">
        <w:rPr>
          <w:bCs/>
          <w:color w:val="000000"/>
        </w:rPr>
        <w:t>Правовые основы стандартизации и ее задачи.</w:t>
      </w:r>
    </w:p>
    <w:p w:rsidR="00BB0F99" w:rsidRPr="00C508E7" w:rsidRDefault="00BB0F99" w:rsidP="00BB0F99">
      <w:pPr>
        <w:pStyle w:val="aff6"/>
        <w:numPr>
          <w:ilvl w:val="0"/>
          <w:numId w:val="32"/>
        </w:numPr>
      </w:pPr>
      <w:r w:rsidRPr="00AA04F6">
        <w:rPr>
          <w:bCs/>
          <w:color w:val="000000"/>
        </w:rPr>
        <w:t>Органы и службы по стандартизации.</w:t>
      </w:r>
    </w:p>
    <w:p w:rsidR="00BB0F99" w:rsidRDefault="00BB0F99" w:rsidP="00BB0F99">
      <w:pPr>
        <w:pStyle w:val="aff6"/>
        <w:numPr>
          <w:ilvl w:val="0"/>
          <w:numId w:val="32"/>
        </w:numPr>
      </w:pPr>
      <w:r w:rsidRPr="00AA04F6">
        <w:rPr>
          <w:bCs/>
          <w:color w:val="000000"/>
        </w:rPr>
        <w:t>Нормоконтроль технической документации</w:t>
      </w:r>
      <w:r w:rsidRPr="008E6D3D">
        <w:t>.</w:t>
      </w:r>
    </w:p>
    <w:p w:rsidR="00BB0F99" w:rsidRPr="00AA04F6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AA04F6">
        <w:rPr>
          <w:bCs/>
        </w:rPr>
        <w:t>Обеспечение качества и безопасности процессов, продукции и услуг в сфере и</w:t>
      </w:r>
      <w:r w:rsidRPr="00AA04F6">
        <w:rPr>
          <w:bCs/>
        </w:rPr>
        <w:t>н</w:t>
      </w:r>
      <w:r w:rsidRPr="00AA04F6">
        <w:rPr>
          <w:bCs/>
        </w:rPr>
        <w:t>формационных технологий</w:t>
      </w:r>
      <w:r>
        <w:rPr>
          <w:bCs/>
        </w:rPr>
        <w:t>.</w:t>
      </w:r>
    </w:p>
    <w:p w:rsidR="00BB0F99" w:rsidRDefault="00BB0F99" w:rsidP="00BB0F99">
      <w:pPr>
        <w:pStyle w:val="aff6"/>
        <w:numPr>
          <w:ilvl w:val="0"/>
          <w:numId w:val="32"/>
        </w:numPr>
      </w:pPr>
      <w:r w:rsidRPr="008E6D3D">
        <w:t xml:space="preserve">Российское и зарубежное законодательство в области </w:t>
      </w:r>
      <w:r>
        <w:t>информационной безопасн</w:t>
      </w:r>
      <w:r>
        <w:t>о</w:t>
      </w:r>
      <w:r>
        <w:t xml:space="preserve">сти. </w:t>
      </w:r>
    </w:p>
    <w:p w:rsidR="00BB0F99" w:rsidRDefault="00BB0F99" w:rsidP="00BB0F99">
      <w:pPr>
        <w:pStyle w:val="aff6"/>
        <w:numPr>
          <w:ilvl w:val="0"/>
          <w:numId w:val="32"/>
        </w:numPr>
      </w:pPr>
      <w:r w:rsidRPr="008E6D3D">
        <w:t>Обзор международных и национальных стандартов и спецификаций в области ИБ: «Оранжевая книга», ИСО 15408 и др.</w:t>
      </w:r>
    </w:p>
    <w:p w:rsidR="00BB0F99" w:rsidRDefault="00BB0F99" w:rsidP="00BB0F99">
      <w:pPr>
        <w:pStyle w:val="aff6"/>
        <w:numPr>
          <w:ilvl w:val="0"/>
          <w:numId w:val="32"/>
        </w:numPr>
      </w:pPr>
      <w:r w:rsidRPr="008E6D3D">
        <w:t>Основные международные стандарты в области ИТ: ISO/IEC 9126, ISO/IEC 14598и ИСО/МЭК 9126-1</w:t>
      </w:r>
      <w:r>
        <w:t>.</w:t>
      </w:r>
    </w:p>
    <w:p w:rsidR="00BB0F99" w:rsidRDefault="00BB0F99" w:rsidP="00BB0F99">
      <w:pPr>
        <w:pStyle w:val="aff6"/>
        <w:numPr>
          <w:ilvl w:val="0"/>
          <w:numId w:val="32"/>
        </w:numPr>
      </w:pPr>
      <w:r>
        <w:t>Менеджмент качества.</w:t>
      </w:r>
    </w:p>
    <w:p w:rsidR="00BB0F99" w:rsidRDefault="00BB0F99" w:rsidP="00BB0F99">
      <w:pPr>
        <w:pStyle w:val="aff6"/>
        <w:numPr>
          <w:ilvl w:val="0"/>
          <w:numId w:val="32"/>
        </w:numPr>
      </w:pPr>
      <w:r w:rsidRPr="008E6D3D">
        <w:t>Принципы обеспечени</w:t>
      </w:r>
      <w:r>
        <w:t>я качества программных средств.</w:t>
      </w:r>
    </w:p>
    <w:p w:rsidR="00BB0F99" w:rsidRPr="00AA04F6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AA04F6">
        <w:rPr>
          <w:color w:val="000000"/>
        </w:rPr>
        <w:t>Стандарты жизненного цикла программных средств.</w:t>
      </w:r>
    </w:p>
    <w:p w:rsidR="00BB0F99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>
        <w:rPr>
          <w:color w:val="000000"/>
        </w:rPr>
        <w:t>Определение жизненного цикла ПО.</w:t>
      </w:r>
    </w:p>
    <w:p w:rsidR="00BB0F99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>
        <w:rPr>
          <w:color w:val="000000"/>
        </w:rPr>
        <w:t>Стандарт жизненного цикла (ЖЦ).</w:t>
      </w:r>
    </w:p>
    <w:p w:rsidR="00BB0F99" w:rsidRPr="00AA04F6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AA04F6">
        <w:rPr>
          <w:color w:val="000000"/>
        </w:rPr>
        <w:t>Модели жизненного цикла ПО</w:t>
      </w:r>
      <w:r>
        <w:rPr>
          <w:color w:val="000000"/>
        </w:rPr>
        <w:t>.</w:t>
      </w:r>
    </w:p>
    <w:p w:rsidR="00BB0F99" w:rsidRPr="00AA04F6" w:rsidRDefault="00BB0F99" w:rsidP="00BB0F99">
      <w:pPr>
        <w:pStyle w:val="aff6"/>
        <w:numPr>
          <w:ilvl w:val="0"/>
          <w:numId w:val="32"/>
        </w:numPr>
        <w:rPr>
          <w:color w:val="000000"/>
          <w:lang w:val="en-US"/>
        </w:rPr>
      </w:pPr>
      <w:r>
        <w:rPr>
          <w:color w:val="000000"/>
        </w:rPr>
        <w:t>Методы проектирования систем.</w:t>
      </w:r>
    </w:p>
    <w:p w:rsidR="00BB0F99" w:rsidRPr="00AA04F6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AA04F6">
        <w:rPr>
          <w:color w:val="000000"/>
        </w:rPr>
        <w:t>Визуальное моделирование.</w:t>
      </w:r>
    </w:p>
    <w:p w:rsidR="00BB0F99" w:rsidRPr="00BB0F99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AA04F6">
        <w:rPr>
          <w:color w:val="000000"/>
        </w:rPr>
        <w:t>Структурные мето</w:t>
      </w:r>
      <w:r>
        <w:rPr>
          <w:color w:val="000000"/>
        </w:rPr>
        <w:t>ды анализа и проектирования ПО.</w:t>
      </w:r>
    </w:p>
    <w:p w:rsidR="00BB0F99" w:rsidRPr="002E5D1B" w:rsidRDefault="00BB0F99" w:rsidP="00BB0F99">
      <w:pPr>
        <w:pStyle w:val="aff6"/>
        <w:numPr>
          <w:ilvl w:val="0"/>
          <w:numId w:val="32"/>
        </w:numPr>
      </w:pPr>
      <w:r w:rsidRPr="002E5D1B">
        <w:rPr>
          <w:color w:val="000000"/>
        </w:rPr>
        <w:t>Методологии проектирования ПО.</w:t>
      </w:r>
    </w:p>
    <w:p w:rsidR="00BB0F99" w:rsidRPr="002E5D1B" w:rsidRDefault="00BB0F99" w:rsidP="00BB0F99">
      <w:pPr>
        <w:pStyle w:val="aff6"/>
        <w:numPr>
          <w:ilvl w:val="0"/>
          <w:numId w:val="32"/>
        </w:numPr>
        <w:jc w:val="both"/>
        <w:rPr>
          <w:color w:val="000000"/>
        </w:rPr>
      </w:pPr>
      <w:r w:rsidRPr="002E5D1B">
        <w:rPr>
          <w:color w:val="000000"/>
        </w:rPr>
        <w:t>Сертификация программных средств.</w:t>
      </w:r>
    </w:p>
    <w:p w:rsidR="00BB0F99" w:rsidRDefault="00BB0F99" w:rsidP="00BB0F99">
      <w:pPr>
        <w:pStyle w:val="aff6"/>
        <w:numPr>
          <w:ilvl w:val="0"/>
          <w:numId w:val="32"/>
        </w:numPr>
        <w:jc w:val="both"/>
      </w:pPr>
      <w:r w:rsidRPr="008E6D3D">
        <w:t>Организационно-методические принципы сертификации</w:t>
      </w:r>
      <w:r>
        <w:t>.</w:t>
      </w:r>
    </w:p>
    <w:p w:rsidR="00BB0F99" w:rsidRDefault="00BB0F99" w:rsidP="00BB0F99">
      <w:pPr>
        <w:pStyle w:val="aff6"/>
        <w:numPr>
          <w:ilvl w:val="0"/>
          <w:numId w:val="32"/>
        </w:numPr>
        <w:jc w:val="both"/>
      </w:pPr>
      <w:r w:rsidRPr="008E6D3D">
        <w:t>Деятельность ИСО в области сертификации</w:t>
      </w:r>
      <w:r>
        <w:t>.</w:t>
      </w:r>
    </w:p>
    <w:p w:rsidR="00BB0F99" w:rsidRDefault="00BB0F99" w:rsidP="00BB0F99">
      <w:pPr>
        <w:pStyle w:val="Default"/>
        <w:numPr>
          <w:ilvl w:val="0"/>
          <w:numId w:val="32"/>
        </w:numPr>
        <w:jc w:val="both"/>
      </w:pPr>
      <w:r w:rsidRPr="008E6D3D">
        <w:t>Деятельность МЭК в сертификации</w:t>
      </w:r>
      <w:r>
        <w:t>.</w:t>
      </w:r>
    </w:p>
    <w:p w:rsidR="00BB0F99" w:rsidRDefault="00BB0F99" w:rsidP="00BB0F99">
      <w:pPr>
        <w:pStyle w:val="aff6"/>
        <w:numPr>
          <w:ilvl w:val="0"/>
          <w:numId w:val="32"/>
        </w:numPr>
        <w:jc w:val="both"/>
      </w:pPr>
      <w:r w:rsidRPr="002E5D1B">
        <w:rPr>
          <w:color w:val="000000"/>
        </w:rPr>
        <w:t>Сертификация и оценка процессов создания ПО.</w:t>
      </w:r>
    </w:p>
    <w:p w:rsidR="00BB0F99" w:rsidRPr="002E5D1B" w:rsidRDefault="00BB0F99" w:rsidP="00BB0F99">
      <w:pPr>
        <w:pStyle w:val="aff6"/>
        <w:numPr>
          <w:ilvl w:val="0"/>
          <w:numId w:val="32"/>
        </w:numPr>
        <w:jc w:val="both"/>
        <w:rPr>
          <w:color w:val="000000"/>
        </w:rPr>
      </w:pPr>
      <w:r w:rsidRPr="008E6D3D">
        <w:t>Международные правовые и нормативные акты обеспечения информационной безопасности процессов переработки информации.</w:t>
      </w:r>
    </w:p>
    <w:p w:rsidR="00BB0F99" w:rsidRDefault="00BB0F99" w:rsidP="00BB0F99">
      <w:pPr>
        <w:pStyle w:val="aff6"/>
        <w:numPr>
          <w:ilvl w:val="0"/>
          <w:numId w:val="32"/>
        </w:numPr>
        <w:jc w:val="both"/>
      </w:pPr>
      <w:r w:rsidRPr="008E6D3D">
        <w:t>Отечественное организационное, правовое и нормативное обеспечени</w:t>
      </w:r>
      <w:r>
        <w:t>е</w:t>
      </w:r>
      <w:r w:rsidRPr="008E6D3D">
        <w:t xml:space="preserve"> и регулир</w:t>
      </w:r>
      <w:r w:rsidRPr="008E6D3D">
        <w:t>о</w:t>
      </w:r>
      <w:r w:rsidRPr="008E6D3D">
        <w:t>вание в сфере информационной безопасности.</w:t>
      </w:r>
    </w:p>
    <w:p w:rsidR="00BB0F99" w:rsidRDefault="00BB0F99" w:rsidP="00BB0F99">
      <w:pPr>
        <w:pStyle w:val="aff6"/>
        <w:numPr>
          <w:ilvl w:val="0"/>
          <w:numId w:val="32"/>
        </w:numPr>
        <w:jc w:val="both"/>
      </w:pPr>
      <w:r w:rsidRPr="008E6D3D">
        <w:t>Система менеджмента информационной безопасности.</w:t>
      </w:r>
    </w:p>
    <w:p w:rsidR="00BB0F99" w:rsidRDefault="00BB0F99" w:rsidP="00BB0F99">
      <w:pPr>
        <w:pStyle w:val="aff6"/>
        <w:numPr>
          <w:ilvl w:val="0"/>
          <w:numId w:val="32"/>
        </w:numPr>
        <w:jc w:val="both"/>
      </w:pPr>
      <w:r w:rsidRPr="008E6D3D">
        <w:t>Сертификация систем обеспечения качества.</w:t>
      </w:r>
    </w:p>
    <w:p w:rsidR="00BB0F99" w:rsidRDefault="00BB0F99" w:rsidP="00BB0F99">
      <w:pPr>
        <w:pStyle w:val="aff6"/>
        <w:numPr>
          <w:ilvl w:val="0"/>
          <w:numId w:val="32"/>
        </w:numPr>
        <w:jc w:val="both"/>
      </w:pPr>
      <w:r w:rsidRPr="008E6D3D">
        <w:t>Сертификация информационно-коммуникационных технологий и система ИНКОМТЕХСЕРТ</w:t>
      </w:r>
      <w:r>
        <w:t>.</w:t>
      </w:r>
    </w:p>
    <w:p w:rsidR="00BB0F99" w:rsidRPr="002E5D1B" w:rsidRDefault="00BB0F99" w:rsidP="00BB0F99">
      <w:pPr>
        <w:pStyle w:val="aff6"/>
        <w:numPr>
          <w:ilvl w:val="0"/>
          <w:numId w:val="32"/>
        </w:numPr>
        <w:jc w:val="both"/>
        <w:rPr>
          <w:color w:val="000000"/>
        </w:rPr>
      </w:pPr>
      <w:r w:rsidRPr="002E5D1B">
        <w:rPr>
          <w:color w:val="000000"/>
        </w:rPr>
        <w:t>Анали</w:t>
      </w:r>
      <w:r>
        <w:rPr>
          <w:color w:val="000000"/>
        </w:rPr>
        <w:t>з и разработка требований к ПИ.</w:t>
      </w:r>
    </w:p>
    <w:p w:rsidR="00BB0F99" w:rsidRPr="002E5D1B" w:rsidRDefault="00BB0F99" w:rsidP="00BB0F99">
      <w:pPr>
        <w:pStyle w:val="aff6"/>
        <w:numPr>
          <w:ilvl w:val="0"/>
          <w:numId w:val="32"/>
        </w:numPr>
        <w:jc w:val="both"/>
        <w:rPr>
          <w:color w:val="000000"/>
        </w:rPr>
      </w:pPr>
      <w:r w:rsidRPr="002E5D1B">
        <w:rPr>
          <w:color w:val="000000"/>
        </w:rPr>
        <w:t xml:space="preserve">Определение целей создания ПИ. </w:t>
      </w:r>
    </w:p>
    <w:p w:rsidR="00BB0F99" w:rsidRPr="002E5D1B" w:rsidRDefault="00BB0F99" w:rsidP="00BB0F99">
      <w:pPr>
        <w:pStyle w:val="aff6"/>
        <w:numPr>
          <w:ilvl w:val="0"/>
          <w:numId w:val="32"/>
        </w:numPr>
        <w:jc w:val="both"/>
        <w:rPr>
          <w:color w:val="000000"/>
        </w:rPr>
      </w:pPr>
      <w:r w:rsidRPr="002E5D1B">
        <w:rPr>
          <w:color w:val="000000"/>
        </w:rPr>
        <w:t>Разработк</w:t>
      </w:r>
      <w:r>
        <w:rPr>
          <w:color w:val="000000"/>
        </w:rPr>
        <w:t>а внешних спецификаций проекта.</w:t>
      </w:r>
    </w:p>
    <w:p w:rsidR="00BB0F99" w:rsidRPr="002E5D1B" w:rsidRDefault="00BB0F99" w:rsidP="00BB0F99">
      <w:pPr>
        <w:pStyle w:val="aff6"/>
        <w:numPr>
          <w:ilvl w:val="0"/>
          <w:numId w:val="32"/>
        </w:numPr>
        <w:jc w:val="both"/>
        <w:rPr>
          <w:color w:val="000000"/>
        </w:rPr>
      </w:pPr>
      <w:r w:rsidRPr="002E5D1B">
        <w:rPr>
          <w:color w:val="000000"/>
        </w:rPr>
        <w:t xml:space="preserve">Понятие качественного программного изделия и связанные с ним характеристики. </w:t>
      </w:r>
    </w:p>
    <w:p w:rsidR="00BB0F99" w:rsidRPr="002E5D1B" w:rsidRDefault="00BB0F99" w:rsidP="00BB0F99">
      <w:pPr>
        <w:pStyle w:val="aff6"/>
        <w:numPr>
          <w:ilvl w:val="0"/>
          <w:numId w:val="32"/>
        </w:numPr>
        <w:jc w:val="both"/>
        <w:rPr>
          <w:color w:val="000000"/>
        </w:rPr>
      </w:pPr>
      <w:r w:rsidRPr="002E5D1B">
        <w:rPr>
          <w:color w:val="000000"/>
        </w:rPr>
        <w:t xml:space="preserve">Методы оценки качества программных средств. </w:t>
      </w:r>
    </w:p>
    <w:p w:rsidR="00BB0F99" w:rsidRPr="002E5D1B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2E5D1B">
        <w:rPr>
          <w:color w:val="000000"/>
        </w:rPr>
        <w:t xml:space="preserve">Модель анализа надежности программных средств. </w:t>
      </w:r>
    </w:p>
    <w:p w:rsidR="00BB0F99" w:rsidRDefault="00BB0F99" w:rsidP="00BB0F99">
      <w:pPr>
        <w:pStyle w:val="aff6"/>
        <w:numPr>
          <w:ilvl w:val="0"/>
          <w:numId w:val="32"/>
        </w:numPr>
      </w:pPr>
      <w:r w:rsidRPr="002E5D1B">
        <w:rPr>
          <w:color w:val="000000"/>
        </w:rPr>
        <w:t>Принципы и методы обеспечения надежности программных средств.</w:t>
      </w:r>
    </w:p>
    <w:p w:rsidR="00BB0F99" w:rsidRPr="002E5D1B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2E5D1B">
        <w:rPr>
          <w:color w:val="000000"/>
        </w:rPr>
        <w:lastRenderedPageBreak/>
        <w:t>Управление требованиями и конфигурацией при разработке ПО.</w:t>
      </w:r>
    </w:p>
    <w:p w:rsidR="00BB0F99" w:rsidRPr="002E5D1B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2E5D1B">
        <w:rPr>
          <w:color w:val="000000"/>
        </w:rPr>
        <w:t xml:space="preserve">Понятие рынка программных средств, маркетинг ПО, задачи маркетинга ПО. </w:t>
      </w:r>
    </w:p>
    <w:p w:rsidR="00BB0F99" w:rsidRPr="002E5D1B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2E5D1B">
        <w:rPr>
          <w:color w:val="000000"/>
        </w:rPr>
        <w:t>Библиотека инфраструктуры информационных технологий ITIL</w:t>
      </w:r>
      <w:r>
        <w:rPr>
          <w:color w:val="000000"/>
        </w:rPr>
        <w:t>.</w:t>
      </w:r>
    </w:p>
    <w:p w:rsidR="00BB0F99" w:rsidRPr="00AA04F6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8E6D3D">
        <w:t xml:space="preserve">Виды технической и технологической документации. </w:t>
      </w:r>
    </w:p>
    <w:p w:rsidR="00BB0F99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8E6D3D">
        <w:t>Стандарты оформления документов, регламентов, протоколов по информационным системам.</w:t>
      </w:r>
    </w:p>
    <w:p w:rsidR="00BB0F99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>
        <w:rPr>
          <w:color w:val="000000"/>
        </w:rPr>
        <w:t>Структура технического задания на программный продукт.</w:t>
      </w:r>
    </w:p>
    <w:p w:rsidR="00BB0F99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4B4AA4">
        <w:rPr>
          <w:color w:val="000000"/>
        </w:rPr>
        <w:t>Внутреннее проектирование программного изделия.</w:t>
      </w:r>
    </w:p>
    <w:p w:rsidR="00BB0F99" w:rsidRPr="00A00442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4B4AA4">
        <w:rPr>
          <w:color w:val="000000"/>
        </w:rPr>
        <w:t>Методы тестирования ПО. Методы проектирования тестовых наборов данных.</w:t>
      </w:r>
    </w:p>
    <w:p w:rsidR="00BB0F99" w:rsidRPr="004B4AA4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4B4AA4">
        <w:rPr>
          <w:color w:val="000000"/>
        </w:rPr>
        <w:t>Определение и принципы тестирования. Отладка программ. Общая схема процесса отладки программ.</w:t>
      </w:r>
    </w:p>
    <w:p w:rsidR="00BB0F99" w:rsidRPr="004B4AA4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4B4AA4">
        <w:rPr>
          <w:color w:val="000000"/>
        </w:rPr>
        <w:t>Модели и процессы управлении проектами программных средств. Понятие зрел</w:t>
      </w:r>
      <w:r w:rsidRPr="004B4AA4">
        <w:rPr>
          <w:color w:val="000000"/>
        </w:rPr>
        <w:t>о</w:t>
      </w:r>
      <w:r w:rsidRPr="004B4AA4">
        <w:rPr>
          <w:color w:val="000000"/>
        </w:rPr>
        <w:t>сти процессов создания ПО.</w:t>
      </w:r>
    </w:p>
    <w:p w:rsidR="00BB0F99" w:rsidRPr="004B4AA4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4B4AA4">
        <w:rPr>
          <w:color w:val="000000"/>
        </w:rPr>
        <w:t>Модель оценки зрелости СММ. Уровни технологической зрелости СММ.</w:t>
      </w:r>
    </w:p>
    <w:p w:rsidR="004B4AA4" w:rsidRDefault="004B4AA4" w:rsidP="004B4AA4"/>
    <w:p w:rsidR="003D1EA5" w:rsidRDefault="003D1EA5" w:rsidP="00D901D9">
      <w:pPr>
        <w:pStyle w:val="12"/>
        <w:spacing w:before="120" w:after="120" w:line="276" w:lineRule="auto"/>
        <w:jc w:val="center"/>
        <w:rPr>
          <w:b/>
          <w:sz w:val="28"/>
          <w:szCs w:val="28"/>
        </w:rPr>
      </w:pPr>
      <w:r w:rsidRPr="00373F11">
        <w:rPr>
          <w:b/>
          <w:sz w:val="28"/>
          <w:szCs w:val="28"/>
        </w:rPr>
        <w:t>Критерии оценки</w:t>
      </w:r>
    </w:p>
    <w:p w:rsidR="00410136" w:rsidRPr="00410136" w:rsidRDefault="00410136" w:rsidP="00410136">
      <w:pPr>
        <w:tabs>
          <w:tab w:val="right" w:leader="underscore" w:pos="9639"/>
        </w:tabs>
        <w:ind w:firstLine="567"/>
        <w:rPr>
          <w:rStyle w:val="s19"/>
        </w:rPr>
      </w:pPr>
      <w:r w:rsidRPr="00410136">
        <w:rPr>
          <w:rStyle w:val="s19"/>
        </w:rPr>
        <w:t xml:space="preserve">Знания, умения и навыки обучающихся при промежуточной аттестации </w:t>
      </w:r>
      <w:r w:rsidRPr="00410136">
        <w:rPr>
          <w:rStyle w:val="s19"/>
          <w:b/>
        </w:rPr>
        <w:t>в форме з</w:t>
      </w:r>
      <w:r w:rsidRPr="00410136">
        <w:rPr>
          <w:rStyle w:val="s19"/>
          <w:b/>
        </w:rPr>
        <w:t>а</w:t>
      </w:r>
      <w:r w:rsidRPr="00410136">
        <w:rPr>
          <w:rStyle w:val="s19"/>
          <w:b/>
        </w:rPr>
        <w:t>чета</w:t>
      </w:r>
      <w:r w:rsidRPr="00410136">
        <w:rPr>
          <w:rStyle w:val="s19"/>
        </w:rPr>
        <w:t xml:space="preserve"> определяются «зачтено», «не зачтено».</w:t>
      </w:r>
    </w:p>
    <w:p w:rsidR="00410136" w:rsidRPr="00410136" w:rsidRDefault="00410136" w:rsidP="00410136">
      <w:pPr>
        <w:tabs>
          <w:tab w:val="right" w:leader="underscore" w:pos="9639"/>
        </w:tabs>
        <w:ind w:firstLine="567"/>
        <w:rPr>
          <w:rStyle w:val="s19"/>
        </w:rPr>
      </w:pPr>
      <w:r w:rsidRPr="00410136">
        <w:rPr>
          <w:rStyle w:val="s19"/>
        </w:rPr>
        <w:t>«Зачтено» – обучающийся знает курс на уровне лекционного материала, базового учебника, дополнительной учебной, научной и методологической литературы, умеет пр</w:t>
      </w:r>
      <w:r w:rsidRPr="00410136">
        <w:rPr>
          <w:rStyle w:val="s19"/>
        </w:rPr>
        <w:t>и</w:t>
      </w:r>
      <w:r w:rsidRPr="00410136">
        <w:rPr>
          <w:rStyle w:val="s19"/>
        </w:rPr>
        <w:t>вести разные точки зрения по излагаемому вопросу.</w:t>
      </w:r>
    </w:p>
    <w:p w:rsidR="00410136" w:rsidRPr="00410136" w:rsidRDefault="00410136" w:rsidP="00410136">
      <w:pPr>
        <w:tabs>
          <w:tab w:val="right" w:leader="underscore" w:pos="9639"/>
        </w:tabs>
        <w:ind w:firstLine="567"/>
        <w:rPr>
          <w:rStyle w:val="s19"/>
        </w:rPr>
      </w:pPr>
      <w:r w:rsidRPr="00410136">
        <w:rPr>
          <w:rStyle w:val="s19"/>
        </w:rPr>
        <w:t>«Не зачтено» – обучающийся имеет пробелы в знаниях основного учебного мат</w:t>
      </w:r>
      <w:r w:rsidRPr="00410136">
        <w:rPr>
          <w:rStyle w:val="s19"/>
        </w:rPr>
        <w:t>е</w:t>
      </w:r>
      <w:r w:rsidRPr="00410136">
        <w:rPr>
          <w:rStyle w:val="s19"/>
        </w:rPr>
        <w:t xml:space="preserve">риала, допускает принципиальные ошибки в выполнении предусмотренных программой заданий. </w:t>
      </w:r>
    </w:p>
    <w:p w:rsidR="003D1EA5" w:rsidRPr="00B976E6" w:rsidRDefault="003D1EA5" w:rsidP="00B524B4">
      <w:pPr>
        <w:jc w:val="center"/>
        <w:rPr>
          <w:b/>
          <w:sz w:val="4"/>
          <w:szCs w:val="4"/>
        </w:rPr>
      </w:pPr>
      <w:r>
        <w:br w:type="page"/>
      </w:r>
      <w:bookmarkStart w:id="1" w:name="_Toc185732334"/>
      <w:bookmarkStart w:id="2" w:name="_Toc102887909"/>
    </w:p>
    <w:p w:rsidR="003D1EA5" w:rsidRPr="002F4B5D" w:rsidRDefault="003D1EA5" w:rsidP="004C5746">
      <w:pPr>
        <w:pStyle w:val="2"/>
        <w:spacing w:before="0" w:after="0"/>
        <w:ind w:left="720"/>
        <w:jc w:val="center"/>
        <w:rPr>
          <w:rFonts w:ascii="Times New Roman" w:hAnsi="Times New Roman"/>
          <w:b w:val="0"/>
          <w:i w:val="0"/>
          <w:sz w:val="24"/>
          <w:szCs w:val="24"/>
          <w:u w:val="double"/>
        </w:rPr>
      </w:pPr>
      <w:r w:rsidRPr="002F4B5D">
        <w:rPr>
          <w:rFonts w:ascii="Times New Roman" w:hAnsi="Times New Roman"/>
          <w:b w:val="0"/>
          <w:i w:val="0"/>
          <w:sz w:val="24"/>
          <w:szCs w:val="24"/>
        </w:rPr>
        <w:lastRenderedPageBreak/>
        <w:t>ПРИЛОЖЕНИЕ Б</w:t>
      </w:r>
    </w:p>
    <w:p w:rsidR="003D1EA5" w:rsidRDefault="003D1EA5" w:rsidP="0059485C">
      <w:pPr>
        <w:pStyle w:val="a5"/>
        <w:jc w:val="center"/>
        <w:rPr>
          <w:b/>
          <w:sz w:val="24"/>
          <w:szCs w:val="24"/>
        </w:rPr>
      </w:pPr>
    </w:p>
    <w:p w:rsidR="003D1EA5" w:rsidRPr="005E7549" w:rsidRDefault="003D1EA5" w:rsidP="005E7549">
      <w:pPr>
        <w:jc w:val="center"/>
        <w:rPr>
          <w:b/>
        </w:rPr>
      </w:pPr>
      <w:r w:rsidRPr="005E7549">
        <w:rPr>
          <w:b/>
        </w:rPr>
        <w:t>МЕТОДИЧЕСКИЕ РЕКОМЕНДАЦИИ</w:t>
      </w:r>
      <w:bookmarkEnd w:id="1"/>
      <w:r w:rsidRPr="005E7549">
        <w:rPr>
          <w:b/>
        </w:rPr>
        <w:t xml:space="preserve"> И УКАЗАНИЯ</w:t>
      </w:r>
    </w:p>
    <w:p w:rsidR="003D1EA5" w:rsidRPr="005E7549" w:rsidRDefault="003D1EA5" w:rsidP="005E7549">
      <w:pPr>
        <w:jc w:val="both"/>
      </w:pPr>
      <w:bookmarkStart w:id="3" w:name="_Toc185732335"/>
    </w:p>
    <w:bookmarkEnd w:id="2"/>
    <w:bookmarkEnd w:id="3"/>
    <w:p w:rsidR="003D1EA5" w:rsidRPr="005E7549" w:rsidRDefault="003D1EA5" w:rsidP="005E7549">
      <w:pPr>
        <w:ind w:firstLine="709"/>
        <w:jc w:val="both"/>
      </w:pPr>
      <w:r w:rsidRPr="005E7549">
        <w:t>Дисциплина «</w:t>
      </w:r>
      <w:r w:rsidR="00410136" w:rsidRPr="00410136">
        <w:t>Стандартизация, сертификация и техническое документоведение</w:t>
      </w:r>
      <w:r w:rsidRPr="005E7549">
        <w:t>» реализуется для подготовки студентов, обучающихся по специальности СПО</w:t>
      </w:r>
      <w:r w:rsidR="00410136" w:rsidRPr="00410136">
        <w:t>09.02.07Информационные системы и программирование</w:t>
      </w:r>
      <w:r w:rsidRPr="005E7549">
        <w:t>. На лекционных и лабор</w:t>
      </w:r>
      <w:r w:rsidRPr="005E7549">
        <w:t>а</w:t>
      </w:r>
      <w:r w:rsidRPr="005E7549">
        <w:t>торных занятиях рассматриваются примеры из практики Российских и зарубежных фирм, а также предприятий Алтайского края.</w:t>
      </w:r>
    </w:p>
    <w:p w:rsidR="003D1EA5" w:rsidRPr="005E7549" w:rsidRDefault="003D1EA5" w:rsidP="00D41BC8">
      <w:pPr>
        <w:spacing w:before="120"/>
        <w:ind w:firstLine="709"/>
        <w:jc w:val="center"/>
        <w:rPr>
          <w:b/>
        </w:rPr>
      </w:pPr>
      <w:r w:rsidRPr="005E7549">
        <w:rPr>
          <w:b/>
        </w:rPr>
        <w:t>Методические рекомендации по усвоению учебного материала</w:t>
      </w:r>
    </w:p>
    <w:p w:rsidR="003D1EA5" w:rsidRPr="005E7549" w:rsidRDefault="003D1EA5" w:rsidP="005E7549">
      <w:pPr>
        <w:ind w:firstLine="709"/>
        <w:jc w:val="both"/>
      </w:pPr>
      <w:r w:rsidRPr="005E7549">
        <w:t>Для лучшего освоения учебной дисциплины перед каждой лекцией студент повт</w:t>
      </w:r>
      <w:r w:rsidRPr="005E7549">
        <w:t>о</w:t>
      </w:r>
      <w:r w:rsidRPr="005E7549">
        <w:t>ряет предыдущий лекционный материал и прорабатывает рассмотренные ранее вопросы с использованием рекомендованной преподавателем основной и дополнительной литерат</w:t>
      </w:r>
      <w:r w:rsidRPr="005E7549">
        <w:t>у</w:t>
      </w:r>
      <w:r w:rsidRPr="005E7549">
        <w:t>ры.</w:t>
      </w:r>
    </w:p>
    <w:p w:rsidR="003D1EA5" w:rsidRPr="005E7549" w:rsidRDefault="003D1EA5" w:rsidP="005E7549">
      <w:pPr>
        <w:ind w:firstLine="709"/>
        <w:jc w:val="both"/>
      </w:pPr>
      <w:r w:rsidRPr="005E7549">
        <w:t>При подготовке к лабораторным занятиям студенту, кроме повтора лекционного материала по теме практического занятия, необходимо также  изучить методические р</w:t>
      </w:r>
      <w:r w:rsidRPr="005E7549">
        <w:t>е</w:t>
      </w:r>
      <w:r w:rsidRPr="005E7549">
        <w:t xml:space="preserve">комендации, выданные преподавателем. </w:t>
      </w:r>
    </w:p>
    <w:p w:rsidR="003D1EA5" w:rsidRPr="005E7549" w:rsidRDefault="003D1EA5" w:rsidP="005E7549">
      <w:pPr>
        <w:ind w:firstLine="709"/>
        <w:jc w:val="both"/>
      </w:pPr>
      <w:r w:rsidRPr="005E7549">
        <w:t>Выполнение этих видов работы в соответствующие сроки позволит студентам уже в течение семестра вести подготовку к зачету по дисциплине. Зачет сдаётся в форме те</w:t>
      </w:r>
      <w:r w:rsidRPr="005E7549">
        <w:t>с</w:t>
      </w:r>
      <w:r w:rsidRPr="005E7549">
        <w:t>тирования. Вопросы к зачету выдаются в семестре.</w:t>
      </w:r>
    </w:p>
    <w:p w:rsidR="003D1EA5" w:rsidRPr="005E7549" w:rsidRDefault="003D1EA5" w:rsidP="00D41BC8">
      <w:pPr>
        <w:spacing w:before="120"/>
        <w:ind w:firstLine="709"/>
        <w:jc w:val="center"/>
        <w:rPr>
          <w:b/>
        </w:rPr>
      </w:pPr>
      <w:r w:rsidRPr="005E7549">
        <w:rPr>
          <w:b/>
        </w:rPr>
        <w:t>Методические рекомендации студентам по подготовке</w:t>
      </w:r>
      <w:r w:rsidR="00D41BC8">
        <w:rPr>
          <w:b/>
        </w:rPr>
        <w:t xml:space="preserve"> </w:t>
      </w:r>
      <w:r w:rsidRPr="005E7549">
        <w:rPr>
          <w:b/>
        </w:rPr>
        <w:t xml:space="preserve">к лабораторным </w:t>
      </w:r>
      <w:r w:rsidR="00D96997">
        <w:rPr>
          <w:b/>
        </w:rPr>
        <w:t>зан</w:t>
      </w:r>
      <w:r w:rsidR="00D96997">
        <w:rPr>
          <w:b/>
        </w:rPr>
        <w:t>я</w:t>
      </w:r>
      <w:r w:rsidR="00D96997">
        <w:rPr>
          <w:b/>
        </w:rPr>
        <w:t>тиям</w:t>
      </w:r>
      <w:r w:rsidRPr="005E7549">
        <w:rPr>
          <w:b/>
        </w:rPr>
        <w:t xml:space="preserve"> по курсу </w:t>
      </w:r>
      <w:r w:rsidR="00D41BC8">
        <w:rPr>
          <w:b/>
        </w:rPr>
        <w:t xml:space="preserve"> </w:t>
      </w:r>
      <w:r w:rsidRPr="005E7549">
        <w:rPr>
          <w:b/>
        </w:rPr>
        <w:t>«</w:t>
      </w:r>
      <w:r w:rsidR="00410136" w:rsidRPr="00410136">
        <w:rPr>
          <w:b/>
        </w:rPr>
        <w:t>Стандартизация, сертификация и техническое документоведение</w:t>
      </w:r>
      <w:r w:rsidRPr="005E7549">
        <w:rPr>
          <w:b/>
        </w:rPr>
        <w:t>»</w:t>
      </w:r>
    </w:p>
    <w:p w:rsidR="003D1EA5" w:rsidRPr="005E7549" w:rsidRDefault="003D1EA5" w:rsidP="00410136">
      <w:pPr>
        <w:ind w:firstLine="709"/>
        <w:jc w:val="both"/>
      </w:pPr>
      <w:r w:rsidRPr="005E7549">
        <w:t xml:space="preserve">Лабораторные </w:t>
      </w:r>
      <w:r w:rsidRPr="00D96997">
        <w:t>занятия</w:t>
      </w:r>
      <w:r w:rsidRPr="005E7549">
        <w:t xml:space="preserve"> - одна из основных форм организации учебного процесса, предназначенные для приобретения практических навыков.</w:t>
      </w:r>
    </w:p>
    <w:p w:rsidR="003D1EA5" w:rsidRPr="005E7549" w:rsidRDefault="003D1EA5" w:rsidP="005E7549">
      <w:pPr>
        <w:ind w:firstLine="709"/>
        <w:jc w:val="both"/>
      </w:pPr>
      <w:r w:rsidRPr="005E7549">
        <w:t>Цель лабораторных занятий заключается в закреплении лекционного материала по наиболее важным темам и вопросам курса.</w:t>
      </w:r>
    </w:p>
    <w:p w:rsidR="003D1EA5" w:rsidRPr="005E7549" w:rsidRDefault="003D1EA5" w:rsidP="005E7549">
      <w:pPr>
        <w:ind w:firstLine="709"/>
        <w:jc w:val="both"/>
      </w:pPr>
      <w:r w:rsidRPr="005E7549">
        <w:t>На лабораторных занятиях необходимо внимательно отнестись к теоретической части методических указаний, т.к. именно здесь конкретизируются вопросы, излагаемых на лекциях.</w:t>
      </w:r>
    </w:p>
    <w:p w:rsidR="003D1EA5" w:rsidRPr="005E7549" w:rsidRDefault="003D1EA5" w:rsidP="005E7549">
      <w:pPr>
        <w:ind w:firstLine="709"/>
        <w:jc w:val="both"/>
      </w:pPr>
      <w:r w:rsidRPr="005E7549">
        <w:t>Кроме всего прочего, лабораторные занятия являются формой контроля преподав</w:t>
      </w:r>
      <w:r w:rsidRPr="005E7549">
        <w:t>а</w:t>
      </w:r>
      <w:r w:rsidRPr="005E7549">
        <w:t>теля за учебным процессом в группе, успеваемостью и отношением к учебе каждого ст</w:t>
      </w:r>
      <w:r w:rsidRPr="005E7549">
        <w:t>у</w:t>
      </w:r>
      <w:r w:rsidRPr="005E7549">
        <w:t>дента.</w:t>
      </w:r>
    </w:p>
    <w:p w:rsidR="003D1EA5" w:rsidRPr="005E7549" w:rsidRDefault="003D1EA5" w:rsidP="005E7549">
      <w:pPr>
        <w:ind w:firstLine="709"/>
        <w:jc w:val="both"/>
      </w:pPr>
      <w:r w:rsidRPr="005E7549">
        <w:t>Подготовка к лабораторным занятиям включает в себя обязательное ознакомл</w:t>
      </w:r>
      <w:r w:rsidRPr="005E7549">
        <w:t>е</w:t>
      </w:r>
      <w:r w:rsidRPr="005E7549">
        <w:t>ние с планом лабораторного занятия, в котором формулируются цели занятия, даются краткие методические указания по подготовке каждого во</w:t>
      </w:r>
      <w:r w:rsidR="00D41BC8">
        <w:t xml:space="preserve">проса, </w:t>
      </w:r>
      <w:r w:rsidRPr="005E7549">
        <w:t>изуч</w:t>
      </w:r>
      <w:r w:rsidR="00D41BC8">
        <w:t>ение</w:t>
      </w:r>
      <w:r w:rsidRPr="005E7549">
        <w:t xml:space="preserve"> конспект</w:t>
      </w:r>
      <w:r w:rsidR="00D41BC8">
        <w:t>ов</w:t>
      </w:r>
      <w:r w:rsidRPr="005E7549">
        <w:t xml:space="preserve"> лекций, с</w:t>
      </w:r>
      <w:r w:rsidRPr="005E7549">
        <w:t>о</w:t>
      </w:r>
      <w:r w:rsidRPr="005E7549">
        <w:t>ответствующи</w:t>
      </w:r>
      <w:r w:rsidR="00D41BC8">
        <w:t>х</w:t>
      </w:r>
      <w:r w:rsidRPr="005E7549">
        <w:t xml:space="preserve"> раздел</w:t>
      </w:r>
      <w:r w:rsidR="00D41BC8">
        <w:t>ов</w:t>
      </w:r>
      <w:r w:rsidRPr="005E7549">
        <w:t xml:space="preserve"> учебника, учебного пособия</w:t>
      </w:r>
      <w:r w:rsidR="00D41BC8">
        <w:t xml:space="preserve">, </w:t>
      </w:r>
      <w:r w:rsidRPr="005E7549">
        <w:t>при возникновении вопросов сл</w:t>
      </w:r>
      <w:r w:rsidRPr="005E7549">
        <w:t>е</w:t>
      </w:r>
      <w:r w:rsidRPr="005E7549">
        <w:t>дует обращаться за консультацией к преподав</w:t>
      </w:r>
      <w:r w:rsidRPr="005E7549">
        <w:t>а</w:t>
      </w:r>
      <w:r w:rsidRPr="005E7549">
        <w:t>телю.</w:t>
      </w:r>
    </w:p>
    <w:p w:rsidR="003D1EA5" w:rsidRPr="005E7549" w:rsidRDefault="003D1EA5" w:rsidP="00D41BC8">
      <w:pPr>
        <w:spacing w:before="120"/>
        <w:ind w:firstLine="709"/>
        <w:jc w:val="center"/>
        <w:rPr>
          <w:b/>
        </w:rPr>
      </w:pPr>
      <w:r w:rsidRPr="005E7549">
        <w:rPr>
          <w:b/>
        </w:rPr>
        <w:t>Методические советы преподавателю дисциплины</w:t>
      </w:r>
    </w:p>
    <w:p w:rsidR="003D1EA5" w:rsidRPr="005E7549" w:rsidRDefault="003D1EA5" w:rsidP="005E7549">
      <w:pPr>
        <w:ind w:firstLine="709"/>
        <w:jc w:val="both"/>
      </w:pPr>
      <w:r w:rsidRPr="005E7549">
        <w:t>Традиционно подготовка лекции предполагает определение цели изучения мат</w:t>
      </w:r>
      <w:r w:rsidRPr="005E7549">
        <w:t>е</w:t>
      </w:r>
      <w:r w:rsidRPr="005E7549">
        <w:t>риала по данной теме; составление плана изложения материала; - определение основных понятий темы;  подбор основной литературы к теме.</w:t>
      </w:r>
    </w:p>
    <w:p w:rsidR="00D96997" w:rsidRDefault="003D1EA5" w:rsidP="005E7549">
      <w:pPr>
        <w:ind w:firstLine="709"/>
        <w:jc w:val="both"/>
      </w:pPr>
      <w:r w:rsidRPr="005E7549">
        <w:t>При подготовке лекции важно временное планирование, определение четко по времени каждой структурной часть лекции и строгое выполнение этого времени в аудит</w:t>
      </w:r>
      <w:r w:rsidRPr="005E7549">
        <w:t>о</w:t>
      </w:r>
      <w:r w:rsidRPr="005E7549">
        <w:t xml:space="preserve">рии. </w:t>
      </w:r>
    </w:p>
    <w:p w:rsidR="003D1EA5" w:rsidRPr="005E7549" w:rsidRDefault="003D1EA5" w:rsidP="005E7549">
      <w:pPr>
        <w:ind w:firstLine="709"/>
        <w:jc w:val="both"/>
      </w:pPr>
      <w:r w:rsidRPr="005E7549">
        <w:t xml:space="preserve">По возможности рекомендуется использовать современные технические средства обучения, там, где имеется оборудованная аудитория. </w:t>
      </w:r>
    </w:p>
    <w:p w:rsidR="003D1EA5" w:rsidRPr="005E7549" w:rsidRDefault="003D1EA5" w:rsidP="005E7549">
      <w:pPr>
        <w:ind w:firstLine="709"/>
        <w:jc w:val="both"/>
      </w:pPr>
      <w:r w:rsidRPr="005E7549">
        <w:t>Интонации голоса лектора должны быть рассчитаны на помещение и акустику ле</w:t>
      </w:r>
      <w:r w:rsidRPr="005E7549">
        <w:t>к</w:t>
      </w:r>
      <w:r w:rsidRPr="005E7549">
        <w:t>ционной аудитории, дикция четкая, размеренная.</w:t>
      </w:r>
    </w:p>
    <w:p w:rsidR="003D1EA5" w:rsidRPr="005E7549" w:rsidRDefault="003D1EA5" w:rsidP="005E7549">
      <w:pPr>
        <w:ind w:firstLine="709"/>
        <w:jc w:val="both"/>
      </w:pPr>
      <w:r w:rsidRPr="005E7549">
        <w:t xml:space="preserve">На лекциях и лабораторных занятиях рекомендуется рассматриваются примеры из практики ведущих </w:t>
      </w:r>
      <w:r w:rsidR="004F092F">
        <w:t>ИТ</w:t>
      </w:r>
      <w:r w:rsidRPr="005E7549">
        <w:t xml:space="preserve"> предприятий Алтайского края</w:t>
      </w:r>
      <w:r w:rsidR="004F092F">
        <w:t>.</w:t>
      </w:r>
    </w:p>
    <w:p w:rsidR="003D1EA5" w:rsidRPr="005E7549" w:rsidRDefault="003D1EA5" w:rsidP="005E7549">
      <w:pPr>
        <w:jc w:val="both"/>
      </w:pPr>
    </w:p>
    <w:sectPr w:rsidR="003D1EA5" w:rsidRPr="005E7549" w:rsidSect="00B56D52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4681" w:rsidRDefault="00A34681">
      <w:r>
        <w:separator/>
      </w:r>
    </w:p>
  </w:endnote>
  <w:endnote w:type="continuationSeparator" w:id="1">
    <w:p w:rsidR="00A34681" w:rsidRDefault="00A346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charset w:val="CC"/>
    <w:family w:val="swiss"/>
    <w:pitch w:val="variable"/>
    <w:sig w:usb0="00000287" w:usb1="00000000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138" w:rsidRDefault="00536138" w:rsidP="009F353F">
    <w:pPr>
      <w:pStyle w:val="af"/>
      <w:framePr w:wrap="auto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11</w:t>
    </w:r>
    <w:r>
      <w:rPr>
        <w:rStyle w:val="af1"/>
      </w:rPr>
      <w:fldChar w:fldCharType="end"/>
    </w:r>
  </w:p>
  <w:p w:rsidR="00536138" w:rsidRDefault="00536138" w:rsidP="00186EA0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138" w:rsidRDefault="00536138" w:rsidP="00ED368A">
    <w:pPr>
      <w:pStyle w:val="af"/>
      <w:jc w:val="center"/>
    </w:pPr>
    <w:fldSimple w:instr=" PAGE   \* MERGEFORMAT ">
      <w:r w:rsidR="00D41BC8">
        <w:rPr>
          <w:noProof/>
        </w:rPr>
        <w:t>26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4681" w:rsidRDefault="00A34681">
      <w:r>
        <w:separator/>
      </w:r>
    </w:p>
  </w:footnote>
  <w:footnote w:type="continuationSeparator" w:id="1">
    <w:p w:rsidR="00A34681" w:rsidRDefault="00A346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23603"/>
    <w:multiLevelType w:val="hybridMultilevel"/>
    <w:tmpl w:val="8250AED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9010D92"/>
    <w:multiLevelType w:val="hybridMultilevel"/>
    <w:tmpl w:val="A59CE7DA"/>
    <w:lvl w:ilvl="0" w:tplc="375C0D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F68B4"/>
    <w:multiLevelType w:val="hybridMultilevel"/>
    <w:tmpl w:val="3A0AE8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E7B469C"/>
    <w:multiLevelType w:val="hybridMultilevel"/>
    <w:tmpl w:val="12AE003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15784A60"/>
    <w:multiLevelType w:val="hybridMultilevel"/>
    <w:tmpl w:val="356CFD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59F1895"/>
    <w:multiLevelType w:val="hybridMultilevel"/>
    <w:tmpl w:val="682CF9A0"/>
    <w:lvl w:ilvl="0" w:tplc="04190001">
      <w:start w:val="1"/>
      <w:numFmt w:val="bullet"/>
      <w:lvlText w:val=""/>
      <w:lvlJc w:val="left"/>
      <w:pPr>
        <w:ind w:left="142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6">
    <w:nsid w:val="1BB10F13"/>
    <w:multiLevelType w:val="hybridMultilevel"/>
    <w:tmpl w:val="31C6C5FE"/>
    <w:lvl w:ilvl="0" w:tplc="16BC9B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A4E57"/>
    <w:multiLevelType w:val="hybridMultilevel"/>
    <w:tmpl w:val="48F2BB90"/>
    <w:lvl w:ilvl="0" w:tplc="375C0D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0B466E"/>
    <w:multiLevelType w:val="hybridMultilevel"/>
    <w:tmpl w:val="48F2BB90"/>
    <w:lvl w:ilvl="0" w:tplc="375C0D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C64396"/>
    <w:multiLevelType w:val="multilevel"/>
    <w:tmpl w:val="39524F3C"/>
    <w:lvl w:ilvl="0">
      <w:start w:val="1"/>
      <w:numFmt w:val="decimal"/>
      <w:lvlText w:val="%1"/>
      <w:lvlJc w:val="left"/>
      <w:pPr>
        <w:ind w:left="928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973" w:hanging="4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cs="Times New Roman" w:hint="default"/>
      </w:rPr>
    </w:lvl>
  </w:abstractNum>
  <w:abstractNum w:abstractNumId="10">
    <w:nsid w:val="22402F31"/>
    <w:multiLevelType w:val="hybridMultilevel"/>
    <w:tmpl w:val="4CEED8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59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18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61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03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072" w:hanging="1800"/>
      </w:pPr>
      <w:rPr>
        <w:rFonts w:cs="Times New Roman" w:hint="default"/>
      </w:rPr>
    </w:lvl>
  </w:abstractNum>
  <w:abstractNum w:abstractNumId="12">
    <w:nsid w:val="2AFE195F"/>
    <w:multiLevelType w:val="hybridMultilevel"/>
    <w:tmpl w:val="76BA3F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E397F6E"/>
    <w:multiLevelType w:val="hybridMultilevel"/>
    <w:tmpl w:val="93CC97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E645F48"/>
    <w:multiLevelType w:val="hybridMultilevel"/>
    <w:tmpl w:val="3A0E7D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02233C2"/>
    <w:multiLevelType w:val="hybridMultilevel"/>
    <w:tmpl w:val="06E8689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30696E31"/>
    <w:multiLevelType w:val="hybridMultilevel"/>
    <w:tmpl w:val="F4FC0F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4031806"/>
    <w:multiLevelType w:val="hybridMultilevel"/>
    <w:tmpl w:val="3328FDB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C1B23BB"/>
    <w:multiLevelType w:val="hybridMultilevel"/>
    <w:tmpl w:val="8AF68F54"/>
    <w:lvl w:ilvl="0" w:tplc="2FA8B634">
      <w:start w:val="4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  <w:rPr>
        <w:rFonts w:cs="Times New Roman"/>
      </w:rPr>
    </w:lvl>
  </w:abstractNum>
  <w:abstractNum w:abstractNumId="19">
    <w:nsid w:val="41546285"/>
    <w:multiLevelType w:val="hybridMultilevel"/>
    <w:tmpl w:val="A65A404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0">
    <w:nsid w:val="4237711A"/>
    <w:multiLevelType w:val="hybridMultilevel"/>
    <w:tmpl w:val="3328FDB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28121E5"/>
    <w:multiLevelType w:val="hybridMultilevel"/>
    <w:tmpl w:val="25AA3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7B4212"/>
    <w:multiLevelType w:val="hybridMultilevel"/>
    <w:tmpl w:val="F5B82DF2"/>
    <w:lvl w:ilvl="0" w:tplc="431E4B3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2F265E2"/>
    <w:multiLevelType w:val="hybridMultilevel"/>
    <w:tmpl w:val="55F614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D7CE7B80">
      <w:start w:val="13"/>
      <w:numFmt w:val="decimal"/>
      <w:lvlText w:val="%2."/>
      <w:lvlJc w:val="left"/>
      <w:pPr>
        <w:tabs>
          <w:tab w:val="num" w:pos="720"/>
        </w:tabs>
        <w:ind w:left="720"/>
      </w:pPr>
      <w:rPr>
        <w:rFonts w:ascii="Times New Roman" w:hAnsi="Times New Roman" w:cs="Arial" w:hint="default"/>
        <w:b w:val="0"/>
        <w:i w:val="0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5F395A29"/>
    <w:multiLevelType w:val="hybridMultilevel"/>
    <w:tmpl w:val="EB8868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26">
    <w:nsid w:val="6A033B79"/>
    <w:multiLevelType w:val="hybridMultilevel"/>
    <w:tmpl w:val="FDAEBF74"/>
    <w:lvl w:ilvl="0" w:tplc="A7E8E0E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>
    <w:nsid w:val="6C4F5004"/>
    <w:multiLevelType w:val="hybridMultilevel"/>
    <w:tmpl w:val="F42CD3A0"/>
    <w:lvl w:ilvl="0" w:tplc="375C0D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D03627"/>
    <w:multiLevelType w:val="multilevel"/>
    <w:tmpl w:val="D3BA0BA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cs="Times New Roman" w:hint="default"/>
        <w:color w:val="000000"/>
        <w:sz w:val="22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cs="Times New Roman" w:hint="default"/>
        <w:color w:val="000000"/>
        <w:sz w:val="22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cs="Times New Roman" w:hint="default"/>
        <w:color w:val="000000"/>
        <w:sz w:val="22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cs="Times New Roman" w:hint="default"/>
        <w:color w:val="000000"/>
        <w:sz w:val="22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cs="Times New Roman" w:hint="default"/>
        <w:color w:val="000000"/>
        <w:sz w:val="22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cs="Times New Roman" w:hint="default"/>
        <w:color w:val="000000"/>
        <w:sz w:val="22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cs="Times New Roman" w:hint="default"/>
        <w:color w:val="00000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cs="Times New Roman" w:hint="default"/>
        <w:color w:val="000000"/>
        <w:sz w:val="22"/>
      </w:rPr>
    </w:lvl>
  </w:abstractNum>
  <w:abstractNum w:abstractNumId="29">
    <w:nsid w:val="71772E75"/>
    <w:multiLevelType w:val="hybridMultilevel"/>
    <w:tmpl w:val="F82E8A46"/>
    <w:lvl w:ilvl="0" w:tplc="08DC37D8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1E7711D"/>
    <w:multiLevelType w:val="hybridMultilevel"/>
    <w:tmpl w:val="5352C92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5F935F8"/>
    <w:multiLevelType w:val="hybridMultilevel"/>
    <w:tmpl w:val="BCA8F362"/>
    <w:lvl w:ilvl="0" w:tplc="32C2C8EC">
      <w:start w:val="1"/>
      <w:numFmt w:val="decimal"/>
      <w:lvlText w:val="%1."/>
      <w:lvlJc w:val="left"/>
      <w:pPr>
        <w:ind w:left="47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98" w:hanging="360"/>
      </w:pPr>
    </w:lvl>
    <w:lvl w:ilvl="2" w:tplc="0419001B" w:tentative="1">
      <w:start w:val="1"/>
      <w:numFmt w:val="lowerRoman"/>
      <w:lvlText w:val="%3."/>
      <w:lvlJc w:val="right"/>
      <w:pPr>
        <w:ind w:left="1918" w:hanging="180"/>
      </w:pPr>
    </w:lvl>
    <w:lvl w:ilvl="3" w:tplc="0419000F" w:tentative="1">
      <w:start w:val="1"/>
      <w:numFmt w:val="decimal"/>
      <w:lvlText w:val="%4."/>
      <w:lvlJc w:val="left"/>
      <w:pPr>
        <w:ind w:left="2638" w:hanging="360"/>
      </w:pPr>
    </w:lvl>
    <w:lvl w:ilvl="4" w:tplc="04190019" w:tentative="1">
      <w:start w:val="1"/>
      <w:numFmt w:val="lowerLetter"/>
      <w:lvlText w:val="%5."/>
      <w:lvlJc w:val="left"/>
      <w:pPr>
        <w:ind w:left="3358" w:hanging="360"/>
      </w:pPr>
    </w:lvl>
    <w:lvl w:ilvl="5" w:tplc="0419001B" w:tentative="1">
      <w:start w:val="1"/>
      <w:numFmt w:val="lowerRoman"/>
      <w:lvlText w:val="%6."/>
      <w:lvlJc w:val="right"/>
      <w:pPr>
        <w:ind w:left="4078" w:hanging="180"/>
      </w:pPr>
    </w:lvl>
    <w:lvl w:ilvl="6" w:tplc="0419000F" w:tentative="1">
      <w:start w:val="1"/>
      <w:numFmt w:val="decimal"/>
      <w:lvlText w:val="%7."/>
      <w:lvlJc w:val="left"/>
      <w:pPr>
        <w:ind w:left="4798" w:hanging="360"/>
      </w:pPr>
    </w:lvl>
    <w:lvl w:ilvl="7" w:tplc="04190019" w:tentative="1">
      <w:start w:val="1"/>
      <w:numFmt w:val="lowerLetter"/>
      <w:lvlText w:val="%8."/>
      <w:lvlJc w:val="left"/>
      <w:pPr>
        <w:ind w:left="5518" w:hanging="360"/>
      </w:pPr>
    </w:lvl>
    <w:lvl w:ilvl="8" w:tplc="0419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32">
    <w:nsid w:val="7CA77565"/>
    <w:multiLevelType w:val="hybridMultilevel"/>
    <w:tmpl w:val="0324E7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6"/>
  </w:num>
  <w:num w:numId="3">
    <w:abstractNumId w:val="23"/>
  </w:num>
  <w:num w:numId="4">
    <w:abstractNumId w:val="15"/>
  </w:num>
  <w:num w:numId="5">
    <w:abstractNumId w:val="4"/>
  </w:num>
  <w:num w:numId="6">
    <w:abstractNumId w:val="22"/>
  </w:num>
  <w:num w:numId="7">
    <w:abstractNumId w:val="14"/>
  </w:num>
  <w:num w:numId="8">
    <w:abstractNumId w:val="0"/>
  </w:num>
  <w:num w:numId="9">
    <w:abstractNumId w:val="32"/>
  </w:num>
  <w:num w:numId="10">
    <w:abstractNumId w:val="11"/>
  </w:num>
  <w:num w:numId="11">
    <w:abstractNumId w:val="10"/>
  </w:num>
  <w:num w:numId="12">
    <w:abstractNumId w:val="16"/>
  </w:num>
  <w:num w:numId="13">
    <w:abstractNumId w:val="12"/>
  </w:num>
  <w:num w:numId="14">
    <w:abstractNumId w:val="19"/>
  </w:num>
  <w:num w:numId="15">
    <w:abstractNumId w:val="3"/>
  </w:num>
  <w:num w:numId="16">
    <w:abstractNumId w:val="13"/>
  </w:num>
  <w:num w:numId="17">
    <w:abstractNumId w:val="28"/>
  </w:num>
  <w:num w:numId="18">
    <w:abstractNumId w:val="26"/>
  </w:num>
  <w:num w:numId="19">
    <w:abstractNumId w:val="29"/>
  </w:num>
  <w:num w:numId="20">
    <w:abstractNumId w:val="18"/>
  </w:num>
  <w:num w:numId="21">
    <w:abstractNumId w:val="2"/>
  </w:num>
  <w:num w:numId="22">
    <w:abstractNumId w:val="5"/>
  </w:num>
  <w:num w:numId="23">
    <w:abstractNumId w:val="25"/>
  </w:num>
  <w:num w:numId="24">
    <w:abstractNumId w:val="24"/>
  </w:num>
  <w:num w:numId="25">
    <w:abstractNumId w:val="30"/>
  </w:num>
  <w:num w:numId="26">
    <w:abstractNumId w:val="7"/>
  </w:num>
  <w:num w:numId="27">
    <w:abstractNumId w:val="1"/>
  </w:num>
  <w:num w:numId="28">
    <w:abstractNumId w:val="27"/>
  </w:num>
  <w:num w:numId="29">
    <w:abstractNumId w:val="8"/>
  </w:num>
  <w:num w:numId="30">
    <w:abstractNumId w:val="17"/>
  </w:num>
  <w:num w:numId="31">
    <w:abstractNumId w:val="20"/>
  </w:num>
  <w:num w:numId="32">
    <w:abstractNumId w:val="21"/>
  </w:num>
  <w:num w:numId="33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hyphenationZone w:val="357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1B26F1"/>
    <w:rsid w:val="00001DA7"/>
    <w:rsid w:val="000034D7"/>
    <w:rsid w:val="00004734"/>
    <w:rsid w:val="000063E8"/>
    <w:rsid w:val="00010B1D"/>
    <w:rsid w:val="00013A54"/>
    <w:rsid w:val="0001417A"/>
    <w:rsid w:val="00016633"/>
    <w:rsid w:val="0001719D"/>
    <w:rsid w:val="00021DD8"/>
    <w:rsid w:val="0002222E"/>
    <w:rsid w:val="000241AE"/>
    <w:rsid w:val="00030102"/>
    <w:rsid w:val="00032946"/>
    <w:rsid w:val="00033BD9"/>
    <w:rsid w:val="00037143"/>
    <w:rsid w:val="00040E09"/>
    <w:rsid w:val="0004525D"/>
    <w:rsid w:val="0004668F"/>
    <w:rsid w:val="00047022"/>
    <w:rsid w:val="000473FC"/>
    <w:rsid w:val="0004786A"/>
    <w:rsid w:val="00053E84"/>
    <w:rsid w:val="00054CC7"/>
    <w:rsid w:val="00060370"/>
    <w:rsid w:val="00060F9A"/>
    <w:rsid w:val="0006135B"/>
    <w:rsid w:val="00063018"/>
    <w:rsid w:val="000648A6"/>
    <w:rsid w:val="00064D79"/>
    <w:rsid w:val="00066037"/>
    <w:rsid w:val="000711D1"/>
    <w:rsid w:val="000734A3"/>
    <w:rsid w:val="00074146"/>
    <w:rsid w:val="00074CF0"/>
    <w:rsid w:val="00077E6E"/>
    <w:rsid w:val="0008156B"/>
    <w:rsid w:val="000826F6"/>
    <w:rsid w:val="0008446C"/>
    <w:rsid w:val="000948D6"/>
    <w:rsid w:val="000A1E25"/>
    <w:rsid w:val="000A2429"/>
    <w:rsid w:val="000A28F1"/>
    <w:rsid w:val="000A5680"/>
    <w:rsid w:val="000A5BCA"/>
    <w:rsid w:val="000A7C03"/>
    <w:rsid w:val="000B044F"/>
    <w:rsid w:val="000B17D4"/>
    <w:rsid w:val="000B1AA6"/>
    <w:rsid w:val="000B5BD7"/>
    <w:rsid w:val="000C3042"/>
    <w:rsid w:val="000C3ACF"/>
    <w:rsid w:val="000C45B5"/>
    <w:rsid w:val="000C5FB1"/>
    <w:rsid w:val="000D0377"/>
    <w:rsid w:val="000D11EE"/>
    <w:rsid w:val="000D16F6"/>
    <w:rsid w:val="000D395E"/>
    <w:rsid w:val="000D4A1A"/>
    <w:rsid w:val="000D5CDF"/>
    <w:rsid w:val="000E0275"/>
    <w:rsid w:val="000E3582"/>
    <w:rsid w:val="000E3F39"/>
    <w:rsid w:val="000E457A"/>
    <w:rsid w:val="000E5342"/>
    <w:rsid w:val="000E561D"/>
    <w:rsid w:val="000F0044"/>
    <w:rsid w:val="000F1658"/>
    <w:rsid w:val="000F370D"/>
    <w:rsid w:val="000F3AFD"/>
    <w:rsid w:val="000F53B6"/>
    <w:rsid w:val="000F6C14"/>
    <w:rsid w:val="000F6E70"/>
    <w:rsid w:val="000F74B1"/>
    <w:rsid w:val="001028F2"/>
    <w:rsid w:val="00103174"/>
    <w:rsid w:val="00103927"/>
    <w:rsid w:val="0010459C"/>
    <w:rsid w:val="00105125"/>
    <w:rsid w:val="001062DC"/>
    <w:rsid w:val="00106480"/>
    <w:rsid w:val="001064CA"/>
    <w:rsid w:val="00106E49"/>
    <w:rsid w:val="00107D30"/>
    <w:rsid w:val="00111420"/>
    <w:rsid w:val="0011375E"/>
    <w:rsid w:val="00121E7A"/>
    <w:rsid w:val="0012241B"/>
    <w:rsid w:val="001240B9"/>
    <w:rsid w:val="00125E2C"/>
    <w:rsid w:val="001262C2"/>
    <w:rsid w:val="00126FAC"/>
    <w:rsid w:val="00130202"/>
    <w:rsid w:val="00134ECF"/>
    <w:rsid w:val="00142A33"/>
    <w:rsid w:val="001431BC"/>
    <w:rsid w:val="0014522E"/>
    <w:rsid w:val="001453DB"/>
    <w:rsid w:val="0014542A"/>
    <w:rsid w:val="00150DF0"/>
    <w:rsid w:val="001547BB"/>
    <w:rsid w:val="00155DC0"/>
    <w:rsid w:val="00157A03"/>
    <w:rsid w:val="00157F6B"/>
    <w:rsid w:val="001619AB"/>
    <w:rsid w:val="00161BAC"/>
    <w:rsid w:val="0016224F"/>
    <w:rsid w:val="00162415"/>
    <w:rsid w:val="00163312"/>
    <w:rsid w:val="00163785"/>
    <w:rsid w:val="00170B90"/>
    <w:rsid w:val="00171827"/>
    <w:rsid w:val="00172693"/>
    <w:rsid w:val="00172CAF"/>
    <w:rsid w:val="00177D2D"/>
    <w:rsid w:val="00180403"/>
    <w:rsid w:val="001804CB"/>
    <w:rsid w:val="001804D3"/>
    <w:rsid w:val="001822EB"/>
    <w:rsid w:val="00185914"/>
    <w:rsid w:val="0018644D"/>
    <w:rsid w:val="001868C3"/>
    <w:rsid w:val="00186EA0"/>
    <w:rsid w:val="00187963"/>
    <w:rsid w:val="00187C2F"/>
    <w:rsid w:val="00191C79"/>
    <w:rsid w:val="00195066"/>
    <w:rsid w:val="001A09A8"/>
    <w:rsid w:val="001A14F3"/>
    <w:rsid w:val="001A21D1"/>
    <w:rsid w:val="001A23FA"/>
    <w:rsid w:val="001A5145"/>
    <w:rsid w:val="001B0C4F"/>
    <w:rsid w:val="001B0EB6"/>
    <w:rsid w:val="001B26F1"/>
    <w:rsid w:val="001B40C3"/>
    <w:rsid w:val="001C279F"/>
    <w:rsid w:val="001C2DEC"/>
    <w:rsid w:val="001C6B72"/>
    <w:rsid w:val="001D0C4F"/>
    <w:rsid w:val="001D0E7B"/>
    <w:rsid w:val="001D1EE0"/>
    <w:rsid w:val="001D2214"/>
    <w:rsid w:val="001D34DE"/>
    <w:rsid w:val="001D55F1"/>
    <w:rsid w:val="001D694D"/>
    <w:rsid w:val="001D6B63"/>
    <w:rsid w:val="001D6EF7"/>
    <w:rsid w:val="001E06DE"/>
    <w:rsid w:val="001E4249"/>
    <w:rsid w:val="001E4451"/>
    <w:rsid w:val="001E5FAE"/>
    <w:rsid w:val="001E6F1C"/>
    <w:rsid w:val="001E7128"/>
    <w:rsid w:val="001E79B5"/>
    <w:rsid w:val="00200519"/>
    <w:rsid w:val="00200F12"/>
    <w:rsid w:val="00203DF7"/>
    <w:rsid w:val="00205C65"/>
    <w:rsid w:val="00206C48"/>
    <w:rsid w:val="00210359"/>
    <w:rsid w:val="002116E4"/>
    <w:rsid w:val="00211E37"/>
    <w:rsid w:val="00213072"/>
    <w:rsid w:val="00215272"/>
    <w:rsid w:val="00217D11"/>
    <w:rsid w:val="00220E9B"/>
    <w:rsid w:val="00221677"/>
    <w:rsid w:val="00222801"/>
    <w:rsid w:val="002246BF"/>
    <w:rsid w:val="00225B57"/>
    <w:rsid w:val="002338BD"/>
    <w:rsid w:val="00237BF5"/>
    <w:rsid w:val="00243A77"/>
    <w:rsid w:val="00243D8A"/>
    <w:rsid w:val="0024474D"/>
    <w:rsid w:val="002450DE"/>
    <w:rsid w:val="0024657F"/>
    <w:rsid w:val="002479B9"/>
    <w:rsid w:val="002533C6"/>
    <w:rsid w:val="002553F8"/>
    <w:rsid w:val="002560EA"/>
    <w:rsid w:val="00256DC5"/>
    <w:rsid w:val="00257184"/>
    <w:rsid w:val="00257FD2"/>
    <w:rsid w:val="00260AAC"/>
    <w:rsid w:val="002613E3"/>
    <w:rsid w:val="00264CF3"/>
    <w:rsid w:val="00265780"/>
    <w:rsid w:val="00265AFD"/>
    <w:rsid w:val="0027239B"/>
    <w:rsid w:val="00272554"/>
    <w:rsid w:val="002830A1"/>
    <w:rsid w:val="00284809"/>
    <w:rsid w:val="00291F32"/>
    <w:rsid w:val="0029293B"/>
    <w:rsid w:val="002970F4"/>
    <w:rsid w:val="00297412"/>
    <w:rsid w:val="002A1355"/>
    <w:rsid w:val="002A29AE"/>
    <w:rsid w:val="002A339E"/>
    <w:rsid w:val="002A5A79"/>
    <w:rsid w:val="002A7EA2"/>
    <w:rsid w:val="002B1178"/>
    <w:rsid w:val="002B2D32"/>
    <w:rsid w:val="002B3632"/>
    <w:rsid w:val="002B4C5E"/>
    <w:rsid w:val="002B5E68"/>
    <w:rsid w:val="002B7BCD"/>
    <w:rsid w:val="002C37A7"/>
    <w:rsid w:val="002C4B6F"/>
    <w:rsid w:val="002C5116"/>
    <w:rsid w:val="002D0633"/>
    <w:rsid w:val="002D0793"/>
    <w:rsid w:val="002D12D6"/>
    <w:rsid w:val="002D253A"/>
    <w:rsid w:val="002D3EF0"/>
    <w:rsid w:val="002D663E"/>
    <w:rsid w:val="002E5D1B"/>
    <w:rsid w:val="002E65A0"/>
    <w:rsid w:val="002E6FD0"/>
    <w:rsid w:val="002E71D0"/>
    <w:rsid w:val="002E7790"/>
    <w:rsid w:val="002F01F5"/>
    <w:rsid w:val="002F118B"/>
    <w:rsid w:val="002F4B5D"/>
    <w:rsid w:val="002F7668"/>
    <w:rsid w:val="00301200"/>
    <w:rsid w:val="0030242E"/>
    <w:rsid w:val="003029BA"/>
    <w:rsid w:val="00303082"/>
    <w:rsid w:val="003037CF"/>
    <w:rsid w:val="00310CC8"/>
    <w:rsid w:val="0031231C"/>
    <w:rsid w:val="003141CF"/>
    <w:rsid w:val="00314A18"/>
    <w:rsid w:val="003156BD"/>
    <w:rsid w:val="00316181"/>
    <w:rsid w:val="0031636B"/>
    <w:rsid w:val="00320C97"/>
    <w:rsid w:val="0032294D"/>
    <w:rsid w:val="00325201"/>
    <w:rsid w:val="003263DA"/>
    <w:rsid w:val="003275AB"/>
    <w:rsid w:val="00327BD0"/>
    <w:rsid w:val="00332AA3"/>
    <w:rsid w:val="00333E08"/>
    <w:rsid w:val="00334060"/>
    <w:rsid w:val="00334089"/>
    <w:rsid w:val="003356B6"/>
    <w:rsid w:val="003358E9"/>
    <w:rsid w:val="003470FF"/>
    <w:rsid w:val="003509A1"/>
    <w:rsid w:val="00351DCB"/>
    <w:rsid w:val="003527FA"/>
    <w:rsid w:val="00355B45"/>
    <w:rsid w:val="00355DEE"/>
    <w:rsid w:val="0035671F"/>
    <w:rsid w:val="00356C55"/>
    <w:rsid w:val="00361C74"/>
    <w:rsid w:val="003648A6"/>
    <w:rsid w:val="00366B8A"/>
    <w:rsid w:val="003705C4"/>
    <w:rsid w:val="00371C3A"/>
    <w:rsid w:val="00373F11"/>
    <w:rsid w:val="00376819"/>
    <w:rsid w:val="00376A6B"/>
    <w:rsid w:val="00377148"/>
    <w:rsid w:val="00381D12"/>
    <w:rsid w:val="00390893"/>
    <w:rsid w:val="003922AF"/>
    <w:rsid w:val="00395AAD"/>
    <w:rsid w:val="00396CFD"/>
    <w:rsid w:val="003B2B6F"/>
    <w:rsid w:val="003B3E21"/>
    <w:rsid w:val="003B4EDB"/>
    <w:rsid w:val="003B5C86"/>
    <w:rsid w:val="003C40B3"/>
    <w:rsid w:val="003C477A"/>
    <w:rsid w:val="003C5AF2"/>
    <w:rsid w:val="003D1EA5"/>
    <w:rsid w:val="003D341E"/>
    <w:rsid w:val="003D4076"/>
    <w:rsid w:val="003D61CD"/>
    <w:rsid w:val="003D69CC"/>
    <w:rsid w:val="003D69EE"/>
    <w:rsid w:val="003E0FBC"/>
    <w:rsid w:val="003E335E"/>
    <w:rsid w:val="003E6E6D"/>
    <w:rsid w:val="003F0813"/>
    <w:rsid w:val="003F0FDD"/>
    <w:rsid w:val="003F31A6"/>
    <w:rsid w:val="003F6CC7"/>
    <w:rsid w:val="003F71DF"/>
    <w:rsid w:val="003F743D"/>
    <w:rsid w:val="004009F8"/>
    <w:rsid w:val="00401679"/>
    <w:rsid w:val="00403ABB"/>
    <w:rsid w:val="00404874"/>
    <w:rsid w:val="00406E7B"/>
    <w:rsid w:val="0040702D"/>
    <w:rsid w:val="00410074"/>
    <w:rsid w:val="00410136"/>
    <w:rsid w:val="00412425"/>
    <w:rsid w:val="00413F18"/>
    <w:rsid w:val="00413F40"/>
    <w:rsid w:val="00414442"/>
    <w:rsid w:val="0042267A"/>
    <w:rsid w:val="0042381A"/>
    <w:rsid w:val="00423D8F"/>
    <w:rsid w:val="0042562B"/>
    <w:rsid w:val="00440E26"/>
    <w:rsid w:val="00442ABA"/>
    <w:rsid w:val="0044426B"/>
    <w:rsid w:val="00445A28"/>
    <w:rsid w:val="0044766D"/>
    <w:rsid w:val="00460B0A"/>
    <w:rsid w:val="00461D3E"/>
    <w:rsid w:val="00462156"/>
    <w:rsid w:val="00462A46"/>
    <w:rsid w:val="00463EFB"/>
    <w:rsid w:val="00465E2F"/>
    <w:rsid w:val="00465E44"/>
    <w:rsid w:val="00466A82"/>
    <w:rsid w:val="00470413"/>
    <w:rsid w:val="00472742"/>
    <w:rsid w:val="004755B2"/>
    <w:rsid w:val="004759F0"/>
    <w:rsid w:val="00476A60"/>
    <w:rsid w:val="00480D6F"/>
    <w:rsid w:val="00492366"/>
    <w:rsid w:val="00492935"/>
    <w:rsid w:val="00492BE6"/>
    <w:rsid w:val="00492F61"/>
    <w:rsid w:val="004943CD"/>
    <w:rsid w:val="00495B35"/>
    <w:rsid w:val="0049646A"/>
    <w:rsid w:val="004A0D09"/>
    <w:rsid w:val="004A1296"/>
    <w:rsid w:val="004A5F1B"/>
    <w:rsid w:val="004A7AD1"/>
    <w:rsid w:val="004B390E"/>
    <w:rsid w:val="004B4AA4"/>
    <w:rsid w:val="004B541E"/>
    <w:rsid w:val="004B5A6C"/>
    <w:rsid w:val="004B5D49"/>
    <w:rsid w:val="004B5ED9"/>
    <w:rsid w:val="004C301A"/>
    <w:rsid w:val="004C3D21"/>
    <w:rsid w:val="004C421A"/>
    <w:rsid w:val="004C5746"/>
    <w:rsid w:val="004C5780"/>
    <w:rsid w:val="004C62B3"/>
    <w:rsid w:val="004C6C83"/>
    <w:rsid w:val="004C7776"/>
    <w:rsid w:val="004C79A1"/>
    <w:rsid w:val="004C7C25"/>
    <w:rsid w:val="004C7E46"/>
    <w:rsid w:val="004D311C"/>
    <w:rsid w:val="004D39DE"/>
    <w:rsid w:val="004D3F1E"/>
    <w:rsid w:val="004D4A0D"/>
    <w:rsid w:val="004D7057"/>
    <w:rsid w:val="004D736E"/>
    <w:rsid w:val="004E10EF"/>
    <w:rsid w:val="004E1C23"/>
    <w:rsid w:val="004E2076"/>
    <w:rsid w:val="004E20B9"/>
    <w:rsid w:val="004E3C61"/>
    <w:rsid w:val="004E3CDF"/>
    <w:rsid w:val="004E409D"/>
    <w:rsid w:val="004E41FE"/>
    <w:rsid w:val="004E65F5"/>
    <w:rsid w:val="004E7805"/>
    <w:rsid w:val="004F092F"/>
    <w:rsid w:val="004F13AC"/>
    <w:rsid w:val="004F5CE3"/>
    <w:rsid w:val="004F69AC"/>
    <w:rsid w:val="004F6C14"/>
    <w:rsid w:val="005012BB"/>
    <w:rsid w:val="00501892"/>
    <w:rsid w:val="005040D8"/>
    <w:rsid w:val="0050592A"/>
    <w:rsid w:val="00507111"/>
    <w:rsid w:val="00510D23"/>
    <w:rsid w:val="00512333"/>
    <w:rsid w:val="005136A7"/>
    <w:rsid w:val="00513DB0"/>
    <w:rsid w:val="00514D7C"/>
    <w:rsid w:val="005152AF"/>
    <w:rsid w:val="00516100"/>
    <w:rsid w:val="00523D2E"/>
    <w:rsid w:val="00531020"/>
    <w:rsid w:val="00531965"/>
    <w:rsid w:val="00536138"/>
    <w:rsid w:val="00537886"/>
    <w:rsid w:val="00544BEB"/>
    <w:rsid w:val="00545734"/>
    <w:rsid w:val="00546954"/>
    <w:rsid w:val="0054718A"/>
    <w:rsid w:val="00550EB2"/>
    <w:rsid w:val="00554E57"/>
    <w:rsid w:val="00555842"/>
    <w:rsid w:val="005565E0"/>
    <w:rsid w:val="00561595"/>
    <w:rsid w:val="005615C7"/>
    <w:rsid w:val="00561C69"/>
    <w:rsid w:val="00562430"/>
    <w:rsid w:val="00563BEC"/>
    <w:rsid w:val="005722D9"/>
    <w:rsid w:val="00573BA2"/>
    <w:rsid w:val="005802FD"/>
    <w:rsid w:val="00581C9B"/>
    <w:rsid w:val="00581E80"/>
    <w:rsid w:val="00582F16"/>
    <w:rsid w:val="005834A2"/>
    <w:rsid w:val="00583EEF"/>
    <w:rsid w:val="0058449B"/>
    <w:rsid w:val="00586B54"/>
    <w:rsid w:val="005911BF"/>
    <w:rsid w:val="00591664"/>
    <w:rsid w:val="0059377E"/>
    <w:rsid w:val="0059485C"/>
    <w:rsid w:val="00594D39"/>
    <w:rsid w:val="00595532"/>
    <w:rsid w:val="0059554C"/>
    <w:rsid w:val="00595867"/>
    <w:rsid w:val="00597463"/>
    <w:rsid w:val="005A1819"/>
    <w:rsid w:val="005A6D17"/>
    <w:rsid w:val="005B4052"/>
    <w:rsid w:val="005B4A1A"/>
    <w:rsid w:val="005B5F6C"/>
    <w:rsid w:val="005B643A"/>
    <w:rsid w:val="005B7C32"/>
    <w:rsid w:val="005C1794"/>
    <w:rsid w:val="005C344F"/>
    <w:rsid w:val="005C6A9D"/>
    <w:rsid w:val="005D08AE"/>
    <w:rsid w:val="005D09B7"/>
    <w:rsid w:val="005D2348"/>
    <w:rsid w:val="005D2838"/>
    <w:rsid w:val="005D342B"/>
    <w:rsid w:val="005D3885"/>
    <w:rsid w:val="005D60A5"/>
    <w:rsid w:val="005D6B9A"/>
    <w:rsid w:val="005D6D80"/>
    <w:rsid w:val="005E4C5B"/>
    <w:rsid w:val="005E6053"/>
    <w:rsid w:val="005E64EA"/>
    <w:rsid w:val="005E6583"/>
    <w:rsid w:val="005E7549"/>
    <w:rsid w:val="005F38F5"/>
    <w:rsid w:val="005F46A3"/>
    <w:rsid w:val="005F651C"/>
    <w:rsid w:val="00610B48"/>
    <w:rsid w:val="00612F8B"/>
    <w:rsid w:val="0061330B"/>
    <w:rsid w:val="00613AEC"/>
    <w:rsid w:val="00614A59"/>
    <w:rsid w:val="00616A02"/>
    <w:rsid w:val="00620DBD"/>
    <w:rsid w:val="00621D35"/>
    <w:rsid w:val="00623793"/>
    <w:rsid w:val="006254FB"/>
    <w:rsid w:val="00627E4F"/>
    <w:rsid w:val="00630530"/>
    <w:rsid w:val="006320D4"/>
    <w:rsid w:val="006321C3"/>
    <w:rsid w:val="0063355E"/>
    <w:rsid w:val="00641D75"/>
    <w:rsid w:val="00642E20"/>
    <w:rsid w:val="006470E9"/>
    <w:rsid w:val="00647B22"/>
    <w:rsid w:val="00651506"/>
    <w:rsid w:val="00651AEB"/>
    <w:rsid w:val="00651D92"/>
    <w:rsid w:val="00652C46"/>
    <w:rsid w:val="006531F0"/>
    <w:rsid w:val="006612F4"/>
    <w:rsid w:val="00666198"/>
    <w:rsid w:val="006662C9"/>
    <w:rsid w:val="00667F6F"/>
    <w:rsid w:val="006720B8"/>
    <w:rsid w:val="00673D56"/>
    <w:rsid w:val="0067402A"/>
    <w:rsid w:val="00674DB1"/>
    <w:rsid w:val="00674E5B"/>
    <w:rsid w:val="006756B1"/>
    <w:rsid w:val="006761D3"/>
    <w:rsid w:val="00676FDB"/>
    <w:rsid w:val="00682EED"/>
    <w:rsid w:val="006841C1"/>
    <w:rsid w:val="0068602D"/>
    <w:rsid w:val="006900B1"/>
    <w:rsid w:val="006937BD"/>
    <w:rsid w:val="00695DA1"/>
    <w:rsid w:val="006A0216"/>
    <w:rsid w:val="006A3648"/>
    <w:rsid w:val="006A5323"/>
    <w:rsid w:val="006A606E"/>
    <w:rsid w:val="006B0A71"/>
    <w:rsid w:val="006B0E40"/>
    <w:rsid w:val="006B3334"/>
    <w:rsid w:val="006B4EBB"/>
    <w:rsid w:val="006B729F"/>
    <w:rsid w:val="006C124D"/>
    <w:rsid w:val="006C1F81"/>
    <w:rsid w:val="006C4B80"/>
    <w:rsid w:val="006C5F7C"/>
    <w:rsid w:val="006C5F7E"/>
    <w:rsid w:val="006C6256"/>
    <w:rsid w:val="006C6367"/>
    <w:rsid w:val="006C6E8F"/>
    <w:rsid w:val="006C6E9D"/>
    <w:rsid w:val="006C745C"/>
    <w:rsid w:val="006D3367"/>
    <w:rsid w:val="006D69A8"/>
    <w:rsid w:val="006E1D66"/>
    <w:rsid w:val="006E58D4"/>
    <w:rsid w:val="006F1C06"/>
    <w:rsid w:val="006F1FB5"/>
    <w:rsid w:val="006F30E3"/>
    <w:rsid w:val="006F43E8"/>
    <w:rsid w:val="006F54F3"/>
    <w:rsid w:val="006F67B5"/>
    <w:rsid w:val="006F73C1"/>
    <w:rsid w:val="007017F6"/>
    <w:rsid w:val="007041B2"/>
    <w:rsid w:val="00704FAB"/>
    <w:rsid w:val="00707724"/>
    <w:rsid w:val="007105CC"/>
    <w:rsid w:val="00713378"/>
    <w:rsid w:val="00716836"/>
    <w:rsid w:val="00724697"/>
    <w:rsid w:val="00725E4F"/>
    <w:rsid w:val="007270EC"/>
    <w:rsid w:val="00727432"/>
    <w:rsid w:val="00727DD2"/>
    <w:rsid w:val="00731584"/>
    <w:rsid w:val="007340DC"/>
    <w:rsid w:val="00735F5A"/>
    <w:rsid w:val="007442EB"/>
    <w:rsid w:val="00746E34"/>
    <w:rsid w:val="00747972"/>
    <w:rsid w:val="00747F02"/>
    <w:rsid w:val="00754DDF"/>
    <w:rsid w:val="007614F6"/>
    <w:rsid w:val="007614F9"/>
    <w:rsid w:val="00761E26"/>
    <w:rsid w:val="007635D0"/>
    <w:rsid w:val="00765126"/>
    <w:rsid w:val="0077288B"/>
    <w:rsid w:val="00773050"/>
    <w:rsid w:val="0077358D"/>
    <w:rsid w:val="00774F21"/>
    <w:rsid w:val="00780509"/>
    <w:rsid w:val="0078141B"/>
    <w:rsid w:val="00783FBA"/>
    <w:rsid w:val="00792571"/>
    <w:rsid w:val="00793311"/>
    <w:rsid w:val="007A0AE7"/>
    <w:rsid w:val="007A38F5"/>
    <w:rsid w:val="007A401C"/>
    <w:rsid w:val="007A59E5"/>
    <w:rsid w:val="007A653A"/>
    <w:rsid w:val="007A7067"/>
    <w:rsid w:val="007A7BF0"/>
    <w:rsid w:val="007B20E9"/>
    <w:rsid w:val="007B579D"/>
    <w:rsid w:val="007B5944"/>
    <w:rsid w:val="007B6FA7"/>
    <w:rsid w:val="007C1E6A"/>
    <w:rsid w:val="007C3C59"/>
    <w:rsid w:val="007C4413"/>
    <w:rsid w:val="007C7FBD"/>
    <w:rsid w:val="007D0C72"/>
    <w:rsid w:val="007D19BA"/>
    <w:rsid w:val="007D2B64"/>
    <w:rsid w:val="007D3610"/>
    <w:rsid w:val="007D523F"/>
    <w:rsid w:val="007D62CD"/>
    <w:rsid w:val="007E0D64"/>
    <w:rsid w:val="007E2272"/>
    <w:rsid w:val="007E30AF"/>
    <w:rsid w:val="007E369F"/>
    <w:rsid w:val="007E42F1"/>
    <w:rsid w:val="007E587B"/>
    <w:rsid w:val="007E5FA2"/>
    <w:rsid w:val="007E6463"/>
    <w:rsid w:val="008023E2"/>
    <w:rsid w:val="008070E6"/>
    <w:rsid w:val="008073E1"/>
    <w:rsid w:val="008075E8"/>
    <w:rsid w:val="00807DE7"/>
    <w:rsid w:val="00811FF3"/>
    <w:rsid w:val="0081601D"/>
    <w:rsid w:val="00821F87"/>
    <w:rsid w:val="00822216"/>
    <w:rsid w:val="00824CAE"/>
    <w:rsid w:val="008279E6"/>
    <w:rsid w:val="008309F2"/>
    <w:rsid w:val="00831B77"/>
    <w:rsid w:val="00835BE8"/>
    <w:rsid w:val="00842B4B"/>
    <w:rsid w:val="008442B0"/>
    <w:rsid w:val="008507B1"/>
    <w:rsid w:val="00850DE2"/>
    <w:rsid w:val="00853213"/>
    <w:rsid w:val="008535F1"/>
    <w:rsid w:val="00861D65"/>
    <w:rsid w:val="00864D20"/>
    <w:rsid w:val="0086579F"/>
    <w:rsid w:val="00872B12"/>
    <w:rsid w:val="00875683"/>
    <w:rsid w:val="00880025"/>
    <w:rsid w:val="008807A5"/>
    <w:rsid w:val="0088461B"/>
    <w:rsid w:val="0088606F"/>
    <w:rsid w:val="00890A99"/>
    <w:rsid w:val="00894D8C"/>
    <w:rsid w:val="008A225B"/>
    <w:rsid w:val="008A45CC"/>
    <w:rsid w:val="008A5930"/>
    <w:rsid w:val="008B2610"/>
    <w:rsid w:val="008B3081"/>
    <w:rsid w:val="008B3467"/>
    <w:rsid w:val="008B3FF5"/>
    <w:rsid w:val="008B5800"/>
    <w:rsid w:val="008C3C3A"/>
    <w:rsid w:val="008C559D"/>
    <w:rsid w:val="008C6C53"/>
    <w:rsid w:val="008D395C"/>
    <w:rsid w:val="008D6E33"/>
    <w:rsid w:val="008D751F"/>
    <w:rsid w:val="008E0D60"/>
    <w:rsid w:val="008E13AB"/>
    <w:rsid w:val="008E2112"/>
    <w:rsid w:val="008E67EC"/>
    <w:rsid w:val="008E6D3D"/>
    <w:rsid w:val="008E6FC9"/>
    <w:rsid w:val="008F0CDB"/>
    <w:rsid w:val="008F22B2"/>
    <w:rsid w:val="008F40DE"/>
    <w:rsid w:val="008F4989"/>
    <w:rsid w:val="008F57C1"/>
    <w:rsid w:val="008F67BE"/>
    <w:rsid w:val="008F7521"/>
    <w:rsid w:val="0090037C"/>
    <w:rsid w:val="009010E2"/>
    <w:rsid w:val="0090303E"/>
    <w:rsid w:val="00904A21"/>
    <w:rsid w:val="0091038E"/>
    <w:rsid w:val="00911152"/>
    <w:rsid w:val="00912EC9"/>
    <w:rsid w:val="00914DFC"/>
    <w:rsid w:val="0091600A"/>
    <w:rsid w:val="00916A97"/>
    <w:rsid w:val="00917851"/>
    <w:rsid w:val="0091795D"/>
    <w:rsid w:val="00920FE7"/>
    <w:rsid w:val="009221F0"/>
    <w:rsid w:val="00933157"/>
    <w:rsid w:val="009377E2"/>
    <w:rsid w:val="00942637"/>
    <w:rsid w:val="009448D3"/>
    <w:rsid w:val="0094759A"/>
    <w:rsid w:val="00947E61"/>
    <w:rsid w:val="00951998"/>
    <w:rsid w:val="0095517F"/>
    <w:rsid w:val="009560B9"/>
    <w:rsid w:val="00956B60"/>
    <w:rsid w:val="00956EBB"/>
    <w:rsid w:val="0095736E"/>
    <w:rsid w:val="00957766"/>
    <w:rsid w:val="009578DD"/>
    <w:rsid w:val="009608A5"/>
    <w:rsid w:val="00963770"/>
    <w:rsid w:val="00964095"/>
    <w:rsid w:val="00966270"/>
    <w:rsid w:val="0096711B"/>
    <w:rsid w:val="0096779F"/>
    <w:rsid w:val="00972654"/>
    <w:rsid w:val="00973FC5"/>
    <w:rsid w:val="00975120"/>
    <w:rsid w:val="0098574A"/>
    <w:rsid w:val="009916C4"/>
    <w:rsid w:val="0099171F"/>
    <w:rsid w:val="009919A7"/>
    <w:rsid w:val="00992AA3"/>
    <w:rsid w:val="00993708"/>
    <w:rsid w:val="009939C2"/>
    <w:rsid w:val="009A069A"/>
    <w:rsid w:val="009A11F0"/>
    <w:rsid w:val="009A17CD"/>
    <w:rsid w:val="009A1B01"/>
    <w:rsid w:val="009A2C86"/>
    <w:rsid w:val="009A6095"/>
    <w:rsid w:val="009B059F"/>
    <w:rsid w:val="009B36B7"/>
    <w:rsid w:val="009B5AA0"/>
    <w:rsid w:val="009B7CE8"/>
    <w:rsid w:val="009C0802"/>
    <w:rsid w:val="009C178E"/>
    <w:rsid w:val="009C25DF"/>
    <w:rsid w:val="009C402E"/>
    <w:rsid w:val="009C4BD3"/>
    <w:rsid w:val="009C557C"/>
    <w:rsid w:val="009C665C"/>
    <w:rsid w:val="009C6C22"/>
    <w:rsid w:val="009D5245"/>
    <w:rsid w:val="009E16AC"/>
    <w:rsid w:val="009E6963"/>
    <w:rsid w:val="009E7B01"/>
    <w:rsid w:val="009F09AF"/>
    <w:rsid w:val="009F2D37"/>
    <w:rsid w:val="009F353F"/>
    <w:rsid w:val="009F35F5"/>
    <w:rsid w:val="009F49EE"/>
    <w:rsid w:val="009F54E1"/>
    <w:rsid w:val="009F5B2F"/>
    <w:rsid w:val="009F762C"/>
    <w:rsid w:val="00A00442"/>
    <w:rsid w:val="00A01D81"/>
    <w:rsid w:val="00A05CA7"/>
    <w:rsid w:val="00A05E14"/>
    <w:rsid w:val="00A06B4D"/>
    <w:rsid w:val="00A0787E"/>
    <w:rsid w:val="00A108E0"/>
    <w:rsid w:val="00A1183A"/>
    <w:rsid w:val="00A20666"/>
    <w:rsid w:val="00A20A8B"/>
    <w:rsid w:val="00A20AE7"/>
    <w:rsid w:val="00A20E63"/>
    <w:rsid w:val="00A20F0F"/>
    <w:rsid w:val="00A22EFA"/>
    <w:rsid w:val="00A233BC"/>
    <w:rsid w:val="00A24AE2"/>
    <w:rsid w:val="00A25F76"/>
    <w:rsid w:val="00A31D26"/>
    <w:rsid w:val="00A34681"/>
    <w:rsid w:val="00A35E0F"/>
    <w:rsid w:val="00A4067B"/>
    <w:rsid w:val="00A47645"/>
    <w:rsid w:val="00A50CE7"/>
    <w:rsid w:val="00A50E70"/>
    <w:rsid w:val="00A5438F"/>
    <w:rsid w:val="00A545FE"/>
    <w:rsid w:val="00A54CC6"/>
    <w:rsid w:val="00A55148"/>
    <w:rsid w:val="00A55387"/>
    <w:rsid w:val="00A56E15"/>
    <w:rsid w:val="00A620E4"/>
    <w:rsid w:val="00A656E9"/>
    <w:rsid w:val="00A7086A"/>
    <w:rsid w:val="00A718FC"/>
    <w:rsid w:val="00A72F2B"/>
    <w:rsid w:val="00A74573"/>
    <w:rsid w:val="00A81357"/>
    <w:rsid w:val="00A815AC"/>
    <w:rsid w:val="00A82ACC"/>
    <w:rsid w:val="00A82E21"/>
    <w:rsid w:val="00A83194"/>
    <w:rsid w:val="00A83B97"/>
    <w:rsid w:val="00A8435B"/>
    <w:rsid w:val="00A86272"/>
    <w:rsid w:val="00A905C0"/>
    <w:rsid w:val="00A928B8"/>
    <w:rsid w:val="00A93F76"/>
    <w:rsid w:val="00AA04F6"/>
    <w:rsid w:val="00AA482B"/>
    <w:rsid w:val="00AA5FC2"/>
    <w:rsid w:val="00AA62C6"/>
    <w:rsid w:val="00AB0C38"/>
    <w:rsid w:val="00AB1A39"/>
    <w:rsid w:val="00AB1E79"/>
    <w:rsid w:val="00AB4199"/>
    <w:rsid w:val="00AB7ED9"/>
    <w:rsid w:val="00AB7FE7"/>
    <w:rsid w:val="00AC4AB7"/>
    <w:rsid w:val="00AC7685"/>
    <w:rsid w:val="00AD0B43"/>
    <w:rsid w:val="00AD0D6A"/>
    <w:rsid w:val="00AD1837"/>
    <w:rsid w:val="00AD2982"/>
    <w:rsid w:val="00AD3F5C"/>
    <w:rsid w:val="00AE1C96"/>
    <w:rsid w:val="00AE26B9"/>
    <w:rsid w:val="00AE79C5"/>
    <w:rsid w:val="00AF0C9B"/>
    <w:rsid w:val="00AF3D6F"/>
    <w:rsid w:val="00AF5393"/>
    <w:rsid w:val="00AF5462"/>
    <w:rsid w:val="00AF5C48"/>
    <w:rsid w:val="00AF6348"/>
    <w:rsid w:val="00B01559"/>
    <w:rsid w:val="00B0279D"/>
    <w:rsid w:val="00B032AC"/>
    <w:rsid w:val="00B039C1"/>
    <w:rsid w:val="00B04AF9"/>
    <w:rsid w:val="00B05EC7"/>
    <w:rsid w:val="00B06669"/>
    <w:rsid w:val="00B06A4C"/>
    <w:rsid w:val="00B06C16"/>
    <w:rsid w:val="00B073FF"/>
    <w:rsid w:val="00B07727"/>
    <w:rsid w:val="00B10406"/>
    <w:rsid w:val="00B2420E"/>
    <w:rsid w:val="00B24CD7"/>
    <w:rsid w:val="00B251B4"/>
    <w:rsid w:val="00B25446"/>
    <w:rsid w:val="00B27791"/>
    <w:rsid w:val="00B33B5C"/>
    <w:rsid w:val="00B345A0"/>
    <w:rsid w:val="00B35569"/>
    <w:rsid w:val="00B37B8E"/>
    <w:rsid w:val="00B40293"/>
    <w:rsid w:val="00B431F7"/>
    <w:rsid w:val="00B4364D"/>
    <w:rsid w:val="00B43BCB"/>
    <w:rsid w:val="00B44EF5"/>
    <w:rsid w:val="00B451BF"/>
    <w:rsid w:val="00B4612E"/>
    <w:rsid w:val="00B51922"/>
    <w:rsid w:val="00B524B4"/>
    <w:rsid w:val="00B54218"/>
    <w:rsid w:val="00B56D52"/>
    <w:rsid w:val="00B61933"/>
    <w:rsid w:val="00B648E5"/>
    <w:rsid w:val="00B66C7A"/>
    <w:rsid w:val="00B672B8"/>
    <w:rsid w:val="00B70043"/>
    <w:rsid w:val="00B70135"/>
    <w:rsid w:val="00B71039"/>
    <w:rsid w:val="00B726D0"/>
    <w:rsid w:val="00B753A7"/>
    <w:rsid w:val="00B75996"/>
    <w:rsid w:val="00B75FA1"/>
    <w:rsid w:val="00B777F4"/>
    <w:rsid w:val="00B81AF5"/>
    <w:rsid w:val="00B84034"/>
    <w:rsid w:val="00B8450E"/>
    <w:rsid w:val="00B84BED"/>
    <w:rsid w:val="00B86448"/>
    <w:rsid w:val="00B86673"/>
    <w:rsid w:val="00B86843"/>
    <w:rsid w:val="00B8759C"/>
    <w:rsid w:val="00B87620"/>
    <w:rsid w:val="00B90ECA"/>
    <w:rsid w:val="00B92DF7"/>
    <w:rsid w:val="00B94488"/>
    <w:rsid w:val="00B946EA"/>
    <w:rsid w:val="00B976E6"/>
    <w:rsid w:val="00BA1E71"/>
    <w:rsid w:val="00BA2825"/>
    <w:rsid w:val="00BA4731"/>
    <w:rsid w:val="00BA49CF"/>
    <w:rsid w:val="00BA70C3"/>
    <w:rsid w:val="00BB0F99"/>
    <w:rsid w:val="00BB1576"/>
    <w:rsid w:val="00BB1B12"/>
    <w:rsid w:val="00BB2137"/>
    <w:rsid w:val="00BB4163"/>
    <w:rsid w:val="00BB4B14"/>
    <w:rsid w:val="00BB5632"/>
    <w:rsid w:val="00BB6FB0"/>
    <w:rsid w:val="00BC0AAA"/>
    <w:rsid w:val="00BC2882"/>
    <w:rsid w:val="00BC4E5A"/>
    <w:rsid w:val="00BC631A"/>
    <w:rsid w:val="00BC6A12"/>
    <w:rsid w:val="00BC7608"/>
    <w:rsid w:val="00BD4709"/>
    <w:rsid w:val="00BE01FD"/>
    <w:rsid w:val="00BE0399"/>
    <w:rsid w:val="00BE0DD8"/>
    <w:rsid w:val="00BE127E"/>
    <w:rsid w:val="00BE178C"/>
    <w:rsid w:val="00BE2880"/>
    <w:rsid w:val="00BE28EE"/>
    <w:rsid w:val="00BE4D1C"/>
    <w:rsid w:val="00BE5AC2"/>
    <w:rsid w:val="00BE72A9"/>
    <w:rsid w:val="00BF4341"/>
    <w:rsid w:val="00BF5F5A"/>
    <w:rsid w:val="00BF6BDD"/>
    <w:rsid w:val="00C0365B"/>
    <w:rsid w:val="00C06370"/>
    <w:rsid w:val="00C07A22"/>
    <w:rsid w:val="00C12511"/>
    <w:rsid w:val="00C1396F"/>
    <w:rsid w:val="00C1669A"/>
    <w:rsid w:val="00C169A0"/>
    <w:rsid w:val="00C209C6"/>
    <w:rsid w:val="00C212FF"/>
    <w:rsid w:val="00C229CB"/>
    <w:rsid w:val="00C23555"/>
    <w:rsid w:val="00C30C2C"/>
    <w:rsid w:val="00C32D87"/>
    <w:rsid w:val="00C33EE8"/>
    <w:rsid w:val="00C35CFD"/>
    <w:rsid w:val="00C3683E"/>
    <w:rsid w:val="00C3786F"/>
    <w:rsid w:val="00C43200"/>
    <w:rsid w:val="00C508E7"/>
    <w:rsid w:val="00C5193E"/>
    <w:rsid w:val="00C52589"/>
    <w:rsid w:val="00C551BF"/>
    <w:rsid w:val="00C57D8E"/>
    <w:rsid w:val="00C6074A"/>
    <w:rsid w:val="00C6164A"/>
    <w:rsid w:val="00C62B24"/>
    <w:rsid w:val="00C62F06"/>
    <w:rsid w:val="00C63DCC"/>
    <w:rsid w:val="00C6426C"/>
    <w:rsid w:val="00C65805"/>
    <w:rsid w:val="00C6610B"/>
    <w:rsid w:val="00C66580"/>
    <w:rsid w:val="00C738F2"/>
    <w:rsid w:val="00C73A47"/>
    <w:rsid w:val="00C82AC1"/>
    <w:rsid w:val="00C85365"/>
    <w:rsid w:val="00C872ED"/>
    <w:rsid w:val="00C878C6"/>
    <w:rsid w:val="00C879D2"/>
    <w:rsid w:val="00C92546"/>
    <w:rsid w:val="00C94FAB"/>
    <w:rsid w:val="00C95F95"/>
    <w:rsid w:val="00C976B2"/>
    <w:rsid w:val="00CA1D3B"/>
    <w:rsid w:val="00CA4E38"/>
    <w:rsid w:val="00CA5D5A"/>
    <w:rsid w:val="00CA63CC"/>
    <w:rsid w:val="00CB0575"/>
    <w:rsid w:val="00CB0635"/>
    <w:rsid w:val="00CB2AAE"/>
    <w:rsid w:val="00CB4237"/>
    <w:rsid w:val="00CB7510"/>
    <w:rsid w:val="00CC0259"/>
    <w:rsid w:val="00CC1CCC"/>
    <w:rsid w:val="00CC6AB8"/>
    <w:rsid w:val="00CD1014"/>
    <w:rsid w:val="00CD1271"/>
    <w:rsid w:val="00CD2714"/>
    <w:rsid w:val="00CD3AB0"/>
    <w:rsid w:val="00CD5F05"/>
    <w:rsid w:val="00CD6E56"/>
    <w:rsid w:val="00CD7DF8"/>
    <w:rsid w:val="00CE2957"/>
    <w:rsid w:val="00CE31AC"/>
    <w:rsid w:val="00CE4132"/>
    <w:rsid w:val="00CE5394"/>
    <w:rsid w:val="00CF21B2"/>
    <w:rsid w:val="00CF60E2"/>
    <w:rsid w:val="00CF6120"/>
    <w:rsid w:val="00CF6A34"/>
    <w:rsid w:val="00D00CF1"/>
    <w:rsid w:val="00D00E49"/>
    <w:rsid w:val="00D04456"/>
    <w:rsid w:val="00D0603F"/>
    <w:rsid w:val="00D070DD"/>
    <w:rsid w:val="00D112E4"/>
    <w:rsid w:val="00D116F9"/>
    <w:rsid w:val="00D16D1E"/>
    <w:rsid w:val="00D2035F"/>
    <w:rsid w:val="00D21F54"/>
    <w:rsid w:val="00D2354C"/>
    <w:rsid w:val="00D23C84"/>
    <w:rsid w:val="00D254F7"/>
    <w:rsid w:val="00D2570F"/>
    <w:rsid w:val="00D2579E"/>
    <w:rsid w:val="00D2624A"/>
    <w:rsid w:val="00D27965"/>
    <w:rsid w:val="00D30393"/>
    <w:rsid w:val="00D3274E"/>
    <w:rsid w:val="00D34733"/>
    <w:rsid w:val="00D36815"/>
    <w:rsid w:val="00D37597"/>
    <w:rsid w:val="00D37CA4"/>
    <w:rsid w:val="00D37CB7"/>
    <w:rsid w:val="00D41BC8"/>
    <w:rsid w:val="00D46EC0"/>
    <w:rsid w:val="00D52FC8"/>
    <w:rsid w:val="00D536D9"/>
    <w:rsid w:val="00D5599C"/>
    <w:rsid w:val="00D560BF"/>
    <w:rsid w:val="00D56585"/>
    <w:rsid w:val="00D565ED"/>
    <w:rsid w:val="00D57B49"/>
    <w:rsid w:val="00D6231E"/>
    <w:rsid w:val="00D62AF7"/>
    <w:rsid w:val="00D62CD5"/>
    <w:rsid w:val="00D647E5"/>
    <w:rsid w:val="00D665D1"/>
    <w:rsid w:val="00D677C0"/>
    <w:rsid w:val="00D67D8A"/>
    <w:rsid w:val="00D71F7C"/>
    <w:rsid w:val="00D735B3"/>
    <w:rsid w:val="00D7365D"/>
    <w:rsid w:val="00D73DA2"/>
    <w:rsid w:val="00D74FB8"/>
    <w:rsid w:val="00D75A7B"/>
    <w:rsid w:val="00D76210"/>
    <w:rsid w:val="00D7763F"/>
    <w:rsid w:val="00D777F5"/>
    <w:rsid w:val="00D83CA8"/>
    <w:rsid w:val="00D84521"/>
    <w:rsid w:val="00D86B5D"/>
    <w:rsid w:val="00D901D9"/>
    <w:rsid w:val="00D90AF2"/>
    <w:rsid w:val="00D922EF"/>
    <w:rsid w:val="00D94C31"/>
    <w:rsid w:val="00D9608E"/>
    <w:rsid w:val="00D968B3"/>
    <w:rsid w:val="00D96997"/>
    <w:rsid w:val="00DA0126"/>
    <w:rsid w:val="00DA40EA"/>
    <w:rsid w:val="00DA5064"/>
    <w:rsid w:val="00DA6917"/>
    <w:rsid w:val="00DA6C64"/>
    <w:rsid w:val="00DB4AC4"/>
    <w:rsid w:val="00DC0393"/>
    <w:rsid w:val="00DC224B"/>
    <w:rsid w:val="00DC3C76"/>
    <w:rsid w:val="00DC3D6C"/>
    <w:rsid w:val="00DC5232"/>
    <w:rsid w:val="00DC75E0"/>
    <w:rsid w:val="00DD41C0"/>
    <w:rsid w:val="00DD5592"/>
    <w:rsid w:val="00DD7B7A"/>
    <w:rsid w:val="00DE0DF4"/>
    <w:rsid w:val="00DE1FCD"/>
    <w:rsid w:val="00DE2A0D"/>
    <w:rsid w:val="00DE398A"/>
    <w:rsid w:val="00DE6F32"/>
    <w:rsid w:val="00DF0403"/>
    <w:rsid w:val="00DF129C"/>
    <w:rsid w:val="00DF1538"/>
    <w:rsid w:val="00DF260E"/>
    <w:rsid w:val="00DF4E91"/>
    <w:rsid w:val="00DF64CD"/>
    <w:rsid w:val="00DF752F"/>
    <w:rsid w:val="00E00B90"/>
    <w:rsid w:val="00E00DB3"/>
    <w:rsid w:val="00E0215B"/>
    <w:rsid w:val="00E10A04"/>
    <w:rsid w:val="00E13A10"/>
    <w:rsid w:val="00E1401B"/>
    <w:rsid w:val="00E15B48"/>
    <w:rsid w:val="00E160D8"/>
    <w:rsid w:val="00E16532"/>
    <w:rsid w:val="00E172EE"/>
    <w:rsid w:val="00E215E1"/>
    <w:rsid w:val="00E21C40"/>
    <w:rsid w:val="00E26089"/>
    <w:rsid w:val="00E267F2"/>
    <w:rsid w:val="00E2751A"/>
    <w:rsid w:val="00E30393"/>
    <w:rsid w:val="00E32E4E"/>
    <w:rsid w:val="00E35C76"/>
    <w:rsid w:val="00E37001"/>
    <w:rsid w:val="00E37F4B"/>
    <w:rsid w:val="00E40641"/>
    <w:rsid w:val="00E42D90"/>
    <w:rsid w:val="00E438C2"/>
    <w:rsid w:val="00E44D5D"/>
    <w:rsid w:val="00E46089"/>
    <w:rsid w:val="00E479CB"/>
    <w:rsid w:val="00E47CA6"/>
    <w:rsid w:val="00E502BA"/>
    <w:rsid w:val="00E50523"/>
    <w:rsid w:val="00E533CF"/>
    <w:rsid w:val="00E55269"/>
    <w:rsid w:val="00E557C9"/>
    <w:rsid w:val="00E564DE"/>
    <w:rsid w:val="00E57104"/>
    <w:rsid w:val="00E61649"/>
    <w:rsid w:val="00E642AF"/>
    <w:rsid w:val="00E675C8"/>
    <w:rsid w:val="00E7147F"/>
    <w:rsid w:val="00E72B34"/>
    <w:rsid w:val="00E73761"/>
    <w:rsid w:val="00E746F8"/>
    <w:rsid w:val="00E77750"/>
    <w:rsid w:val="00E77DB6"/>
    <w:rsid w:val="00E8258C"/>
    <w:rsid w:val="00E84ADD"/>
    <w:rsid w:val="00E84C25"/>
    <w:rsid w:val="00E872A1"/>
    <w:rsid w:val="00E9376C"/>
    <w:rsid w:val="00E937AE"/>
    <w:rsid w:val="00EA1B7C"/>
    <w:rsid w:val="00EA3E3C"/>
    <w:rsid w:val="00EA3EF6"/>
    <w:rsid w:val="00EA598C"/>
    <w:rsid w:val="00EB3A08"/>
    <w:rsid w:val="00EB4F83"/>
    <w:rsid w:val="00EB501C"/>
    <w:rsid w:val="00EB6856"/>
    <w:rsid w:val="00EC0516"/>
    <w:rsid w:val="00EC4DF7"/>
    <w:rsid w:val="00ED368A"/>
    <w:rsid w:val="00ED3F41"/>
    <w:rsid w:val="00ED678C"/>
    <w:rsid w:val="00ED77E2"/>
    <w:rsid w:val="00EE04B3"/>
    <w:rsid w:val="00EE467B"/>
    <w:rsid w:val="00EE5EE6"/>
    <w:rsid w:val="00EE6C74"/>
    <w:rsid w:val="00EE7A6B"/>
    <w:rsid w:val="00EF038A"/>
    <w:rsid w:val="00EF3213"/>
    <w:rsid w:val="00EF47D5"/>
    <w:rsid w:val="00EF5EA4"/>
    <w:rsid w:val="00EF68E1"/>
    <w:rsid w:val="00F02DDE"/>
    <w:rsid w:val="00F031EA"/>
    <w:rsid w:val="00F03990"/>
    <w:rsid w:val="00F11D58"/>
    <w:rsid w:val="00F11FE9"/>
    <w:rsid w:val="00F1206E"/>
    <w:rsid w:val="00F1437D"/>
    <w:rsid w:val="00F153C1"/>
    <w:rsid w:val="00F16BB8"/>
    <w:rsid w:val="00F1740E"/>
    <w:rsid w:val="00F2275A"/>
    <w:rsid w:val="00F24412"/>
    <w:rsid w:val="00F25BB6"/>
    <w:rsid w:val="00F26505"/>
    <w:rsid w:val="00F26A2C"/>
    <w:rsid w:val="00F31094"/>
    <w:rsid w:val="00F3199D"/>
    <w:rsid w:val="00F32FC3"/>
    <w:rsid w:val="00F338E3"/>
    <w:rsid w:val="00F34FB3"/>
    <w:rsid w:val="00F36BD0"/>
    <w:rsid w:val="00F36E71"/>
    <w:rsid w:val="00F37E34"/>
    <w:rsid w:val="00F41C30"/>
    <w:rsid w:val="00F43911"/>
    <w:rsid w:val="00F43F84"/>
    <w:rsid w:val="00F44D6E"/>
    <w:rsid w:val="00F45BDA"/>
    <w:rsid w:val="00F4731F"/>
    <w:rsid w:val="00F47E52"/>
    <w:rsid w:val="00F52346"/>
    <w:rsid w:val="00F52BAA"/>
    <w:rsid w:val="00F53F42"/>
    <w:rsid w:val="00F54049"/>
    <w:rsid w:val="00F5499D"/>
    <w:rsid w:val="00F568FB"/>
    <w:rsid w:val="00F60B60"/>
    <w:rsid w:val="00F61E59"/>
    <w:rsid w:val="00F6245D"/>
    <w:rsid w:val="00F63FA2"/>
    <w:rsid w:val="00F67BCF"/>
    <w:rsid w:val="00F71127"/>
    <w:rsid w:val="00F72B8A"/>
    <w:rsid w:val="00F7479C"/>
    <w:rsid w:val="00F7669B"/>
    <w:rsid w:val="00F76771"/>
    <w:rsid w:val="00F818A2"/>
    <w:rsid w:val="00F818BD"/>
    <w:rsid w:val="00F833D7"/>
    <w:rsid w:val="00F85930"/>
    <w:rsid w:val="00F917BD"/>
    <w:rsid w:val="00F92066"/>
    <w:rsid w:val="00F95764"/>
    <w:rsid w:val="00FA0787"/>
    <w:rsid w:val="00FA3D8C"/>
    <w:rsid w:val="00FA4D05"/>
    <w:rsid w:val="00FA69BE"/>
    <w:rsid w:val="00FA7B0D"/>
    <w:rsid w:val="00FB338C"/>
    <w:rsid w:val="00FB3CA0"/>
    <w:rsid w:val="00FB4CF5"/>
    <w:rsid w:val="00FB6E93"/>
    <w:rsid w:val="00FB765C"/>
    <w:rsid w:val="00FC2901"/>
    <w:rsid w:val="00FC5922"/>
    <w:rsid w:val="00FC6744"/>
    <w:rsid w:val="00FD00D5"/>
    <w:rsid w:val="00FD03FA"/>
    <w:rsid w:val="00FD07FA"/>
    <w:rsid w:val="00FD1C32"/>
    <w:rsid w:val="00FD200C"/>
    <w:rsid w:val="00FD3CFD"/>
    <w:rsid w:val="00FD6FDC"/>
    <w:rsid w:val="00FE0232"/>
    <w:rsid w:val="00FE0E46"/>
    <w:rsid w:val="00FE20FD"/>
    <w:rsid w:val="00FE5448"/>
    <w:rsid w:val="00FE5522"/>
    <w:rsid w:val="00FE6492"/>
    <w:rsid w:val="00FF03DB"/>
    <w:rsid w:val="00FF0A1A"/>
    <w:rsid w:val="00FF0F9B"/>
    <w:rsid w:val="00FF2F72"/>
    <w:rsid w:val="00FF4749"/>
    <w:rsid w:val="00FF54FB"/>
    <w:rsid w:val="00FF5B99"/>
    <w:rsid w:val="00FF6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semiHidden="0" w:unhideWhenUsed="0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footer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locked="1"/>
    <w:lsdException w:name="Strong" w:locked="1" w:semiHidden="0" w:unhideWhenUsed="0" w:qFormat="1"/>
    <w:lsdException w:name="Emphasis" w:locked="1" w:semiHidden="0" w:uiPriority="20" w:unhideWhenUsed="0" w:qFormat="1"/>
    <w:lsdException w:name="Normal (Web)" w:locked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13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3">
    <w:name w:val="heading 3"/>
    <w:basedOn w:val="a"/>
    <w:next w:val="a"/>
    <w:link w:val="30"/>
    <w:qFormat/>
    <w:rsid w:val="00523D2E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5">
    <w:name w:val="heading 5"/>
    <w:basedOn w:val="a"/>
    <w:next w:val="a"/>
    <w:link w:val="50"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basedOn w:val="a0"/>
    <w:qFormat/>
    <w:rsid w:val="00FF6AC7"/>
    <w:rPr>
      <w:b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basedOn w:val="a0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3">
    <w:name w:val="Body Text 2"/>
    <w:basedOn w:val="a"/>
    <w:link w:val="24"/>
    <w:rsid w:val="00BD4709"/>
    <w:pPr>
      <w:spacing w:after="120" w:line="480" w:lineRule="auto"/>
    </w:pPr>
    <w:rPr>
      <w:szCs w:val="20"/>
    </w:rPr>
  </w:style>
  <w:style w:type="paragraph" w:styleId="a8">
    <w:name w:val="Body Text"/>
    <w:basedOn w:val="a"/>
    <w:link w:val="a9"/>
    <w:rsid w:val="00BD4709"/>
    <w:pPr>
      <w:spacing w:after="120"/>
    </w:pPr>
    <w:rPr>
      <w:szCs w:val="20"/>
    </w:rPr>
  </w:style>
  <w:style w:type="character" w:customStyle="1" w:styleId="a9">
    <w:name w:val="Основной текст Знак"/>
    <w:link w:val="a8"/>
    <w:locked/>
    <w:rsid w:val="00BD4709"/>
    <w:rPr>
      <w:sz w:val="24"/>
      <w:lang w:val="ru-RU" w:eastAsia="ru-RU"/>
    </w:rPr>
  </w:style>
  <w:style w:type="character" w:styleId="aa">
    <w:name w:val="annotation reference"/>
    <w:basedOn w:val="a0"/>
    <w:semiHidden/>
    <w:rsid w:val="003E0FBC"/>
    <w:rPr>
      <w:sz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link w:val="af0"/>
    <w:rsid w:val="00186EA0"/>
    <w:pPr>
      <w:tabs>
        <w:tab w:val="center" w:pos="4677"/>
        <w:tab w:val="right" w:pos="9355"/>
      </w:tabs>
    </w:pPr>
    <w:rPr>
      <w:szCs w:val="20"/>
    </w:rPr>
  </w:style>
  <w:style w:type="character" w:styleId="af1">
    <w:name w:val="page number"/>
    <w:basedOn w:val="a0"/>
    <w:rsid w:val="00186EA0"/>
    <w:rPr>
      <w:rFonts w:cs="Times New Roman"/>
    </w:rPr>
  </w:style>
  <w:style w:type="paragraph" w:customStyle="1" w:styleId="25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20"/>
    </w:rPr>
  </w:style>
  <w:style w:type="character" w:customStyle="1" w:styleId="32">
    <w:name w:val="Основной текст с отступом 3 Знак"/>
    <w:link w:val="31"/>
    <w:locked/>
    <w:rsid w:val="00FD200C"/>
    <w:rPr>
      <w:sz w:val="16"/>
    </w:rPr>
  </w:style>
  <w:style w:type="character" w:customStyle="1" w:styleId="20">
    <w:name w:val="Заголовок 2 Знак"/>
    <w:link w:val="2"/>
    <w:locked/>
    <w:rsid w:val="003E6E6D"/>
    <w:rPr>
      <w:rFonts w:ascii="Cambria" w:hAnsi="Cambria"/>
      <w:b/>
      <w:i/>
      <w:sz w:val="28"/>
    </w:rPr>
  </w:style>
  <w:style w:type="character" w:customStyle="1" w:styleId="af0">
    <w:name w:val="Нижний колонтитул Знак"/>
    <w:link w:val="af"/>
    <w:locked/>
    <w:rsid w:val="00ED368A"/>
    <w:rPr>
      <w:sz w:val="24"/>
    </w:rPr>
  </w:style>
  <w:style w:type="character" w:customStyle="1" w:styleId="50">
    <w:name w:val="Заголовок 5 Знак"/>
    <w:link w:val="5"/>
    <w:semiHidden/>
    <w:locked/>
    <w:rsid w:val="00E872A1"/>
    <w:rPr>
      <w:rFonts w:ascii="Cambria" w:hAnsi="Cambria"/>
      <w:color w:val="243F60"/>
    </w:rPr>
  </w:style>
  <w:style w:type="paragraph" w:customStyle="1" w:styleId="af3">
    <w:name w:val="Центр"/>
    <w:basedOn w:val="af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</w:rPr>
  </w:style>
  <w:style w:type="paragraph" w:customStyle="1" w:styleId="12">
    <w:name w:val="Абзац списка1"/>
    <w:basedOn w:val="a"/>
    <w:rsid w:val="00E872A1"/>
    <w:pPr>
      <w:ind w:left="720" w:firstLine="454"/>
      <w:jc w:val="both"/>
    </w:pPr>
    <w:rPr>
      <w:sz w:val="20"/>
      <w:szCs w:val="20"/>
    </w:rPr>
  </w:style>
  <w:style w:type="character" w:customStyle="1" w:styleId="24">
    <w:name w:val="Основной текст 2 Знак"/>
    <w:link w:val="23"/>
    <w:locked/>
    <w:rsid w:val="00413F40"/>
    <w:rPr>
      <w:sz w:val="24"/>
    </w:rPr>
  </w:style>
  <w:style w:type="character" w:customStyle="1" w:styleId="30">
    <w:name w:val="Заголовок 3 Знак"/>
    <w:link w:val="3"/>
    <w:semiHidden/>
    <w:locked/>
    <w:rsid w:val="00523D2E"/>
    <w:rPr>
      <w:rFonts w:ascii="Cambria" w:hAnsi="Cambria"/>
      <w:b/>
      <w:sz w:val="26"/>
    </w:rPr>
  </w:style>
  <w:style w:type="paragraph" w:customStyle="1" w:styleId="Normal1">
    <w:name w:val="Normal1"/>
    <w:rsid w:val="0059485C"/>
    <w:pPr>
      <w:jc w:val="both"/>
    </w:p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4">
    <w:name w:val="......."/>
    <w:basedOn w:val="Default"/>
    <w:next w:val="Default"/>
    <w:rsid w:val="0059485C"/>
    <w:rPr>
      <w:color w:val="auto"/>
    </w:rPr>
  </w:style>
  <w:style w:type="paragraph" w:styleId="af5">
    <w:name w:val="Title"/>
    <w:basedOn w:val="a"/>
    <w:link w:val="af6"/>
    <w:qFormat/>
    <w:rsid w:val="000B044F"/>
    <w:pPr>
      <w:jc w:val="center"/>
    </w:pPr>
    <w:rPr>
      <w:b/>
      <w:sz w:val="20"/>
      <w:szCs w:val="20"/>
    </w:rPr>
  </w:style>
  <w:style w:type="character" w:customStyle="1" w:styleId="af6">
    <w:name w:val="Название Знак"/>
    <w:link w:val="af5"/>
    <w:locked/>
    <w:rsid w:val="000B044F"/>
    <w:rPr>
      <w:b/>
    </w:rPr>
  </w:style>
  <w:style w:type="character" w:styleId="af7">
    <w:name w:val="Hyperlink"/>
    <w:basedOn w:val="a0"/>
    <w:rsid w:val="001A09A8"/>
    <w:rPr>
      <w:color w:val="0000FF"/>
      <w:u w:val="single"/>
    </w:rPr>
  </w:style>
  <w:style w:type="character" w:styleId="af8">
    <w:name w:val="Emphasis"/>
    <w:basedOn w:val="a0"/>
    <w:uiPriority w:val="20"/>
    <w:qFormat/>
    <w:rsid w:val="00B524B4"/>
    <w:rPr>
      <w:i/>
    </w:rPr>
  </w:style>
  <w:style w:type="character" w:customStyle="1" w:styleId="bolighting">
    <w:name w:val="bo_lighting"/>
    <w:basedOn w:val="a0"/>
    <w:rsid w:val="00DE0DF4"/>
    <w:rPr>
      <w:rFonts w:cs="Times New Roman"/>
    </w:rPr>
  </w:style>
  <w:style w:type="character" w:customStyle="1" w:styleId="FontStyle43">
    <w:name w:val="Font Style43"/>
    <w:rsid w:val="004C7776"/>
    <w:rPr>
      <w:rFonts w:ascii="Times New Roman" w:hAnsi="Times New Roman"/>
      <w:sz w:val="28"/>
    </w:rPr>
  </w:style>
  <w:style w:type="paragraph" w:styleId="af9">
    <w:name w:val="Plain Text"/>
    <w:basedOn w:val="a"/>
    <w:link w:val="afa"/>
    <w:rsid w:val="001062DC"/>
    <w:rPr>
      <w:rFonts w:ascii="Courier New" w:hAnsi="Courier New"/>
      <w:sz w:val="20"/>
      <w:szCs w:val="20"/>
    </w:rPr>
  </w:style>
  <w:style w:type="character" w:customStyle="1" w:styleId="afa">
    <w:name w:val="Текст Знак"/>
    <w:link w:val="af9"/>
    <w:locked/>
    <w:rsid w:val="001062DC"/>
    <w:rPr>
      <w:rFonts w:ascii="Courier New" w:hAnsi="Courier New"/>
    </w:rPr>
  </w:style>
  <w:style w:type="paragraph" w:customStyle="1" w:styleId="7">
    <w:name w:val="Основной текст7"/>
    <w:basedOn w:val="a"/>
    <w:rsid w:val="00F92066"/>
    <w:pPr>
      <w:shd w:val="clear" w:color="auto" w:fill="FFFFFF"/>
      <w:spacing w:after="420" w:line="240" w:lineRule="atLeast"/>
      <w:ind w:hanging="900"/>
    </w:pPr>
    <w:rPr>
      <w:color w:val="000000"/>
      <w:sz w:val="31"/>
      <w:szCs w:val="31"/>
    </w:rPr>
  </w:style>
  <w:style w:type="character" w:customStyle="1" w:styleId="4">
    <w:name w:val="Основной текст (4)_"/>
    <w:link w:val="40"/>
    <w:locked/>
    <w:rsid w:val="00F818BD"/>
    <w:rPr>
      <w:sz w:val="31"/>
      <w:shd w:val="clear" w:color="auto" w:fill="FFFFFF"/>
    </w:rPr>
  </w:style>
  <w:style w:type="character" w:customStyle="1" w:styleId="41">
    <w:name w:val="Основной текст (4) + Не полужирный"/>
    <w:rsid w:val="00F818BD"/>
    <w:rPr>
      <w:b/>
      <w:sz w:val="3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818BD"/>
    <w:pPr>
      <w:shd w:val="clear" w:color="auto" w:fill="FFFFFF"/>
      <w:spacing w:line="360" w:lineRule="exact"/>
      <w:jc w:val="both"/>
    </w:pPr>
    <w:rPr>
      <w:sz w:val="31"/>
      <w:szCs w:val="20"/>
    </w:rPr>
  </w:style>
  <w:style w:type="paragraph" w:customStyle="1" w:styleId="afb">
    <w:name w:val="сп"/>
    <w:basedOn w:val="a"/>
    <w:rsid w:val="00E42D90"/>
    <w:pPr>
      <w:jc w:val="both"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24657F"/>
    <w:rPr>
      <w:rFonts w:cs="Times New Roman"/>
    </w:rPr>
  </w:style>
  <w:style w:type="paragraph" w:customStyle="1" w:styleId="afc">
    <w:name w:val="апособие"/>
    <w:basedOn w:val="afd"/>
    <w:link w:val="afe"/>
    <w:rsid w:val="00673D56"/>
    <w:pPr>
      <w:spacing w:after="0"/>
      <w:ind w:left="0" w:firstLine="454"/>
      <w:jc w:val="both"/>
    </w:pPr>
    <w:rPr>
      <w:sz w:val="20"/>
      <w:szCs w:val="20"/>
      <w:lang w:eastAsia="en-US"/>
    </w:rPr>
  </w:style>
  <w:style w:type="character" w:customStyle="1" w:styleId="afe">
    <w:name w:val="апособие Знак"/>
    <w:basedOn w:val="aff"/>
    <w:link w:val="afc"/>
    <w:locked/>
    <w:rsid w:val="00673D56"/>
    <w:rPr>
      <w:rFonts w:eastAsia="Times New Roman" w:cs="Times New Roman"/>
      <w:sz w:val="24"/>
      <w:szCs w:val="24"/>
      <w:lang w:eastAsia="en-US"/>
    </w:rPr>
  </w:style>
  <w:style w:type="paragraph" w:styleId="afd">
    <w:name w:val="Body Text Indent"/>
    <w:basedOn w:val="a"/>
    <w:link w:val="aff"/>
    <w:rsid w:val="00673D56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d"/>
    <w:locked/>
    <w:rsid w:val="00673D56"/>
    <w:rPr>
      <w:rFonts w:cs="Times New Roman"/>
      <w:sz w:val="24"/>
      <w:szCs w:val="24"/>
    </w:rPr>
  </w:style>
  <w:style w:type="paragraph" w:customStyle="1" w:styleId="14">
    <w:name w:val="Без интервала1"/>
    <w:rsid w:val="00C738F2"/>
    <w:rPr>
      <w:rFonts w:ascii="Calibri" w:hAnsi="Calibri"/>
      <w:sz w:val="22"/>
      <w:szCs w:val="22"/>
    </w:rPr>
  </w:style>
  <w:style w:type="paragraph" w:styleId="aff0">
    <w:name w:val="Subtitle"/>
    <w:basedOn w:val="a"/>
    <w:link w:val="aff1"/>
    <w:qFormat/>
    <w:rsid w:val="00C738F2"/>
    <w:pPr>
      <w:jc w:val="center"/>
    </w:pPr>
    <w:rPr>
      <w:sz w:val="28"/>
    </w:rPr>
  </w:style>
  <w:style w:type="character" w:customStyle="1" w:styleId="aff1">
    <w:name w:val="Подзаголовок Знак"/>
    <w:basedOn w:val="a0"/>
    <w:link w:val="aff0"/>
    <w:locked/>
    <w:rsid w:val="00C738F2"/>
    <w:rPr>
      <w:rFonts w:cs="Times New Roman"/>
      <w:sz w:val="24"/>
      <w:szCs w:val="24"/>
    </w:rPr>
  </w:style>
  <w:style w:type="character" w:customStyle="1" w:styleId="CourierNew13">
    <w:name w:val="Основной текст + Courier New13"/>
    <w:aliases w:val="18,5 pt15,Интервал -1 pt,Масштаб 80%,Основной текст + Consolas30,17,Полужирный16,Основной текст + Consolas17"/>
    <w:basedOn w:val="a9"/>
    <w:rsid w:val="00BC2882"/>
    <w:rPr>
      <w:rFonts w:ascii="Courier New" w:hAnsi="Courier New" w:cs="Courier New"/>
      <w:spacing w:val="-30"/>
      <w:w w:val="80"/>
      <w:sz w:val="37"/>
      <w:szCs w:val="37"/>
      <w:u w:val="none"/>
      <w:lang w:val="ru-RU" w:eastAsia="ru-RU" w:bidi="ar-SA"/>
    </w:rPr>
  </w:style>
  <w:style w:type="character" w:customStyle="1" w:styleId="Arial">
    <w:name w:val="Основной текст + Arial"/>
    <w:aliases w:val="15 pt,Курсив,Основной текст + Franklin Gothic Demi3"/>
    <w:basedOn w:val="a9"/>
    <w:rsid w:val="00BC2882"/>
    <w:rPr>
      <w:rFonts w:ascii="Arial" w:hAnsi="Arial" w:cs="Arial"/>
      <w:i/>
      <w:iCs/>
      <w:sz w:val="30"/>
      <w:szCs w:val="30"/>
      <w:u w:val="none"/>
      <w:lang w:val="ru-RU" w:eastAsia="ru-RU" w:bidi="ar-SA"/>
    </w:rPr>
  </w:style>
  <w:style w:type="character" w:customStyle="1" w:styleId="Georgia">
    <w:name w:val="Основной текст + Georgia"/>
    <w:aliases w:val="15 pt7"/>
    <w:basedOn w:val="a9"/>
    <w:rsid w:val="00BC2882"/>
    <w:rPr>
      <w:rFonts w:ascii="Georgia" w:hAnsi="Georgia" w:cs="Georgia"/>
      <w:sz w:val="30"/>
      <w:szCs w:val="30"/>
      <w:u w:val="none"/>
      <w:lang w:val="ru-RU" w:eastAsia="ru-RU" w:bidi="ar-SA"/>
    </w:rPr>
  </w:style>
  <w:style w:type="character" w:customStyle="1" w:styleId="Arial11">
    <w:name w:val="Основной текст + Arial11"/>
    <w:aliases w:val="12 pt,Полужирный13,Курсив18,Интервал 0 pt,Основной текст + Consolas25,17 pt2"/>
    <w:basedOn w:val="a9"/>
    <w:rsid w:val="00BC2882"/>
    <w:rPr>
      <w:rFonts w:ascii="Arial" w:hAnsi="Arial" w:cs="Arial"/>
      <w:b/>
      <w:bCs/>
      <w:i/>
      <w:iCs/>
      <w:spacing w:val="10"/>
      <w:sz w:val="24"/>
      <w:szCs w:val="24"/>
      <w:u w:val="none"/>
      <w:lang w:val="ru-RU" w:eastAsia="ru-RU" w:bidi="ar-SA"/>
    </w:rPr>
  </w:style>
  <w:style w:type="character" w:customStyle="1" w:styleId="CourierNew11">
    <w:name w:val="Основной текст + Courier New11"/>
    <w:aliases w:val="15,5 pt13,Интервал -1 pt6,Основной текст + Consolas26,17 pt3,Полужирный14,Основной текст + Consolas24,172,Основной текст + Consolas19"/>
    <w:basedOn w:val="a9"/>
    <w:rsid w:val="00BC2882"/>
    <w:rPr>
      <w:rFonts w:ascii="Courier New" w:hAnsi="Courier New" w:cs="Courier New"/>
      <w:spacing w:val="-30"/>
      <w:sz w:val="31"/>
      <w:szCs w:val="31"/>
      <w:u w:val="none"/>
      <w:lang w:val="ru-RU" w:eastAsia="ru-RU" w:bidi="ar-SA"/>
    </w:rPr>
  </w:style>
  <w:style w:type="character" w:customStyle="1" w:styleId="FranklinGothicDemiCond">
    <w:name w:val="Основной текст + Franklin Gothic Demi Cond"/>
    <w:aliases w:val="16 pt,Интервал 1 pt,Основной текст + Consolas32,Интервал -1 pt7"/>
    <w:basedOn w:val="a9"/>
    <w:rsid w:val="00BC2882"/>
    <w:rPr>
      <w:rFonts w:ascii="Franklin Gothic Demi Cond" w:hAnsi="Franklin Gothic Demi Cond" w:cs="Franklin Gothic Demi Cond"/>
      <w:spacing w:val="30"/>
      <w:sz w:val="32"/>
      <w:szCs w:val="32"/>
      <w:u w:val="none"/>
      <w:lang w:val="ru-RU" w:eastAsia="ru-RU" w:bidi="ar-SA"/>
    </w:rPr>
  </w:style>
  <w:style w:type="character" w:customStyle="1" w:styleId="Arial10">
    <w:name w:val="Основной текст + Arial10"/>
    <w:aliases w:val="12,5 pt12,Полужирный12,Курсив17,Основной текст + Consolas27,16 pt6,Основной текст + Consolas21,18 pt"/>
    <w:basedOn w:val="a9"/>
    <w:rsid w:val="00BC2882"/>
    <w:rPr>
      <w:rFonts w:ascii="Arial" w:hAnsi="Arial" w:cs="Arial"/>
      <w:b/>
      <w:bCs/>
      <w:i/>
      <w:iCs/>
      <w:sz w:val="25"/>
      <w:szCs w:val="25"/>
      <w:u w:val="none"/>
      <w:lang w:val="en-US" w:eastAsia="en-US" w:bidi="ar-SA"/>
    </w:rPr>
  </w:style>
  <w:style w:type="character" w:customStyle="1" w:styleId="Arial9">
    <w:name w:val="Основной текст + Arial9"/>
    <w:aliases w:val="17 pt,Полужирный11,Курсив16,Интервал 1 pt3,Основной текст + Consolas29,Полужирный15,Курсив19,Основной текст + Consolas20,18 pt2,Интервал 3 pt2"/>
    <w:basedOn w:val="a9"/>
    <w:rsid w:val="00BC2882"/>
    <w:rPr>
      <w:rFonts w:ascii="Arial" w:hAnsi="Arial" w:cs="Arial"/>
      <w:b/>
      <w:bCs/>
      <w:i/>
      <w:iCs/>
      <w:spacing w:val="20"/>
      <w:sz w:val="34"/>
      <w:szCs w:val="34"/>
      <w:u w:val="none"/>
      <w:lang w:val="en-US" w:eastAsia="en-US" w:bidi="ar-SA"/>
    </w:rPr>
  </w:style>
  <w:style w:type="character" w:customStyle="1" w:styleId="Arial8">
    <w:name w:val="Основной текст + Arial8"/>
    <w:aliases w:val="184,5 pt11"/>
    <w:basedOn w:val="a9"/>
    <w:rsid w:val="00BC2882"/>
    <w:rPr>
      <w:rFonts w:ascii="Arial" w:hAnsi="Arial" w:cs="Arial"/>
      <w:sz w:val="37"/>
      <w:szCs w:val="37"/>
      <w:u w:val="none"/>
      <w:lang w:val="en-US" w:eastAsia="en-US" w:bidi="ar-SA"/>
    </w:rPr>
  </w:style>
  <w:style w:type="character" w:customStyle="1" w:styleId="CourierNew9">
    <w:name w:val="Основной текст + Courier New9"/>
    <w:aliases w:val="183,5 pt9,Курсив11,Интервал -3 pt"/>
    <w:basedOn w:val="a9"/>
    <w:rsid w:val="00BC2882"/>
    <w:rPr>
      <w:rFonts w:ascii="Courier New" w:hAnsi="Courier New" w:cs="Courier New"/>
      <w:i/>
      <w:iCs/>
      <w:spacing w:val="-70"/>
      <w:sz w:val="37"/>
      <w:szCs w:val="37"/>
      <w:u w:val="none"/>
      <w:lang w:val="ru-RU" w:eastAsia="ru-RU" w:bidi="ar-SA"/>
    </w:rPr>
  </w:style>
  <w:style w:type="character" w:customStyle="1" w:styleId="CourierNew8">
    <w:name w:val="Основной текст + Courier New8"/>
    <w:aliases w:val="14 pt,Полужирный9,Интервал 0 pt2,Основной текст + Bookman Old Style3"/>
    <w:basedOn w:val="a9"/>
    <w:rsid w:val="00BC2882"/>
    <w:rPr>
      <w:rFonts w:ascii="Courier New" w:hAnsi="Courier New" w:cs="Courier New"/>
      <w:b/>
      <w:bCs/>
      <w:spacing w:val="-10"/>
      <w:sz w:val="28"/>
      <w:szCs w:val="28"/>
      <w:u w:val="none"/>
      <w:lang w:val="ru-RU" w:eastAsia="ru-RU" w:bidi="ar-SA"/>
    </w:rPr>
  </w:style>
  <w:style w:type="character" w:customStyle="1" w:styleId="Arial6">
    <w:name w:val="Основной текст + Arial6"/>
    <w:aliases w:val="17 pt1,Полужирный7,Курсив9,Основной текст + Consolas12,16 pt4,Основной текст + Bookman Old Style2,Интервал 3 pt1"/>
    <w:basedOn w:val="a9"/>
    <w:rsid w:val="00BC2882"/>
    <w:rPr>
      <w:rFonts w:ascii="Arial" w:hAnsi="Arial" w:cs="Arial"/>
      <w:b/>
      <w:bCs/>
      <w:i/>
      <w:iCs/>
      <w:sz w:val="34"/>
      <w:szCs w:val="34"/>
      <w:u w:val="none"/>
      <w:lang w:val="en-US" w:eastAsia="en-US" w:bidi="ar-SA"/>
    </w:rPr>
  </w:style>
  <w:style w:type="character" w:customStyle="1" w:styleId="Arial5">
    <w:name w:val="Основной текст + Arial5"/>
    <w:aliases w:val="19 pt,Полужирный6,Интервал -1 pt5"/>
    <w:basedOn w:val="a9"/>
    <w:rsid w:val="00BC2882"/>
    <w:rPr>
      <w:rFonts w:ascii="Arial" w:hAnsi="Arial" w:cs="Arial"/>
      <w:b/>
      <w:bCs/>
      <w:spacing w:val="-20"/>
      <w:sz w:val="38"/>
      <w:szCs w:val="38"/>
      <w:u w:val="none"/>
      <w:lang w:val="ru-RU" w:eastAsia="ru-RU" w:bidi="ar-SA"/>
    </w:rPr>
  </w:style>
  <w:style w:type="character" w:customStyle="1" w:styleId="Georgia2">
    <w:name w:val="Основной текст + Georgia2"/>
    <w:aliases w:val="15 pt4,Курсив3,Интервал 0 pt1"/>
    <w:basedOn w:val="a9"/>
    <w:rsid w:val="00BC2882"/>
    <w:rPr>
      <w:rFonts w:ascii="Georgia" w:hAnsi="Georgia" w:cs="Georgia"/>
      <w:i/>
      <w:iCs/>
      <w:spacing w:val="-10"/>
      <w:sz w:val="30"/>
      <w:szCs w:val="30"/>
      <w:u w:val="none"/>
      <w:lang w:val="ru-RU" w:eastAsia="ru-RU" w:bidi="ar-SA"/>
    </w:rPr>
  </w:style>
  <w:style w:type="character" w:customStyle="1" w:styleId="Georgia1">
    <w:name w:val="Основной текст + Georgia1"/>
    <w:aliases w:val="8,5 pt2"/>
    <w:basedOn w:val="a9"/>
    <w:rsid w:val="00BC2882"/>
    <w:rPr>
      <w:rFonts w:ascii="Georgia" w:hAnsi="Georgia" w:cs="Georgia"/>
      <w:sz w:val="17"/>
      <w:szCs w:val="17"/>
      <w:u w:val="none"/>
      <w:lang w:val="ru-RU" w:eastAsia="ru-RU" w:bidi="ar-SA"/>
    </w:rPr>
  </w:style>
  <w:style w:type="character" w:styleId="aff2">
    <w:name w:val="FollowedHyperlink"/>
    <w:basedOn w:val="a0"/>
    <w:rsid w:val="006C1F81"/>
    <w:rPr>
      <w:rFonts w:cs="Times New Roman"/>
      <w:color w:val="800080"/>
      <w:u w:val="single"/>
    </w:rPr>
  </w:style>
  <w:style w:type="paragraph" w:customStyle="1" w:styleId="aff3">
    <w:name w:val="Левый"/>
    <w:basedOn w:val="a"/>
    <w:rsid w:val="004C6C83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10">
    <w:name w:val="Заголовок 1 Знак"/>
    <w:basedOn w:val="a0"/>
    <w:link w:val="1"/>
    <w:locked/>
    <w:rsid w:val="003F743D"/>
    <w:rPr>
      <w:rFonts w:cs="Times New Roman"/>
      <w:sz w:val="24"/>
      <w:szCs w:val="24"/>
    </w:rPr>
  </w:style>
  <w:style w:type="paragraph" w:customStyle="1" w:styleId="msonormalcxspmiddlecxspmiddle">
    <w:name w:val="msonormalcxspmiddlecxspmiddle"/>
    <w:basedOn w:val="a"/>
    <w:rsid w:val="004C421A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a"/>
    <w:rsid w:val="00412425"/>
    <w:pPr>
      <w:spacing w:before="100" w:beforeAutospacing="1" w:after="100" w:afterAutospacing="1"/>
    </w:pPr>
  </w:style>
  <w:style w:type="paragraph" w:styleId="aff4">
    <w:name w:val="No Spacing"/>
    <w:link w:val="aff5"/>
    <w:uiPriority w:val="1"/>
    <w:qFormat/>
    <w:rsid w:val="00D677C0"/>
    <w:rPr>
      <w:rFonts w:eastAsiaTheme="minorEastAsia"/>
      <w:color w:val="000000"/>
    </w:rPr>
  </w:style>
  <w:style w:type="character" w:customStyle="1" w:styleId="aff5">
    <w:name w:val="Без интервала Знак"/>
    <w:basedOn w:val="a0"/>
    <w:link w:val="aff4"/>
    <w:uiPriority w:val="1"/>
    <w:locked/>
    <w:rsid w:val="00D677C0"/>
    <w:rPr>
      <w:rFonts w:eastAsiaTheme="minorEastAsia"/>
      <w:color w:val="000000"/>
    </w:rPr>
  </w:style>
  <w:style w:type="paragraph" w:styleId="aff6">
    <w:name w:val="List Paragraph"/>
    <w:basedOn w:val="a"/>
    <w:uiPriority w:val="34"/>
    <w:qFormat/>
    <w:rsid w:val="007A0AE7"/>
    <w:pPr>
      <w:ind w:left="720"/>
      <w:contextualSpacing/>
    </w:pPr>
  </w:style>
  <w:style w:type="character" w:customStyle="1" w:styleId="s19">
    <w:name w:val="s19"/>
    <w:rsid w:val="004101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">
                          <w:marLeft w:val="0"/>
                          <w:marRight w:val="0"/>
                          <w:marTop w:val="63"/>
                          <w:marBottom w:val="63"/>
                          <w:divBdr>
                            <w:top w:val="single" w:sz="4" w:space="0" w:color="D1D1D1"/>
                            <w:left w:val="single" w:sz="4" w:space="0" w:color="D1D1D1"/>
                            <w:bottom w:val="single" w:sz="4" w:space="0" w:color="D1D1D1"/>
                            <w:right w:val="single" w:sz="4" w:space="0" w:color="D1D1D1"/>
                          </w:divBdr>
                          <w:divsChild>
                            <w:div w:id="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">
                                  <w:marLeft w:val="0"/>
                                  <w:marRight w:val="0"/>
                                  <w:marTop w:val="0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5395</Words>
  <Characters>30756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36079</CharactersWithSpaces>
  <SharedDoc>false</SharedDoc>
  <HLinks>
    <vt:vector size="6" baseType="variant">
      <vt:variant>
        <vt:i4>1704003</vt:i4>
      </vt:variant>
      <vt:variant>
        <vt:i4>0</vt:i4>
      </vt:variant>
      <vt:variant>
        <vt:i4>0</vt:i4>
      </vt:variant>
      <vt:variant>
        <vt:i4>5</vt:i4>
      </vt:variant>
      <vt:variant>
        <vt:lpwstr>http://www.iworld.ru/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Пресс-служба</dc:creator>
  <cp:lastModifiedBy>Жданова </cp:lastModifiedBy>
  <cp:revision>2</cp:revision>
  <cp:lastPrinted>2020-04-28T05:15:00Z</cp:lastPrinted>
  <dcterms:created xsi:type="dcterms:W3CDTF">2020-11-02T06:36:00Z</dcterms:created>
  <dcterms:modified xsi:type="dcterms:W3CDTF">2020-11-02T06:36:00Z</dcterms:modified>
</cp:coreProperties>
</file>